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sdt>
      <w:sdtPr>
        <w:rPr>
          <w:rFonts w:ascii="Calibri" w:eastAsiaTheme="minorEastAsia" w:hAnsi="Calibri" w:cs="Calibri"/>
          <w:color w:val="auto"/>
          <w:sz w:val="20"/>
          <w:szCs w:val="20"/>
        </w:rPr>
        <w:id w:val="-700162391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36628391" w14:textId="7CE10ADE" w:rsidR="001574C7" w:rsidRPr="001574C7" w:rsidRDefault="001574C7" w:rsidP="001574C7">
          <w:pPr>
            <w:pStyle w:val="TOCHeading"/>
            <w:jc w:val="center"/>
            <w:rPr>
              <w:lang w:eastAsia="zh-CN"/>
            </w:rPr>
          </w:pPr>
          <w:r w:rsidRPr="001574C7">
            <w:rPr>
              <w:rFonts w:hint="eastAsia"/>
              <w:b/>
              <w:color w:val="0070C0"/>
              <w:sz w:val="72"/>
              <w:szCs w:val="72"/>
              <w:lang w:eastAsia="zh-CN"/>
            </w:rPr>
            <w:t>网银服务</w:t>
          </w:r>
          <w:r w:rsidRPr="001574C7">
            <w:rPr>
              <w:b/>
              <w:color w:val="0070C0"/>
              <w:sz w:val="72"/>
              <w:szCs w:val="72"/>
              <w:lang w:eastAsia="zh-CN"/>
            </w:rPr>
            <w:t>使用的指南</w:t>
          </w:r>
          <w:r w:rsidR="00691B83">
            <w:rPr>
              <w:b/>
              <w:color w:val="0070C0"/>
              <w:sz w:val="72"/>
              <w:szCs w:val="72"/>
              <w:lang w:eastAsia="zh-CN"/>
            </w:rPr>
            <w:br/>
          </w:r>
          <w:r w:rsidR="00691B83">
            <w:rPr>
              <w:noProof/>
              <w:lang w:eastAsia="zh-CN"/>
            </w:rPr>
            <w:drawing>
              <wp:inline distT="0" distB="0" distL="0" distR="0" wp14:anchorId="606AD65D" wp14:editId="6BC0B836">
                <wp:extent cx="2325840" cy="1170940"/>
                <wp:effectExtent l="0" t="0" r="0" b="0"/>
                <wp:docPr id="33" name="Picture 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8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38872" cy="117750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  <w:p w14:paraId="4F6D4624" w14:textId="77777777" w:rsidR="001574C7" w:rsidRDefault="001574C7" w:rsidP="001574C7">
          <w:pPr>
            <w:pStyle w:val="TOCHeading"/>
            <w:rPr>
              <w:lang w:eastAsia="zh-CN"/>
            </w:rPr>
          </w:pPr>
        </w:p>
        <w:p w14:paraId="34D01C2B" w14:textId="1D8C275E" w:rsidR="001574C7" w:rsidRPr="001574C7" w:rsidRDefault="000B2225" w:rsidP="001574C7">
          <w:pPr>
            <w:pStyle w:val="TOCHeading"/>
            <w:rPr>
              <w:lang w:eastAsia="zh-CN"/>
            </w:rPr>
          </w:pPr>
          <w:r>
            <w:rPr>
              <w:rFonts w:hint="eastAsia"/>
              <w:lang w:eastAsia="zh-CN"/>
            </w:rPr>
            <w:t>目录</w:t>
          </w:r>
        </w:p>
        <w:p w14:paraId="089738E4" w14:textId="77777777" w:rsidR="00497EEE" w:rsidRDefault="004107FB">
          <w:pPr>
            <w:pStyle w:val="TOC1"/>
            <w:tabs>
              <w:tab w:val="left" w:pos="400"/>
              <w:tab w:val="right" w:leader="dot" w:pos="9350"/>
            </w:tabs>
            <w:rPr>
              <w:rFonts w:asciiTheme="minorHAnsi" w:hAnsiTheme="minorHAnsi" w:cstheme="minorBidi"/>
              <w:noProof/>
              <w:sz w:val="22"/>
              <w:szCs w:val="22"/>
              <w:lang w:eastAsia="zh-CN"/>
            </w:rPr>
          </w:pPr>
          <w:r>
            <w:fldChar w:fldCharType="begin"/>
          </w:r>
          <w:r>
            <w:rPr>
              <w:lang w:eastAsia="zh-CN"/>
            </w:rPr>
            <w:instrText xml:space="preserve"> TOC \o "1-3" \h \z \u </w:instrText>
          </w:r>
          <w:r>
            <w:fldChar w:fldCharType="separate"/>
          </w:r>
          <w:hyperlink w:anchor="_Toc132788502" w:history="1">
            <w:r w:rsidR="00497EEE" w:rsidRPr="00E424B0">
              <w:rPr>
                <w:rStyle w:val="Hyperlink"/>
                <w:rFonts w:ascii="Times New Roman" w:hAnsi="Times New Roman" w:cs="Times New Roman"/>
                <w:b/>
                <w:noProof/>
                <w:lang w:eastAsia="zh-CN"/>
              </w:rPr>
              <w:t>1.</w:t>
            </w:r>
            <w:r w:rsidR="00497EEE">
              <w:rPr>
                <w:rFonts w:asciiTheme="minorHAnsi" w:hAnsiTheme="minorHAnsi" w:cstheme="minorBidi"/>
                <w:noProof/>
                <w:sz w:val="22"/>
                <w:szCs w:val="22"/>
                <w:lang w:eastAsia="zh-CN"/>
              </w:rPr>
              <w:tab/>
            </w:r>
            <w:r w:rsidR="00497EEE" w:rsidRPr="00E424B0">
              <w:rPr>
                <w:rStyle w:val="Hyperlink"/>
                <w:rFonts w:ascii="Times New Roman" w:hAnsi="Times New Roman" w:cs="Times New Roman" w:hint="eastAsia"/>
                <w:b/>
                <w:noProof/>
                <w:lang w:eastAsia="zh-CN"/>
              </w:rPr>
              <w:t>登录网银服务应用</w:t>
            </w:r>
            <w:r w:rsidR="00497EEE">
              <w:rPr>
                <w:noProof/>
                <w:webHidden/>
              </w:rPr>
              <w:tab/>
            </w:r>
            <w:r w:rsidR="00497EEE">
              <w:rPr>
                <w:noProof/>
                <w:webHidden/>
              </w:rPr>
              <w:fldChar w:fldCharType="begin"/>
            </w:r>
            <w:r w:rsidR="00497EEE">
              <w:rPr>
                <w:noProof/>
                <w:webHidden/>
              </w:rPr>
              <w:instrText xml:space="preserve"> PAGEREF _Toc132788502 \h </w:instrText>
            </w:r>
            <w:r w:rsidR="00497EEE">
              <w:rPr>
                <w:noProof/>
                <w:webHidden/>
              </w:rPr>
            </w:r>
            <w:r w:rsidR="00497EEE">
              <w:rPr>
                <w:noProof/>
                <w:webHidden/>
              </w:rPr>
              <w:fldChar w:fldCharType="separate"/>
            </w:r>
            <w:r w:rsidR="00497EEE">
              <w:rPr>
                <w:noProof/>
                <w:webHidden/>
              </w:rPr>
              <w:t>2</w:t>
            </w:r>
            <w:r w:rsidR="00497EEE">
              <w:rPr>
                <w:noProof/>
                <w:webHidden/>
              </w:rPr>
              <w:fldChar w:fldCharType="end"/>
            </w:r>
          </w:hyperlink>
        </w:p>
        <w:p w14:paraId="2C6E25E5" w14:textId="77777777" w:rsidR="00497EEE" w:rsidRDefault="0018200C">
          <w:pPr>
            <w:pStyle w:val="TOC2"/>
            <w:tabs>
              <w:tab w:val="left" w:pos="880"/>
              <w:tab w:val="right" w:leader="dot" w:pos="9350"/>
            </w:tabs>
            <w:rPr>
              <w:rFonts w:asciiTheme="minorHAnsi" w:hAnsiTheme="minorHAnsi" w:cstheme="minorBidi"/>
              <w:noProof/>
              <w:sz w:val="22"/>
              <w:szCs w:val="22"/>
              <w:lang w:eastAsia="zh-CN"/>
            </w:rPr>
          </w:pPr>
          <w:hyperlink w:anchor="_Toc132788503" w:history="1">
            <w:r w:rsidR="00497EEE" w:rsidRPr="00E424B0">
              <w:rPr>
                <w:rStyle w:val="Hyperlink"/>
                <w:rFonts w:ascii="Times New Roman" w:hAnsi="Times New Roman" w:cs="Times New Roman"/>
                <w:b/>
                <w:noProof/>
                <w:lang w:eastAsia="zh-CN"/>
              </w:rPr>
              <w:t>1.1</w:t>
            </w:r>
            <w:r w:rsidR="00497EEE">
              <w:rPr>
                <w:rFonts w:asciiTheme="minorHAnsi" w:hAnsiTheme="minorHAnsi" w:cstheme="minorBidi"/>
                <w:noProof/>
                <w:sz w:val="22"/>
                <w:szCs w:val="22"/>
                <w:lang w:eastAsia="zh-CN"/>
              </w:rPr>
              <w:tab/>
            </w:r>
            <w:r w:rsidR="00497EEE" w:rsidRPr="00E424B0">
              <w:rPr>
                <w:rStyle w:val="Hyperlink"/>
                <w:rFonts w:ascii="MS Mincho" w:hAnsi="MS Mincho" w:cs="MS Mincho" w:hint="eastAsia"/>
                <w:b/>
                <w:noProof/>
                <w:lang w:eastAsia="zh-CN"/>
              </w:rPr>
              <w:t>初次</w:t>
            </w:r>
            <w:r w:rsidR="00497EEE" w:rsidRPr="00E424B0">
              <w:rPr>
                <w:rStyle w:val="Hyperlink"/>
                <w:rFonts w:ascii="MS Mincho" w:eastAsia="MS Mincho" w:hAnsi="MS Mincho" w:cs="MS Mincho" w:hint="eastAsia"/>
                <w:b/>
                <w:noProof/>
                <w:lang w:eastAsia="zh-CN"/>
              </w:rPr>
              <w:t>登</w:t>
            </w:r>
            <w:r w:rsidR="00497EEE" w:rsidRPr="00E424B0">
              <w:rPr>
                <w:rStyle w:val="Hyperlink"/>
                <w:rFonts w:ascii="SimSun" w:eastAsia="SimSun" w:hAnsi="SimSun" w:cs="SimSun" w:hint="eastAsia"/>
                <w:b/>
                <w:noProof/>
                <w:lang w:eastAsia="zh-CN"/>
              </w:rPr>
              <w:t>录</w:t>
            </w:r>
            <w:r w:rsidR="00497EEE">
              <w:rPr>
                <w:noProof/>
                <w:webHidden/>
              </w:rPr>
              <w:tab/>
            </w:r>
            <w:r w:rsidR="00497EEE">
              <w:rPr>
                <w:noProof/>
                <w:webHidden/>
              </w:rPr>
              <w:fldChar w:fldCharType="begin"/>
            </w:r>
            <w:r w:rsidR="00497EEE">
              <w:rPr>
                <w:noProof/>
                <w:webHidden/>
              </w:rPr>
              <w:instrText xml:space="preserve"> PAGEREF _Toc132788503 \h </w:instrText>
            </w:r>
            <w:r w:rsidR="00497EEE">
              <w:rPr>
                <w:noProof/>
                <w:webHidden/>
              </w:rPr>
            </w:r>
            <w:r w:rsidR="00497EEE">
              <w:rPr>
                <w:noProof/>
                <w:webHidden/>
              </w:rPr>
              <w:fldChar w:fldCharType="separate"/>
            </w:r>
            <w:r w:rsidR="00497EEE">
              <w:rPr>
                <w:noProof/>
                <w:webHidden/>
              </w:rPr>
              <w:t>2</w:t>
            </w:r>
            <w:r w:rsidR="00497EEE">
              <w:rPr>
                <w:noProof/>
                <w:webHidden/>
              </w:rPr>
              <w:fldChar w:fldCharType="end"/>
            </w:r>
          </w:hyperlink>
        </w:p>
        <w:p w14:paraId="18B09C55" w14:textId="77777777" w:rsidR="00497EEE" w:rsidRDefault="0018200C">
          <w:pPr>
            <w:pStyle w:val="TOC2"/>
            <w:tabs>
              <w:tab w:val="left" w:pos="880"/>
              <w:tab w:val="right" w:leader="dot" w:pos="9350"/>
            </w:tabs>
            <w:rPr>
              <w:rFonts w:asciiTheme="minorHAnsi" w:hAnsiTheme="minorHAnsi" w:cstheme="minorBidi"/>
              <w:noProof/>
              <w:sz w:val="22"/>
              <w:szCs w:val="22"/>
              <w:lang w:eastAsia="zh-CN"/>
            </w:rPr>
          </w:pPr>
          <w:hyperlink w:anchor="_Toc132788504" w:history="1">
            <w:r w:rsidR="00497EEE" w:rsidRPr="00E424B0">
              <w:rPr>
                <w:rStyle w:val="Hyperlink"/>
                <w:rFonts w:ascii="Times New Roman" w:hAnsi="Times New Roman" w:cs="Times New Roman"/>
                <w:b/>
                <w:noProof/>
              </w:rPr>
              <w:t>1.2</w:t>
            </w:r>
            <w:r w:rsidR="00497EEE">
              <w:rPr>
                <w:rFonts w:asciiTheme="minorHAnsi" w:hAnsiTheme="minorHAnsi" w:cstheme="minorBidi"/>
                <w:noProof/>
                <w:sz w:val="22"/>
                <w:szCs w:val="22"/>
                <w:lang w:eastAsia="zh-CN"/>
              </w:rPr>
              <w:tab/>
            </w:r>
            <w:r w:rsidR="00497EEE" w:rsidRPr="00E424B0">
              <w:rPr>
                <w:rStyle w:val="Hyperlink"/>
                <w:rFonts w:ascii="Times New Roman" w:hAnsi="Times New Roman" w:cs="Times New Roman" w:hint="eastAsia"/>
                <w:b/>
                <w:noProof/>
              </w:rPr>
              <w:t>再次登录</w:t>
            </w:r>
            <w:r w:rsidR="00497EEE">
              <w:rPr>
                <w:noProof/>
                <w:webHidden/>
              </w:rPr>
              <w:tab/>
            </w:r>
            <w:r w:rsidR="00497EEE">
              <w:rPr>
                <w:noProof/>
                <w:webHidden/>
              </w:rPr>
              <w:fldChar w:fldCharType="begin"/>
            </w:r>
            <w:r w:rsidR="00497EEE">
              <w:rPr>
                <w:noProof/>
                <w:webHidden/>
              </w:rPr>
              <w:instrText xml:space="preserve"> PAGEREF _Toc132788504 \h </w:instrText>
            </w:r>
            <w:r w:rsidR="00497EEE">
              <w:rPr>
                <w:noProof/>
                <w:webHidden/>
              </w:rPr>
            </w:r>
            <w:r w:rsidR="00497EEE">
              <w:rPr>
                <w:noProof/>
                <w:webHidden/>
              </w:rPr>
              <w:fldChar w:fldCharType="separate"/>
            </w:r>
            <w:r w:rsidR="00497EEE">
              <w:rPr>
                <w:noProof/>
                <w:webHidden/>
              </w:rPr>
              <w:t>3</w:t>
            </w:r>
            <w:r w:rsidR="00497EEE">
              <w:rPr>
                <w:noProof/>
                <w:webHidden/>
              </w:rPr>
              <w:fldChar w:fldCharType="end"/>
            </w:r>
          </w:hyperlink>
        </w:p>
        <w:p w14:paraId="4A6A300F" w14:textId="77777777" w:rsidR="00497EEE" w:rsidRDefault="0018200C">
          <w:pPr>
            <w:pStyle w:val="TOC2"/>
            <w:tabs>
              <w:tab w:val="left" w:pos="880"/>
              <w:tab w:val="right" w:leader="dot" w:pos="9350"/>
            </w:tabs>
            <w:rPr>
              <w:rFonts w:asciiTheme="minorHAnsi" w:hAnsiTheme="minorHAnsi" w:cstheme="minorBidi"/>
              <w:noProof/>
              <w:sz w:val="22"/>
              <w:szCs w:val="22"/>
              <w:lang w:eastAsia="zh-CN"/>
            </w:rPr>
          </w:pPr>
          <w:hyperlink w:anchor="_Toc132788505" w:history="1">
            <w:r w:rsidR="00497EEE" w:rsidRPr="00E424B0">
              <w:rPr>
                <w:rStyle w:val="Hyperlink"/>
                <w:rFonts w:ascii="Times New Roman" w:hAnsi="Times New Roman" w:cs="Times New Roman"/>
                <w:b/>
                <w:noProof/>
              </w:rPr>
              <w:t>1.3</w:t>
            </w:r>
            <w:r w:rsidR="00497EEE">
              <w:rPr>
                <w:rFonts w:asciiTheme="minorHAnsi" w:hAnsiTheme="minorHAnsi" w:cstheme="minorBidi"/>
                <w:noProof/>
                <w:sz w:val="22"/>
                <w:szCs w:val="22"/>
                <w:lang w:eastAsia="zh-CN"/>
              </w:rPr>
              <w:tab/>
            </w:r>
            <w:r w:rsidR="00497EEE" w:rsidRPr="00E424B0">
              <w:rPr>
                <w:rStyle w:val="Hyperlink"/>
                <w:rFonts w:ascii="Times New Roman" w:hAnsi="Times New Roman" w:cs="Times New Roman" w:hint="eastAsia"/>
                <w:b/>
                <w:noProof/>
              </w:rPr>
              <w:t>用指纹或者</w:t>
            </w:r>
            <w:r w:rsidR="00497EEE" w:rsidRPr="00E424B0">
              <w:rPr>
                <w:rStyle w:val="Hyperlink"/>
                <w:rFonts w:ascii="Times New Roman" w:hAnsi="Times New Roman" w:cs="Times New Roman"/>
                <w:b/>
                <w:noProof/>
              </w:rPr>
              <w:t>FACEID</w:t>
            </w:r>
            <w:r w:rsidR="00497EEE" w:rsidRPr="00E424B0">
              <w:rPr>
                <w:rStyle w:val="Hyperlink"/>
                <w:rFonts w:ascii="Times New Roman" w:hAnsi="Times New Roman" w:cs="Times New Roman" w:hint="eastAsia"/>
                <w:b/>
                <w:noProof/>
              </w:rPr>
              <w:t>登录</w:t>
            </w:r>
            <w:r w:rsidR="00497EEE">
              <w:rPr>
                <w:noProof/>
                <w:webHidden/>
              </w:rPr>
              <w:tab/>
            </w:r>
            <w:r w:rsidR="00497EEE">
              <w:rPr>
                <w:noProof/>
                <w:webHidden/>
              </w:rPr>
              <w:fldChar w:fldCharType="begin"/>
            </w:r>
            <w:r w:rsidR="00497EEE">
              <w:rPr>
                <w:noProof/>
                <w:webHidden/>
              </w:rPr>
              <w:instrText xml:space="preserve"> PAGEREF _Toc132788505 \h </w:instrText>
            </w:r>
            <w:r w:rsidR="00497EEE">
              <w:rPr>
                <w:noProof/>
                <w:webHidden/>
              </w:rPr>
            </w:r>
            <w:r w:rsidR="00497EEE">
              <w:rPr>
                <w:noProof/>
                <w:webHidden/>
              </w:rPr>
              <w:fldChar w:fldCharType="separate"/>
            </w:r>
            <w:r w:rsidR="00497EEE">
              <w:rPr>
                <w:noProof/>
                <w:webHidden/>
              </w:rPr>
              <w:t>4</w:t>
            </w:r>
            <w:r w:rsidR="00497EEE">
              <w:rPr>
                <w:noProof/>
                <w:webHidden/>
              </w:rPr>
              <w:fldChar w:fldCharType="end"/>
            </w:r>
          </w:hyperlink>
        </w:p>
        <w:p w14:paraId="66C29EB7" w14:textId="77777777" w:rsidR="00497EEE" w:rsidRDefault="0018200C">
          <w:pPr>
            <w:pStyle w:val="TOC2"/>
            <w:tabs>
              <w:tab w:val="left" w:pos="880"/>
              <w:tab w:val="right" w:leader="dot" w:pos="9350"/>
            </w:tabs>
            <w:rPr>
              <w:rFonts w:asciiTheme="minorHAnsi" w:hAnsiTheme="minorHAnsi" w:cstheme="minorBidi"/>
              <w:noProof/>
              <w:sz w:val="22"/>
              <w:szCs w:val="22"/>
              <w:lang w:eastAsia="zh-CN"/>
            </w:rPr>
          </w:pPr>
          <w:hyperlink w:anchor="_Toc132788506" w:history="1">
            <w:r w:rsidR="00497EEE" w:rsidRPr="00E424B0">
              <w:rPr>
                <w:rStyle w:val="Hyperlink"/>
                <w:rFonts w:ascii="Times New Roman" w:hAnsi="Times New Roman" w:cs="Times New Roman"/>
                <w:b/>
                <w:noProof/>
              </w:rPr>
              <w:t>1.4</w:t>
            </w:r>
            <w:r w:rsidR="00497EEE">
              <w:rPr>
                <w:rFonts w:asciiTheme="minorHAnsi" w:hAnsiTheme="minorHAnsi" w:cstheme="minorBidi"/>
                <w:noProof/>
                <w:sz w:val="22"/>
                <w:szCs w:val="22"/>
                <w:lang w:eastAsia="zh-CN"/>
              </w:rPr>
              <w:tab/>
            </w:r>
            <w:r w:rsidR="00497EEE" w:rsidRPr="00E424B0">
              <w:rPr>
                <w:rStyle w:val="Hyperlink"/>
                <w:rFonts w:ascii="Times New Roman" w:hAnsi="Times New Roman" w:cs="Times New Roman" w:hint="eastAsia"/>
                <w:b/>
                <w:noProof/>
              </w:rPr>
              <w:t>多次输入密码错误后</w:t>
            </w:r>
            <w:r w:rsidR="00497EEE">
              <w:rPr>
                <w:noProof/>
                <w:webHidden/>
              </w:rPr>
              <w:tab/>
            </w:r>
            <w:r w:rsidR="00497EEE">
              <w:rPr>
                <w:noProof/>
                <w:webHidden/>
              </w:rPr>
              <w:fldChar w:fldCharType="begin"/>
            </w:r>
            <w:r w:rsidR="00497EEE">
              <w:rPr>
                <w:noProof/>
                <w:webHidden/>
              </w:rPr>
              <w:instrText xml:space="preserve"> PAGEREF _Toc132788506 \h </w:instrText>
            </w:r>
            <w:r w:rsidR="00497EEE">
              <w:rPr>
                <w:noProof/>
                <w:webHidden/>
              </w:rPr>
            </w:r>
            <w:r w:rsidR="00497EEE">
              <w:rPr>
                <w:noProof/>
                <w:webHidden/>
              </w:rPr>
              <w:fldChar w:fldCharType="separate"/>
            </w:r>
            <w:r w:rsidR="00497EEE">
              <w:rPr>
                <w:noProof/>
                <w:webHidden/>
              </w:rPr>
              <w:t>4</w:t>
            </w:r>
            <w:r w:rsidR="00497EEE">
              <w:rPr>
                <w:noProof/>
                <w:webHidden/>
              </w:rPr>
              <w:fldChar w:fldCharType="end"/>
            </w:r>
          </w:hyperlink>
        </w:p>
        <w:p w14:paraId="534FC891" w14:textId="77777777" w:rsidR="00497EEE" w:rsidRDefault="0018200C">
          <w:pPr>
            <w:pStyle w:val="TOC2"/>
            <w:tabs>
              <w:tab w:val="left" w:pos="880"/>
              <w:tab w:val="right" w:leader="dot" w:pos="9350"/>
            </w:tabs>
            <w:rPr>
              <w:rFonts w:asciiTheme="minorHAnsi" w:hAnsiTheme="minorHAnsi" w:cstheme="minorBidi"/>
              <w:noProof/>
              <w:sz w:val="22"/>
              <w:szCs w:val="22"/>
              <w:lang w:eastAsia="zh-CN"/>
            </w:rPr>
          </w:pPr>
          <w:hyperlink w:anchor="_Toc132788507" w:history="1">
            <w:r w:rsidR="00497EEE" w:rsidRPr="00E424B0">
              <w:rPr>
                <w:rStyle w:val="Hyperlink"/>
                <w:rFonts w:ascii="Times New Roman" w:hAnsi="Times New Roman" w:cs="Times New Roman"/>
                <w:b/>
                <w:noProof/>
                <w:lang w:eastAsia="zh-CN"/>
              </w:rPr>
              <w:t>1.5</w:t>
            </w:r>
            <w:r w:rsidR="00497EEE">
              <w:rPr>
                <w:rFonts w:asciiTheme="minorHAnsi" w:hAnsiTheme="minorHAnsi" w:cstheme="minorBidi"/>
                <w:noProof/>
                <w:sz w:val="22"/>
                <w:szCs w:val="22"/>
                <w:lang w:eastAsia="zh-CN"/>
              </w:rPr>
              <w:tab/>
            </w:r>
            <w:r w:rsidR="00497EEE" w:rsidRPr="00E424B0">
              <w:rPr>
                <w:rStyle w:val="Hyperlink"/>
                <w:rFonts w:ascii="Times New Roman" w:hAnsi="Times New Roman" w:cs="Times New Roman" w:hint="eastAsia"/>
                <w:b/>
                <w:noProof/>
                <w:lang w:eastAsia="zh-CN"/>
              </w:rPr>
              <w:t>当密码过期登录</w:t>
            </w:r>
            <w:r w:rsidR="00497EEE">
              <w:rPr>
                <w:noProof/>
                <w:webHidden/>
              </w:rPr>
              <w:tab/>
            </w:r>
            <w:r w:rsidR="00497EEE">
              <w:rPr>
                <w:noProof/>
                <w:webHidden/>
              </w:rPr>
              <w:fldChar w:fldCharType="begin"/>
            </w:r>
            <w:r w:rsidR="00497EEE">
              <w:rPr>
                <w:noProof/>
                <w:webHidden/>
              </w:rPr>
              <w:instrText xml:space="preserve"> PAGEREF _Toc132788507 \h </w:instrText>
            </w:r>
            <w:r w:rsidR="00497EEE">
              <w:rPr>
                <w:noProof/>
                <w:webHidden/>
              </w:rPr>
            </w:r>
            <w:r w:rsidR="00497EEE">
              <w:rPr>
                <w:noProof/>
                <w:webHidden/>
              </w:rPr>
              <w:fldChar w:fldCharType="separate"/>
            </w:r>
            <w:r w:rsidR="00497EEE">
              <w:rPr>
                <w:noProof/>
                <w:webHidden/>
              </w:rPr>
              <w:t>5</w:t>
            </w:r>
            <w:r w:rsidR="00497EEE">
              <w:rPr>
                <w:noProof/>
                <w:webHidden/>
              </w:rPr>
              <w:fldChar w:fldCharType="end"/>
            </w:r>
          </w:hyperlink>
        </w:p>
        <w:p w14:paraId="36CE46B5" w14:textId="77777777" w:rsidR="00497EEE" w:rsidRDefault="0018200C">
          <w:pPr>
            <w:pStyle w:val="TOC1"/>
            <w:tabs>
              <w:tab w:val="right" w:leader="dot" w:pos="9350"/>
            </w:tabs>
            <w:rPr>
              <w:rFonts w:asciiTheme="minorHAnsi" w:hAnsiTheme="minorHAnsi" w:cstheme="minorBidi"/>
              <w:noProof/>
              <w:sz w:val="22"/>
              <w:szCs w:val="22"/>
              <w:lang w:eastAsia="zh-CN"/>
            </w:rPr>
          </w:pPr>
          <w:hyperlink w:anchor="_Toc132788508" w:history="1">
            <w:r w:rsidR="00497EEE" w:rsidRPr="00E424B0">
              <w:rPr>
                <w:rStyle w:val="Hyperlink"/>
                <w:rFonts w:ascii="Times New Roman" w:hAnsi="Times New Roman" w:cs="Times New Roman"/>
                <w:b/>
                <w:noProof/>
                <w:lang w:eastAsia="zh-CN"/>
              </w:rPr>
              <w:t xml:space="preserve">2.  </w:t>
            </w:r>
            <w:r w:rsidR="00497EEE" w:rsidRPr="00E424B0">
              <w:rPr>
                <w:rStyle w:val="Hyperlink"/>
                <w:rFonts w:ascii="Times New Roman" w:hAnsi="Times New Roman" w:cs="Times New Roman" w:hint="eastAsia"/>
                <w:b/>
                <w:noProof/>
                <w:lang w:eastAsia="zh-CN"/>
              </w:rPr>
              <w:t>汇款方式</w:t>
            </w:r>
            <w:r w:rsidR="00497EEE">
              <w:rPr>
                <w:noProof/>
                <w:webHidden/>
              </w:rPr>
              <w:tab/>
            </w:r>
            <w:r w:rsidR="00497EEE">
              <w:rPr>
                <w:noProof/>
                <w:webHidden/>
              </w:rPr>
              <w:fldChar w:fldCharType="begin"/>
            </w:r>
            <w:r w:rsidR="00497EEE">
              <w:rPr>
                <w:noProof/>
                <w:webHidden/>
              </w:rPr>
              <w:instrText xml:space="preserve"> PAGEREF _Toc132788508 \h </w:instrText>
            </w:r>
            <w:r w:rsidR="00497EEE">
              <w:rPr>
                <w:noProof/>
                <w:webHidden/>
              </w:rPr>
            </w:r>
            <w:r w:rsidR="00497EEE">
              <w:rPr>
                <w:noProof/>
                <w:webHidden/>
              </w:rPr>
              <w:fldChar w:fldCharType="separate"/>
            </w:r>
            <w:r w:rsidR="00497EEE">
              <w:rPr>
                <w:noProof/>
                <w:webHidden/>
              </w:rPr>
              <w:t>6</w:t>
            </w:r>
            <w:r w:rsidR="00497EEE">
              <w:rPr>
                <w:noProof/>
                <w:webHidden/>
              </w:rPr>
              <w:fldChar w:fldCharType="end"/>
            </w:r>
          </w:hyperlink>
        </w:p>
        <w:p w14:paraId="227B540A" w14:textId="77777777" w:rsidR="00497EEE" w:rsidRDefault="0018200C">
          <w:pPr>
            <w:pStyle w:val="TOC2"/>
            <w:tabs>
              <w:tab w:val="right" w:leader="dot" w:pos="9350"/>
            </w:tabs>
            <w:rPr>
              <w:rFonts w:asciiTheme="minorHAnsi" w:hAnsiTheme="minorHAnsi" w:cstheme="minorBidi"/>
              <w:noProof/>
              <w:sz w:val="22"/>
              <w:szCs w:val="22"/>
              <w:lang w:eastAsia="zh-CN"/>
            </w:rPr>
          </w:pPr>
          <w:hyperlink w:anchor="_Toc132788509" w:history="1">
            <w:r w:rsidR="00497EEE" w:rsidRPr="00E424B0">
              <w:rPr>
                <w:rStyle w:val="Hyperlink"/>
                <w:rFonts w:ascii="Times New Roman" w:hAnsi="Times New Roman" w:cs="Times New Roman"/>
                <w:b/>
                <w:noProof/>
                <w:lang w:eastAsia="zh-CN"/>
              </w:rPr>
              <w:t>2.1</w:t>
            </w:r>
            <w:r w:rsidR="00497EEE" w:rsidRPr="00E424B0">
              <w:rPr>
                <w:rStyle w:val="Hyperlink"/>
                <w:rFonts w:ascii="Times New Roman" w:hAnsi="Times New Roman" w:cs="Times New Roman" w:hint="eastAsia"/>
                <w:b/>
                <w:noProof/>
                <w:lang w:eastAsia="zh-CN"/>
              </w:rPr>
              <w:t>从一般账户汇款至间接投资账户</w:t>
            </w:r>
            <w:r w:rsidR="00497EEE" w:rsidRPr="00E424B0">
              <w:rPr>
                <w:rStyle w:val="Hyperlink"/>
                <w:rFonts w:ascii="Times New Roman" w:hAnsi="Times New Roman" w:cs="Times New Roman"/>
                <w:b/>
                <w:noProof/>
                <w:lang w:eastAsia="zh-CN"/>
              </w:rPr>
              <w:t xml:space="preserve"> </w:t>
            </w:r>
            <w:r w:rsidR="00497EEE" w:rsidRPr="00E424B0">
              <w:rPr>
                <w:rStyle w:val="Hyperlink"/>
                <w:rFonts w:ascii="Times New Roman" w:hAnsi="Times New Roman" w:cs="Times New Roman" w:hint="eastAsia"/>
                <w:b/>
                <w:noProof/>
                <w:lang w:eastAsia="zh-CN"/>
              </w:rPr>
              <w:t>注意：从间接投资账户汇款至一般账户也按照相似的指南</w:t>
            </w:r>
            <w:r w:rsidR="00497EEE">
              <w:rPr>
                <w:noProof/>
                <w:webHidden/>
              </w:rPr>
              <w:tab/>
            </w:r>
            <w:r w:rsidR="00497EEE">
              <w:rPr>
                <w:noProof/>
                <w:webHidden/>
              </w:rPr>
              <w:fldChar w:fldCharType="begin"/>
            </w:r>
            <w:r w:rsidR="00497EEE">
              <w:rPr>
                <w:noProof/>
                <w:webHidden/>
              </w:rPr>
              <w:instrText xml:space="preserve"> PAGEREF _Toc132788509 \h </w:instrText>
            </w:r>
            <w:r w:rsidR="00497EEE">
              <w:rPr>
                <w:noProof/>
                <w:webHidden/>
              </w:rPr>
            </w:r>
            <w:r w:rsidR="00497EEE">
              <w:rPr>
                <w:noProof/>
                <w:webHidden/>
              </w:rPr>
              <w:fldChar w:fldCharType="separate"/>
            </w:r>
            <w:r w:rsidR="00497EEE">
              <w:rPr>
                <w:noProof/>
                <w:webHidden/>
              </w:rPr>
              <w:t>6</w:t>
            </w:r>
            <w:r w:rsidR="00497EEE">
              <w:rPr>
                <w:noProof/>
                <w:webHidden/>
              </w:rPr>
              <w:fldChar w:fldCharType="end"/>
            </w:r>
          </w:hyperlink>
        </w:p>
        <w:p w14:paraId="7053C5A4" w14:textId="77777777" w:rsidR="00497EEE" w:rsidRDefault="0018200C">
          <w:pPr>
            <w:pStyle w:val="TOC2"/>
            <w:tabs>
              <w:tab w:val="right" w:leader="dot" w:pos="9350"/>
            </w:tabs>
            <w:rPr>
              <w:rFonts w:asciiTheme="minorHAnsi" w:hAnsiTheme="minorHAnsi" w:cstheme="minorBidi"/>
              <w:noProof/>
              <w:sz w:val="22"/>
              <w:szCs w:val="22"/>
              <w:lang w:eastAsia="zh-CN"/>
            </w:rPr>
          </w:pPr>
          <w:hyperlink w:anchor="_Toc132788510" w:history="1">
            <w:r w:rsidR="00497EEE" w:rsidRPr="00E424B0">
              <w:rPr>
                <w:rStyle w:val="Hyperlink"/>
                <w:rFonts w:ascii="Times New Roman" w:hAnsi="Times New Roman" w:cs="Times New Roman"/>
                <w:b/>
                <w:noProof/>
                <w:lang w:eastAsia="zh-CN"/>
              </w:rPr>
              <w:t xml:space="preserve">2.2   </w:t>
            </w:r>
            <w:r w:rsidR="00497EEE" w:rsidRPr="00E424B0">
              <w:rPr>
                <w:rStyle w:val="Hyperlink"/>
                <w:rFonts w:ascii="Times New Roman" w:hAnsi="Times New Roman" w:cs="Times New Roman" w:hint="eastAsia"/>
                <w:b/>
                <w:noProof/>
                <w:lang w:eastAsia="zh-CN"/>
              </w:rPr>
              <w:t>从一般账户汇款至别人的账户</w:t>
            </w:r>
            <w:r w:rsidR="00497EEE">
              <w:rPr>
                <w:noProof/>
                <w:webHidden/>
              </w:rPr>
              <w:tab/>
            </w:r>
            <w:r w:rsidR="00497EEE">
              <w:rPr>
                <w:noProof/>
                <w:webHidden/>
              </w:rPr>
              <w:fldChar w:fldCharType="begin"/>
            </w:r>
            <w:r w:rsidR="00497EEE">
              <w:rPr>
                <w:noProof/>
                <w:webHidden/>
              </w:rPr>
              <w:instrText xml:space="preserve"> PAGEREF _Toc132788510 \h </w:instrText>
            </w:r>
            <w:r w:rsidR="00497EEE">
              <w:rPr>
                <w:noProof/>
                <w:webHidden/>
              </w:rPr>
            </w:r>
            <w:r w:rsidR="00497EEE">
              <w:rPr>
                <w:noProof/>
                <w:webHidden/>
              </w:rPr>
              <w:fldChar w:fldCharType="separate"/>
            </w:r>
            <w:r w:rsidR="00497EEE">
              <w:rPr>
                <w:noProof/>
                <w:webHidden/>
              </w:rPr>
              <w:t>7</w:t>
            </w:r>
            <w:r w:rsidR="00497EEE">
              <w:rPr>
                <w:noProof/>
                <w:webHidden/>
              </w:rPr>
              <w:fldChar w:fldCharType="end"/>
            </w:r>
          </w:hyperlink>
        </w:p>
        <w:p w14:paraId="58D225C1" w14:textId="77777777" w:rsidR="00497EEE" w:rsidRDefault="0018200C">
          <w:pPr>
            <w:pStyle w:val="TOC3"/>
            <w:tabs>
              <w:tab w:val="right" w:leader="dot" w:pos="9350"/>
            </w:tabs>
            <w:rPr>
              <w:rFonts w:asciiTheme="minorHAnsi" w:hAnsiTheme="minorHAnsi" w:cstheme="minorBidi"/>
              <w:noProof/>
              <w:sz w:val="22"/>
              <w:szCs w:val="22"/>
              <w:lang w:eastAsia="zh-CN"/>
            </w:rPr>
          </w:pPr>
          <w:hyperlink w:anchor="_Toc132788511" w:history="1">
            <w:r w:rsidR="00497EEE" w:rsidRPr="00E424B0">
              <w:rPr>
                <w:rStyle w:val="Hyperlink"/>
                <w:rFonts w:ascii="Times New Roman" w:hAnsi="Times New Roman" w:cs="Times New Roman"/>
                <w:b/>
                <w:noProof/>
                <w:lang w:eastAsia="zh-CN"/>
              </w:rPr>
              <w:t xml:space="preserve">2.2.1 </w:t>
            </w:r>
            <w:r w:rsidR="00497EEE" w:rsidRPr="00E424B0">
              <w:rPr>
                <w:rStyle w:val="Hyperlink"/>
                <w:rFonts w:ascii="Times New Roman" w:hAnsi="Times New Roman" w:cs="Times New Roman" w:hint="eastAsia"/>
                <w:b/>
                <w:noProof/>
                <w:lang w:eastAsia="zh-CN"/>
              </w:rPr>
              <w:t>银行内转账</w:t>
            </w:r>
            <w:r w:rsidR="00497EEE">
              <w:rPr>
                <w:noProof/>
                <w:webHidden/>
              </w:rPr>
              <w:tab/>
            </w:r>
            <w:r w:rsidR="00497EEE">
              <w:rPr>
                <w:noProof/>
                <w:webHidden/>
              </w:rPr>
              <w:fldChar w:fldCharType="begin"/>
            </w:r>
            <w:r w:rsidR="00497EEE">
              <w:rPr>
                <w:noProof/>
                <w:webHidden/>
              </w:rPr>
              <w:instrText xml:space="preserve"> PAGEREF _Toc132788511 \h </w:instrText>
            </w:r>
            <w:r w:rsidR="00497EEE">
              <w:rPr>
                <w:noProof/>
                <w:webHidden/>
              </w:rPr>
            </w:r>
            <w:r w:rsidR="00497EEE">
              <w:rPr>
                <w:noProof/>
                <w:webHidden/>
              </w:rPr>
              <w:fldChar w:fldCharType="separate"/>
            </w:r>
            <w:r w:rsidR="00497EEE">
              <w:rPr>
                <w:noProof/>
                <w:webHidden/>
              </w:rPr>
              <w:t>8</w:t>
            </w:r>
            <w:r w:rsidR="00497EEE">
              <w:rPr>
                <w:noProof/>
                <w:webHidden/>
              </w:rPr>
              <w:fldChar w:fldCharType="end"/>
            </w:r>
          </w:hyperlink>
        </w:p>
        <w:p w14:paraId="10FF3CA6" w14:textId="77777777" w:rsidR="00497EEE" w:rsidRDefault="0018200C">
          <w:pPr>
            <w:pStyle w:val="TOC3"/>
            <w:tabs>
              <w:tab w:val="right" w:leader="dot" w:pos="9350"/>
            </w:tabs>
            <w:rPr>
              <w:rFonts w:asciiTheme="minorHAnsi" w:hAnsiTheme="minorHAnsi" w:cstheme="minorBidi"/>
              <w:noProof/>
              <w:sz w:val="22"/>
              <w:szCs w:val="22"/>
              <w:lang w:eastAsia="zh-CN"/>
            </w:rPr>
          </w:pPr>
          <w:hyperlink w:anchor="_Toc132788512" w:history="1">
            <w:r w:rsidR="00497EEE" w:rsidRPr="00E424B0">
              <w:rPr>
                <w:rStyle w:val="Hyperlink"/>
                <w:rFonts w:ascii="Times New Roman" w:hAnsi="Times New Roman" w:cs="Times New Roman"/>
                <w:b/>
                <w:noProof/>
                <w:lang w:eastAsia="zh-CN"/>
              </w:rPr>
              <w:t xml:space="preserve">2.2.2 </w:t>
            </w:r>
            <w:r w:rsidR="00497EEE" w:rsidRPr="00E424B0">
              <w:rPr>
                <w:rStyle w:val="Hyperlink"/>
                <w:rFonts w:ascii="Times New Roman" w:hAnsi="Times New Roman" w:cs="Times New Roman" w:hint="eastAsia"/>
                <w:b/>
                <w:noProof/>
                <w:lang w:eastAsia="zh-CN"/>
              </w:rPr>
              <w:t>跨行汇款转账</w:t>
            </w:r>
            <w:r w:rsidR="00497EEE">
              <w:rPr>
                <w:noProof/>
                <w:webHidden/>
              </w:rPr>
              <w:tab/>
            </w:r>
            <w:r w:rsidR="00497EEE">
              <w:rPr>
                <w:noProof/>
                <w:webHidden/>
              </w:rPr>
              <w:fldChar w:fldCharType="begin"/>
            </w:r>
            <w:r w:rsidR="00497EEE">
              <w:rPr>
                <w:noProof/>
                <w:webHidden/>
              </w:rPr>
              <w:instrText xml:space="preserve"> PAGEREF _Toc132788512 \h </w:instrText>
            </w:r>
            <w:r w:rsidR="00497EEE">
              <w:rPr>
                <w:noProof/>
                <w:webHidden/>
              </w:rPr>
            </w:r>
            <w:r w:rsidR="00497EEE">
              <w:rPr>
                <w:noProof/>
                <w:webHidden/>
              </w:rPr>
              <w:fldChar w:fldCharType="separate"/>
            </w:r>
            <w:r w:rsidR="00497EEE">
              <w:rPr>
                <w:noProof/>
                <w:webHidden/>
              </w:rPr>
              <w:t>9</w:t>
            </w:r>
            <w:r w:rsidR="00497EEE">
              <w:rPr>
                <w:noProof/>
                <w:webHidden/>
              </w:rPr>
              <w:fldChar w:fldCharType="end"/>
            </w:r>
          </w:hyperlink>
        </w:p>
        <w:p w14:paraId="2AC6767C" w14:textId="77777777" w:rsidR="00497EEE" w:rsidRDefault="0018200C">
          <w:pPr>
            <w:pStyle w:val="TOC1"/>
            <w:tabs>
              <w:tab w:val="left" w:pos="400"/>
              <w:tab w:val="right" w:leader="dot" w:pos="9350"/>
            </w:tabs>
            <w:rPr>
              <w:rFonts w:asciiTheme="minorHAnsi" w:hAnsiTheme="minorHAnsi" w:cstheme="minorBidi"/>
              <w:noProof/>
              <w:sz w:val="22"/>
              <w:szCs w:val="22"/>
              <w:lang w:eastAsia="zh-CN"/>
            </w:rPr>
          </w:pPr>
          <w:hyperlink w:anchor="_Toc132788513" w:history="1">
            <w:r w:rsidR="00497EEE" w:rsidRPr="00E424B0">
              <w:rPr>
                <w:rStyle w:val="Hyperlink"/>
                <w:rFonts w:ascii="Times New Roman" w:hAnsi="Times New Roman" w:cs="Times New Roman"/>
                <w:b/>
                <w:noProof/>
                <w:lang w:eastAsia="zh-CN"/>
              </w:rPr>
              <w:t>3.</w:t>
            </w:r>
            <w:r w:rsidR="00497EEE">
              <w:rPr>
                <w:rFonts w:asciiTheme="minorHAnsi" w:hAnsiTheme="minorHAnsi" w:cstheme="minorBidi"/>
                <w:noProof/>
                <w:sz w:val="22"/>
                <w:szCs w:val="22"/>
                <w:lang w:eastAsia="zh-CN"/>
              </w:rPr>
              <w:tab/>
            </w:r>
            <w:r w:rsidR="00497EEE" w:rsidRPr="00E424B0">
              <w:rPr>
                <w:rStyle w:val="Hyperlink"/>
                <w:rFonts w:ascii="Times New Roman" w:hAnsi="Times New Roman" w:cs="Times New Roman" w:hint="eastAsia"/>
                <w:b/>
                <w:noProof/>
                <w:lang w:eastAsia="zh-CN"/>
              </w:rPr>
              <w:t>在线支付服务</w:t>
            </w:r>
            <w:r w:rsidR="00497EEE">
              <w:rPr>
                <w:noProof/>
                <w:webHidden/>
              </w:rPr>
              <w:tab/>
            </w:r>
            <w:r w:rsidR="00497EEE">
              <w:rPr>
                <w:noProof/>
                <w:webHidden/>
              </w:rPr>
              <w:fldChar w:fldCharType="begin"/>
            </w:r>
            <w:r w:rsidR="00497EEE">
              <w:rPr>
                <w:noProof/>
                <w:webHidden/>
              </w:rPr>
              <w:instrText xml:space="preserve"> PAGEREF _Toc132788513 \h </w:instrText>
            </w:r>
            <w:r w:rsidR="00497EEE">
              <w:rPr>
                <w:noProof/>
                <w:webHidden/>
              </w:rPr>
            </w:r>
            <w:r w:rsidR="00497EEE">
              <w:rPr>
                <w:noProof/>
                <w:webHidden/>
              </w:rPr>
              <w:fldChar w:fldCharType="separate"/>
            </w:r>
            <w:r w:rsidR="00497EEE">
              <w:rPr>
                <w:noProof/>
                <w:webHidden/>
              </w:rPr>
              <w:t>9</w:t>
            </w:r>
            <w:r w:rsidR="00497EEE">
              <w:rPr>
                <w:noProof/>
                <w:webHidden/>
              </w:rPr>
              <w:fldChar w:fldCharType="end"/>
            </w:r>
          </w:hyperlink>
        </w:p>
        <w:p w14:paraId="1ABC4625" w14:textId="77777777" w:rsidR="00497EEE" w:rsidRDefault="0018200C">
          <w:pPr>
            <w:pStyle w:val="TOC1"/>
            <w:tabs>
              <w:tab w:val="left" w:pos="400"/>
              <w:tab w:val="right" w:leader="dot" w:pos="9350"/>
            </w:tabs>
            <w:rPr>
              <w:rFonts w:asciiTheme="minorHAnsi" w:hAnsiTheme="minorHAnsi" w:cstheme="minorBidi"/>
              <w:noProof/>
              <w:sz w:val="22"/>
              <w:szCs w:val="22"/>
              <w:lang w:eastAsia="zh-CN"/>
            </w:rPr>
          </w:pPr>
          <w:hyperlink w:anchor="_Toc132788514" w:history="1">
            <w:r w:rsidR="00497EEE" w:rsidRPr="00E424B0">
              <w:rPr>
                <w:rStyle w:val="Hyperlink"/>
                <w:rFonts w:ascii="Times New Roman" w:hAnsi="Times New Roman" w:cs="Times New Roman"/>
                <w:b/>
                <w:noProof/>
                <w:lang w:eastAsia="zh-CN"/>
              </w:rPr>
              <w:t>4.</w:t>
            </w:r>
            <w:r w:rsidR="00497EEE">
              <w:rPr>
                <w:rFonts w:asciiTheme="minorHAnsi" w:hAnsiTheme="minorHAnsi" w:cstheme="minorBidi"/>
                <w:noProof/>
                <w:sz w:val="22"/>
                <w:szCs w:val="22"/>
                <w:lang w:eastAsia="zh-CN"/>
              </w:rPr>
              <w:tab/>
            </w:r>
            <w:r w:rsidR="00497EEE" w:rsidRPr="00E424B0">
              <w:rPr>
                <w:rStyle w:val="Hyperlink"/>
                <w:rFonts w:ascii="Times New Roman" w:hAnsi="Times New Roman" w:cs="Times New Roman" w:hint="eastAsia"/>
                <w:b/>
                <w:noProof/>
                <w:lang w:eastAsia="zh-CN"/>
              </w:rPr>
              <w:t>其他功能：充值，查看交易记录</w:t>
            </w:r>
            <w:r w:rsidR="00497EEE">
              <w:rPr>
                <w:noProof/>
                <w:webHidden/>
              </w:rPr>
              <w:tab/>
            </w:r>
            <w:r w:rsidR="00497EEE">
              <w:rPr>
                <w:noProof/>
                <w:webHidden/>
              </w:rPr>
              <w:fldChar w:fldCharType="begin"/>
            </w:r>
            <w:r w:rsidR="00497EEE">
              <w:rPr>
                <w:noProof/>
                <w:webHidden/>
              </w:rPr>
              <w:instrText xml:space="preserve"> PAGEREF _Toc132788514 \h </w:instrText>
            </w:r>
            <w:r w:rsidR="00497EEE">
              <w:rPr>
                <w:noProof/>
                <w:webHidden/>
              </w:rPr>
            </w:r>
            <w:r w:rsidR="00497EEE">
              <w:rPr>
                <w:noProof/>
                <w:webHidden/>
              </w:rPr>
              <w:fldChar w:fldCharType="separate"/>
            </w:r>
            <w:r w:rsidR="00497EEE">
              <w:rPr>
                <w:noProof/>
                <w:webHidden/>
              </w:rPr>
              <w:t>10</w:t>
            </w:r>
            <w:r w:rsidR="00497EEE">
              <w:rPr>
                <w:noProof/>
                <w:webHidden/>
              </w:rPr>
              <w:fldChar w:fldCharType="end"/>
            </w:r>
          </w:hyperlink>
        </w:p>
        <w:p w14:paraId="43DBBDC7" w14:textId="77777777" w:rsidR="00497EEE" w:rsidRDefault="0018200C">
          <w:pPr>
            <w:pStyle w:val="TOC2"/>
            <w:tabs>
              <w:tab w:val="right" w:leader="dot" w:pos="9350"/>
            </w:tabs>
            <w:rPr>
              <w:rFonts w:asciiTheme="minorHAnsi" w:hAnsiTheme="minorHAnsi" w:cstheme="minorBidi"/>
              <w:noProof/>
              <w:sz w:val="22"/>
              <w:szCs w:val="22"/>
              <w:lang w:eastAsia="zh-CN"/>
            </w:rPr>
          </w:pPr>
          <w:hyperlink w:anchor="_Toc132788515" w:history="1">
            <w:r w:rsidR="00497EEE" w:rsidRPr="00E424B0">
              <w:rPr>
                <w:rStyle w:val="Hyperlink"/>
                <w:rFonts w:ascii="Times New Roman" w:hAnsi="Times New Roman" w:cs="Times New Roman"/>
                <w:b/>
                <w:noProof/>
                <w:lang w:eastAsia="zh-CN"/>
              </w:rPr>
              <w:t xml:space="preserve">4.1  </w:t>
            </w:r>
            <w:r w:rsidR="00497EEE" w:rsidRPr="00E424B0">
              <w:rPr>
                <w:rStyle w:val="Hyperlink"/>
                <w:rFonts w:ascii="Times New Roman" w:hAnsi="Times New Roman" w:cs="Times New Roman" w:hint="eastAsia"/>
                <w:b/>
                <w:noProof/>
                <w:lang w:eastAsia="zh-CN"/>
              </w:rPr>
              <w:t>手机充值</w:t>
            </w:r>
            <w:r w:rsidR="00497EEE">
              <w:rPr>
                <w:noProof/>
                <w:webHidden/>
              </w:rPr>
              <w:tab/>
            </w:r>
            <w:r w:rsidR="00497EEE">
              <w:rPr>
                <w:noProof/>
                <w:webHidden/>
              </w:rPr>
              <w:fldChar w:fldCharType="begin"/>
            </w:r>
            <w:r w:rsidR="00497EEE">
              <w:rPr>
                <w:noProof/>
                <w:webHidden/>
              </w:rPr>
              <w:instrText xml:space="preserve"> PAGEREF _Toc132788515 \h </w:instrText>
            </w:r>
            <w:r w:rsidR="00497EEE">
              <w:rPr>
                <w:noProof/>
                <w:webHidden/>
              </w:rPr>
            </w:r>
            <w:r w:rsidR="00497EEE">
              <w:rPr>
                <w:noProof/>
                <w:webHidden/>
              </w:rPr>
              <w:fldChar w:fldCharType="separate"/>
            </w:r>
            <w:r w:rsidR="00497EEE">
              <w:rPr>
                <w:noProof/>
                <w:webHidden/>
              </w:rPr>
              <w:t>10</w:t>
            </w:r>
            <w:r w:rsidR="00497EEE">
              <w:rPr>
                <w:noProof/>
                <w:webHidden/>
              </w:rPr>
              <w:fldChar w:fldCharType="end"/>
            </w:r>
          </w:hyperlink>
        </w:p>
        <w:p w14:paraId="600C47F1" w14:textId="77777777" w:rsidR="00497EEE" w:rsidRDefault="0018200C">
          <w:pPr>
            <w:pStyle w:val="TOC2"/>
            <w:tabs>
              <w:tab w:val="right" w:leader="dot" w:pos="9350"/>
            </w:tabs>
            <w:rPr>
              <w:rFonts w:asciiTheme="minorHAnsi" w:hAnsiTheme="minorHAnsi" w:cstheme="minorBidi"/>
              <w:noProof/>
              <w:sz w:val="22"/>
              <w:szCs w:val="22"/>
              <w:lang w:eastAsia="zh-CN"/>
            </w:rPr>
          </w:pPr>
          <w:hyperlink w:anchor="_Toc132788516" w:history="1">
            <w:r w:rsidR="00497EEE" w:rsidRPr="00E424B0">
              <w:rPr>
                <w:rStyle w:val="Hyperlink"/>
                <w:rFonts w:ascii="Times New Roman" w:hAnsi="Times New Roman" w:cs="Times New Roman"/>
                <w:b/>
                <w:noProof/>
                <w:lang w:eastAsia="zh-CN"/>
              </w:rPr>
              <w:t xml:space="preserve">4.2 </w:t>
            </w:r>
            <w:r w:rsidR="00497EEE" w:rsidRPr="00E424B0">
              <w:rPr>
                <w:rStyle w:val="Hyperlink"/>
                <w:rFonts w:ascii="Times New Roman" w:hAnsi="Times New Roman" w:cs="Times New Roman" w:hint="eastAsia"/>
                <w:b/>
                <w:noProof/>
                <w:lang w:eastAsia="zh-CN"/>
              </w:rPr>
              <w:t>查看交易记录</w:t>
            </w:r>
            <w:r w:rsidR="00497EEE">
              <w:rPr>
                <w:noProof/>
                <w:webHidden/>
              </w:rPr>
              <w:tab/>
            </w:r>
            <w:r w:rsidR="00497EEE">
              <w:rPr>
                <w:noProof/>
                <w:webHidden/>
              </w:rPr>
              <w:fldChar w:fldCharType="begin"/>
            </w:r>
            <w:r w:rsidR="00497EEE">
              <w:rPr>
                <w:noProof/>
                <w:webHidden/>
              </w:rPr>
              <w:instrText xml:space="preserve"> PAGEREF _Toc132788516 \h </w:instrText>
            </w:r>
            <w:r w:rsidR="00497EEE">
              <w:rPr>
                <w:noProof/>
                <w:webHidden/>
              </w:rPr>
            </w:r>
            <w:r w:rsidR="00497EEE">
              <w:rPr>
                <w:noProof/>
                <w:webHidden/>
              </w:rPr>
              <w:fldChar w:fldCharType="separate"/>
            </w:r>
            <w:r w:rsidR="00497EEE">
              <w:rPr>
                <w:noProof/>
                <w:webHidden/>
              </w:rPr>
              <w:t>10</w:t>
            </w:r>
            <w:r w:rsidR="00497EEE">
              <w:rPr>
                <w:noProof/>
                <w:webHidden/>
              </w:rPr>
              <w:fldChar w:fldCharType="end"/>
            </w:r>
          </w:hyperlink>
        </w:p>
        <w:p w14:paraId="596B3CF1" w14:textId="164CC6D0" w:rsidR="004107FB" w:rsidRDefault="004107FB">
          <w:r>
            <w:rPr>
              <w:b/>
              <w:bCs/>
              <w:noProof/>
            </w:rPr>
            <w:fldChar w:fldCharType="end"/>
          </w:r>
        </w:p>
      </w:sdtContent>
    </w:sdt>
    <w:p w14:paraId="4233D4C5" w14:textId="77777777" w:rsidR="004107FB" w:rsidRDefault="004107FB" w:rsidP="004107FB">
      <w:pPr>
        <w:rPr>
          <w:rFonts w:ascii="Times New Roman" w:hAnsi="Times New Roman" w:cs="Times New Roman"/>
          <w:b/>
          <w:sz w:val="26"/>
          <w:szCs w:val="26"/>
          <w:lang w:eastAsia="zh-CN"/>
        </w:rPr>
      </w:pPr>
    </w:p>
    <w:p w14:paraId="28B4EBB8" w14:textId="77777777" w:rsidR="004107FB" w:rsidRDefault="004107FB" w:rsidP="004107FB">
      <w:pPr>
        <w:rPr>
          <w:rFonts w:ascii="Times New Roman" w:hAnsi="Times New Roman" w:cs="Times New Roman"/>
          <w:b/>
          <w:sz w:val="26"/>
          <w:szCs w:val="26"/>
          <w:lang w:eastAsia="zh-CN"/>
        </w:rPr>
      </w:pPr>
    </w:p>
    <w:p w14:paraId="19993C97" w14:textId="77777777" w:rsidR="004107FB" w:rsidRDefault="004107FB" w:rsidP="004107FB">
      <w:pPr>
        <w:rPr>
          <w:rFonts w:ascii="Times New Roman" w:hAnsi="Times New Roman" w:cs="Times New Roman"/>
          <w:b/>
          <w:sz w:val="26"/>
          <w:szCs w:val="26"/>
          <w:lang w:eastAsia="zh-CN"/>
        </w:rPr>
      </w:pPr>
    </w:p>
    <w:p w14:paraId="1CAC03DC" w14:textId="56188BBC" w:rsidR="007F1AD6" w:rsidRDefault="007F1AD6" w:rsidP="004107FB">
      <w:pPr>
        <w:rPr>
          <w:rFonts w:ascii="Times New Roman" w:hAnsi="Times New Roman" w:cs="Times New Roman"/>
          <w:b/>
          <w:sz w:val="26"/>
          <w:szCs w:val="26"/>
          <w:lang w:eastAsia="zh-CN"/>
        </w:rPr>
      </w:pPr>
    </w:p>
    <w:p w14:paraId="31239345" w14:textId="68E61691" w:rsidR="004107FB" w:rsidRPr="004107FB" w:rsidRDefault="00B13C80" w:rsidP="00F578A4">
      <w:pPr>
        <w:pStyle w:val="Heading1"/>
        <w:numPr>
          <w:ilvl w:val="0"/>
          <w:numId w:val="10"/>
        </w:numPr>
        <w:rPr>
          <w:rFonts w:ascii="Times New Roman" w:eastAsiaTheme="minorEastAsia" w:hAnsi="Times New Roman" w:cs="Times New Roman"/>
          <w:b/>
          <w:color w:val="auto"/>
          <w:sz w:val="26"/>
          <w:szCs w:val="26"/>
          <w:lang w:eastAsia="zh-CN"/>
        </w:rPr>
      </w:pPr>
      <w:bookmarkStart w:id="0" w:name="_Toc132705358"/>
      <w:bookmarkStart w:id="1" w:name="_Toc132788502"/>
      <w:r w:rsidRPr="004107FB">
        <w:rPr>
          <w:rFonts w:ascii="Times New Roman" w:eastAsiaTheme="minorEastAsia" w:hAnsi="Times New Roman" w:cs="Times New Roman" w:hint="eastAsia"/>
          <w:b/>
          <w:color w:val="auto"/>
          <w:sz w:val="26"/>
          <w:szCs w:val="26"/>
          <w:lang w:eastAsia="zh-CN"/>
        </w:rPr>
        <w:lastRenderedPageBreak/>
        <w:t>登录</w:t>
      </w:r>
      <w:r w:rsidRPr="004107FB">
        <w:rPr>
          <w:rFonts w:ascii="Times New Roman" w:eastAsiaTheme="minorEastAsia" w:hAnsi="Times New Roman" w:cs="Times New Roman"/>
          <w:b/>
          <w:color w:val="auto"/>
          <w:sz w:val="26"/>
          <w:szCs w:val="26"/>
          <w:lang w:eastAsia="zh-CN"/>
        </w:rPr>
        <w:t>网银服务应用</w:t>
      </w:r>
      <w:bookmarkEnd w:id="0"/>
      <w:bookmarkEnd w:id="1"/>
    </w:p>
    <w:p w14:paraId="7D5E42EA" w14:textId="07AC6910" w:rsidR="00A1455A" w:rsidRPr="008416BE" w:rsidRDefault="0018200C" w:rsidP="008416BE">
      <w:pPr>
        <w:pStyle w:val="Heading2"/>
        <w:numPr>
          <w:ilvl w:val="1"/>
          <w:numId w:val="3"/>
        </w:numPr>
        <w:rPr>
          <w:rFonts w:ascii="Times New Roman" w:eastAsia="Times New Roman" w:hAnsi="Times New Roman" w:cs="Times New Roman"/>
          <w:b/>
          <w:color w:val="auto"/>
          <w:sz w:val="26"/>
          <w:szCs w:val="26"/>
          <w:lang w:eastAsia="zh-CN"/>
        </w:rPr>
      </w:pPr>
      <w:bookmarkStart w:id="2" w:name="_Toc132705359"/>
      <w:bookmarkStart w:id="3" w:name="_Toc132788503"/>
      <w:r>
        <w:rPr>
          <w:rFonts w:ascii="Times New Roman" w:eastAsia="Times New Roman" w:hAnsi="Times New Roman" w:cs="Times New Roman"/>
          <w:noProof/>
          <w:sz w:val="26"/>
          <w:szCs w:val="26"/>
          <w:lang w:eastAsia="zh-CN"/>
        </w:rPr>
        <w:pict w14:anchorId="533EE1B4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65" type="#_x0000_t32" style="position:absolute;left:0;text-align:left;margin-left:200.25pt;margin-top:18.2pt;width:8.95pt;height:20.55pt;flip:x;z-index:251686912" o:connectortype="straight" strokecolor="red">
            <v:stroke endarrow="block"/>
          </v:shape>
        </w:pict>
      </w:r>
      <w:r w:rsidR="00A7222A" w:rsidRPr="008416BE">
        <w:rPr>
          <w:rFonts w:ascii="MS Mincho" w:hAnsi="MS Mincho" w:cs="MS Mincho"/>
          <w:b/>
          <w:sz w:val="26"/>
          <w:szCs w:val="26"/>
          <w:lang w:eastAsia="zh-CN"/>
        </w:rPr>
        <w:t>初次</w:t>
      </w:r>
      <w:r w:rsidR="00634F5F">
        <w:rPr>
          <w:rFonts w:ascii="MS Mincho" w:eastAsia="MS Mincho" w:hAnsi="MS Mincho" w:cs="MS Mincho" w:hint="eastAsia"/>
          <w:b/>
          <w:sz w:val="26"/>
          <w:szCs w:val="26"/>
          <w:lang w:eastAsia="zh-CN"/>
        </w:rPr>
        <w:t>登</w:t>
      </w:r>
      <w:r w:rsidR="00634F5F">
        <w:rPr>
          <w:rFonts w:ascii="SimSun" w:eastAsia="SimSun" w:hAnsi="SimSun" w:cs="SimSun" w:hint="eastAsia"/>
          <w:b/>
          <w:sz w:val="26"/>
          <w:szCs w:val="26"/>
          <w:lang w:eastAsia="zh-CN"/>
        </w:rPr>
        <w:t>录</w:t>
      </w:r>
      <w:bookmarkEnd w:id="2"/>
      <w:bookmarkEnd w:id="3"/>
    </w:p>
    <w:tbl>
      <w:tblPr>
        <w:tblStyle w:val="99"/>
        <w:tblW w:w="90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275"/>
        <w:gridCol w:w="2700"/>
        <w:gridCol w:w="2070"/>
        <w:gridCol w:w="2040"/>
      </w:tblGrid>
      <w:tr w:rsidR="00A1455A" w14:paraId="2CC2DC3C" w14:textId="77777777" w:rsidTr="00B31994">
        <w:trPr>
          <w:trHeight w:val="4049"/>
        </w:trPr>
        <w:tc>
          <w:tcPr>
            <w:tcW w:w="2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3A06F1" w14:textId="4A79BD44" w:rsidR="00A1455A" w:rsidRDefault="0018200C">
            <w:pPr>
              <w:spacing w:before="60" w:after="6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zh-CN"/>
              </w:rPr>
              <w:pict w14:anchorId="533EE1B4">
                <v:shape id="_x0000_s1060" type="#_x0000_t32" style="position:absolute;left:0;text-align:left;margin-left:76.45pt;margin-top:63.85pt;width:6.75pt;height:44.25pt;flip:x;z-index:251682816" o:connectortype="straight" strokecolor="red">
                  <v:stroke endarrow="block"/>
                </v:shape>
              </w:pict>
            </w: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zh-CN"/>
              </w:rPr>
              <w:pict w14:anchorId="5D611C0D">
                <v:rect id="_x0000_s1059" style="position:absolute;left:0;text-align:left;margin-left:49.65pt;margin-top:110.8pt;width:51.4pt;height:13pt;z-index:251681792" filled="f" strokecolor="red" strokeweight="2pt"/>
              </w:pict>
            </w:r>
            <w:r w:rsidR="00A7222A"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zh-CN"/>
              </w:rPr>
              <w:drawing>
                <wp:inline distT="0" distB="0" distL="0" distR="0" wp14:anchorId="3E79129C" wp14:editId="45CBC184">
                  <wp:extent cx="1304014" cy="2479040"/>
                  <wp:effectExtent l="0" t="0" r="0" b="0"/>
                  <wp:docPr id="1026" name="Picture 378" descr="C:\Users\nhungnth100\Desktop\photo_2021-12-04_14-47-45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8"/>
                          <pic:cNvPicPr/>
                        </pic:nvPicPr>
                        <pic:blipFill>
                          <a:blip r:embed="rId9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304014" cy="24790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290FCF" w14:textId="4E195B0F" w:rsidR="00A1455A" w:rsidRDefault="0018200C">
            <w:pPr>
              <w:spacing w:before="60" w:after="6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zh-CN"/>
              </w:rPr>
              <w:pict w14:anchorId="729C03B3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67" type="#_x0000_t202" style="position:absolute;left:0;text-align:left;margin-left:2.6pt;margin-top:64.5pt;width:99.1pt;height:18.2pt;z-index:251688960;mso-position-horizontal-relative:text;mso-position-vertical-relative:text" filled="f" stroked="f">
                  <v:textbox style="mso-next-textbox:#_x0000_s1067">
                    <w:txbxContent>
                      <w:p w14:paraId="46EB69E8" w14:textId="202DE12F" w:rsidR="00D6667B" w:rsidRPr="00D6667B" w:rsidRDefault="00D6667B">
                        <w:pPr>
                          <w:rPr>
                            <w:sz w:val="18"/>
                            <w:szCs w:val="18"/>
                            <w:lang w:eastAsia="zh-CN"/>
                          </w:rPr>
                        </w:pPr>
                        <w:r w:rsidRPr="00D6667B">
                          <w:rPr>
                            <w:rFonts w:hint="eastAsia"/>
                            <w:sz w:val="18"/>
                            <w:szCs w:val="18"/>
                            <w:lang w:eastAsia="zh-CN"/>
                          </w:rPr>
                          <w:t>密码（</w:t>
                        </w:r>
                        <w:r w:rsidRPr="00D6667B">
                          <w:rPr>
                            <w:rFonts w:hint="eastAsia"/>
                            <w:sz w:val="18"/>
                            <w:szCs w:val="18"/>
                            <w:lang w:eastAsia="zh-CN"/>
                          </w:rPr>
                          <w:t>BIDV</w:t>
                        </w:r>
                        <w:r w:rsidRPr="00D6667B">
                          <w:rPr>
                            <w:rFonts w:hint="eastAsia"/>
                            <w:sz w:val="18"/>
                            <w:szCs w:val="18"/>
                            <w:lang w:eastAsia="zh-CN"/>
                          </w:rPr>
                          <w:t>短信）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zh-CN"/>
              </w:rPr>
              <w:pict w14:anchorId="0D4ECB96">
                <v:rect id="_x0000_s1062" style="position:absolute;left:0;text-align:left;margin-left:6pt;margin-top:66.65pt;width:94.35pt;height:16.55pt;flip:y;z-index:251684864;mso-position-horizontal-relative:text;mso-position-vertical-relative:text" filled="f" strokecolor="red"/>
              </w:pict>
            </w: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zh-CN"/>
              </w:rPr>
              <w:pict w14:anchorId="4308D4EC">
                <v:shape id="_x0000_s1066" type="#_x0000_t202" style="position:absolute;left:0;text-align:left;margin-left:8.75pt;margin-top:41.8pt;width:80pt;height:21.5pt;z-index:251687936;mso-position-horizontal-relative:text;mso-position-vertical-relative:text" filled="f" stroked="f">
                  <v:textbox style="mso-next-textbox:#_x0000_s1066">
                    <w:txbxContent>
                      <w:p w14:paraId="09774A55" w14:textId="77777777" w:rsidR="00D6667B" w:rsidRPr="00D6667B" w:rsidRDefault="00D6667B" w:rsidP="00D6667B">
                        <w:pPr>
                          <w:rPr>
                            <w:sz w:val="18"/>
                            <w:szCs w:val="18"/>
                            <w:lang w:eastAsia="zh-CN"/>
                          </w:rPr>
                        </w:pPr>
                        <w:r w:rsidRPr="00D6667B">
                          <w:rPr>
                            <w:rFonts w:hint="eastAsia"/>
                            <w:sz w:val="18"/>
                            <w:szCs w:val="18"/>
                            <w:lang w:eastAsia="zh-CN"/>
                          </w:rPr>
                          <w:t>输入</w:t>
                        </w:r>
                        <w:r w:rsidRPr="00D6667B">
                          <w:rPr>
                            <w:sz w:val="18"/>
                            <w:szCs w:val="18"/>
                            <w:lang w:eastAsia="zh-CN"/>
                          </w:rPr>
                          <w:t>手机号码</w:t>
                        </w:r>
                      </w:p>
                      <w:p w14:paraId="44DD31AF" w14:textId="21EFD97D" w:rsidR="00D6667B" w:rsidRPr="00D6667B" w:rsidRDefault="00D6667B">
                        <w:pPr>
                          <w:rPr>
                            <w:sz w:val="18"/>
                            <w:szCs w:val="18"/>
                            <w:lang w:eastAsia="zh-CN"/>
                          </w:rPr>
                        </w:pPr>
                      </w:p>
                    </w:txbxContent>
                  </v:textbox>
                </v:shape>
              </w:pict>
            </w: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zh-CN"/>
              </w:rPr>
              <w:pict w14:anchorId="6984EC5B">
                <v:oval id="_x0000_s1064" style="position:absolute;left:0;text-align:left;margin-left:76.45pt;margin-top:17.4pt;width:23.25pt;height:19.65pt;z-index:251685888;mso-position-horizontal-relative:text;mso-position-vertical-relative:text" filled="f" strokecolor="red"/>
              </w:pict>
            </w: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zh-CN"/>
              </w:rPr>
              <w:pict w14:anchorId="0D4ECB96">
                <v:rect id="_x0000_s1061" style="position:absolute;left:0;text-align:left;margin-left:1.8pt;margin-top:43.75pt;width:94.35pt;height:16.1pt;z-index:251683840;mso-position-horizontal-relative:text;mso-position-vertical-relative:text" filled="f" strokecolor="red"/>
              </w:pict>
            </w:r>
            <w:r w:rsidR="00A7222A"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zh-CN"/>
              </w:rPr>
              <w:drawing>
                <wp:inline distT="0" distB="0" distL="0" distR="0" wp14:anchorId="34CBAC70" wp14:editId="04A3031B">
                  <wp:extent cx="1277620" cy="2479040"/>
                  <wp:effectExtent l="0" t="0" r="0" b="0"/>
                  <wp:docPr id="1027" name="Picture 424" descr="C:\Users\nhungnth100\Desktop\photo_2021-12-04_14-47-54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424"/>
                          <pic:cNvPicPr/>
                        </pic:nvPicPr>
                        <pic:blipFill>
                          <a:blip r:embed="rId10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277620" cy="24790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50643E" w14:textId="77777777" w:rsidR="00A1455A" w:rsidRDefault="00A7222A">
            <w:pPr>
              <w:spacing w:before="60" w:after="6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zh-CN"/>
              </w:rPr>
              <w:drawing>
                <wp:inline distT="0" distB="0" distL="0" distR="0" wp14:anchorId="7CBAE20B" wp14:editId="287ECBE4">
                  <wp:extent cx="1352550" cy="2476500"/>
                  <wp:effectExtent l="0" t="0" r="0" b="0"/>
                  <wp:docPr id="1028" name="image120.pn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20.png"/>
                          <pic:cNvPicPr/>
                        </pic:nvPicPr>
                        <pic:blipFill>
                          <a:blip r:embed="rId11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352550" cy="2476500"/>
                          </a:xfrm>
                          <a:prstGeom prst="rect">
                            <a:avLst/>
                          </a:prstGeom>
                          <a:ln w="9525" cap="flat" cmpd="sng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229BE1" w14:textId="77777777" w:rsidR="00A1455A" w:rsidRDefault="00A7222A">
            <w:pPr>
              <w:spacing w:before="60" w:after="6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zh-CN"/>
              </w:rPr>
              <w:drawing>
                <wp:inline distT="0" distB="0" distL="0" distR="0" wp14:anchorId="2360A21A" wp14:editId="4D3782BB">
                  <wp:extent cx="1348105" cy="2479040"/>
                  <wp:effectExtent l="0" t="0" r="4445" b="0"/>
                  <wp:docPr id="1029" name="Picture 467" descr="C:\Users\nhungnth100\Desktop\photo_2021-12-04_14-52-26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467"/>
                          <pic:cNvPicPr/>
                        </pic:nvPicPr>
                        <pic:blipFill>
                          <a:blip r:embed="rId12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348105" cy="24790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455A" w14:paraId="54FC1857" w14:textId="77777777" w:rsidTr="00B31994">
        <w:trPr>
          <w:trHeight w:val="5669"/>
        </w:trPr>
        <w:tc>
          <w:tcPr>
            <w:tcW w:w="2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87A6F0" w14:textId="77777777" w:rsidR="00A1455A" w:rsidRPr="00BC4654" w:rsidRDefault="00A7222A">
            <w:pPr>
              <w:spacing w:before="60" w:after="6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zh-CN"/>
              </w:rPr>
            </w:pPr>
            <w:r w:rsidRPr="00BC4654"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第一步：</w:t>
            </w:r>
          </w:p>
          <w:p w14:paraId="511C276B" w14:textId="554FC17E" w:rsidR="00A1455A" w:rsidRPr="00BC4654" w:rsidRDefault="00A7222A">
            <w:pPr>
              <w:spacing w:before="60" w:after="6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zh-CN"/>
              </w:rPr>
            </w:pPr>
            <w:r w:rsidRPr="00BC4654"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进入应用主页，</w:t>
            </w:r>
            <w:r w:rsidR="002A7175">
              <w:rPr>
                <w:rFonts w:ascii="Times New Roman" w:hAnsi="Times New Roman" w:cs="Times New Roman" w:hint="eastAsia"/>
                <w:sz w:val="26"/>
                <w:szCs w:val="26"/>
                <w:lang w:eastAsia="zh-CN"/>
              </w:rPr>
              <w:t>客户</w:t>
            </w:r>
            <w:r w:rsidRPr="00BC4654"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选</w:t>
            </w:r>
            <w:r w:rsidR="002A7175">
              <w:rPr>
                <w:rFonts w:ascii="Times New Roman" w:hAnsi="Times New Roman" w:cs="Times New Roman" w:hint="eastAsia"/>
                <w:sz w:val="26"/>
                <w:szCs w:val="26"/>
                <w:lang w:eastAsia="zh-CN"/>
              </w:rPr>
              <w:t>择</w:t>
            </w:r>
            <w:r w:rsidR="00634F5F"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登录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7D51DF" w14:textId="77777777" w:rsidR="00020B8B" w:rsidRDefault="00020B8B">
            <w:pPr>
              <w:spacing w:before="60" w:after="60"/>
              <w:jc w:val="both"/>
              <w:rPr>
                <w:rFonts w:ascii="Times New Roman" w:hAnsi="Times New Roman" w:cs="Times New Roman"/>
                <w:sz w:val="26"/>
                <w:szCs w:val="26"/>
                <w:lang w:eastAsia="zh-CN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第二步</w:t>
            </w:r>
            <w:r>
              <w:rPr>
                <w:rFonts w:ascii="Times New Roman" w:hAnsi="Times New Roman" w:cs="Times New Roman" w:hint="eastAsia"/>
                <w:sz w:val="26"/>
                <w:szCs w:val="26"/>
                <w:lang w:eastAsia="zh-CN"/>
              </w:rPr>
              <w:t>：</w:t>
            </w:r>
          </w:p>
          <w:p w14:paraId="402112BB" w14:textId="4E6A6B44" w:rsidR="00A1455A" w:rsidRPr="00BC4654" w:rsidRDefault="00020B8B">
            <w:pPr>
              <w:spacing w:before="60" w:after="60"/>
              <w:jc w:val="both"/>
              <w:rPr>
                <w:rFonts w:ascii="Times New Roman" w:hAnsi="Times New Roman" w:cs="Times New Roman"/>
                <w:sz w:val="26"/>
                <w:szCs w:val="26"/>
                <w:lang w:eastAsia="zh-CN"/>
              </w:rPr>
            </w:pPr>
            <w:r>
              <w:rPr>
                <w:rFonts w:ascii="Times New Roman" w:hAnsi="Times New Roman" w:cs="Times New Roman" w:hint="eastAsia"/>
                <w:sz w:val="26"/>
                <w:szCs w:val="26"/>
                <w:lang w:eastAsia="zh-CN"/>
              </w:rPr>
              <w:t>客户点击</w:t>
            </w:r>
            <w:r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在</w:t>
            </w:r>
            <w:r>
              <w:rPr>
                <w:rFonts w:ascii="Times New Roman" w:hAnsi="Times New Roman" w:cs="Times New Roman" w:hint="eastAsia"/>
                <w:sz w:val="26"/>
                <w:szCs w:val="26"/>
                <w:lang w:eastAsia="zh-CN"/>
              </w:rPr>
              <w:t>此</w:t>
            </w:r>
            <w:r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图标（</w:t>
            </w:r>
            <w:r>
              <w:rPr>
                <w:noProof/>
                <w:lang w:eastAsia="zh-CN"/>
              </w:rPr>
              <w:drawing>
                <wp:inline distT="0" distB="0" distL="0" distR="0" wp14:anchorId="15C7C8FA" wp14:editId="63354B5C">
                  <wp:extent cx="227231" cy="140208"/>
                  <wp:effectExtent l="0" t="0" r="0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r="6810"/>
                          <a:stretch/>
                        </pic:blipFill>
                        <pic:spPr bwMode="auto">
                          <a:xfrm>
                            <a:off x="0" y="0"/>
                            <a:ext cx="227584" cy="140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）</w:t>
            </w:r>
            <w:r>
              <w:rPr>
                <w:rFonts w:ascii="Times New Roman" w:hAnsi="Times New Roman" w:cs="Times New Roman" w:hint="eastAsia"/>
                <w:sz w:val="26"/>
                <w:szCs w:val="26"/>
                <w:lang w:eastAsia="zh-CN"/>
              </w:rPr>
              <w:t>即可设定</w:t>
            </w:r>
            <w:r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英文语言</w:t>
            </w:r>
            <w:r>
              <w:rPr>
                <w:rFonts w:ascii="Times New Roman" w:hAnsi="Times New Roman" w:cs="Times New Roman" w:hint="eastAsia"/>
                <w:sz w:val="26"/>
                <w:szCs w:val="26"/>
                <w:lang w:eastAsia="zh-CN"/>
              </w:rPr>
              <w:t>。</w:t>
            </w:r>
            <w:r w:rsidR="00A7222A" w:rsidRPr="00BC4654"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应用屏幕显示第一次</w:t>
            </w:r>
            <w:r w:rsidR="00634F5F"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登录</w:t>
            </w:r>
            <w:r w:rsidR="00A7222A" w:rsidRPr="00BC4654"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：客户</w:t>
            </w:r>
            <w:r>
              <w:rPr>
                <w:rFonts w:ascii="Times New Roman" w:hAnsi="Times New Roman" w:cs="Times New Roman" w:hint="eastAsia"/>
                <w:sz w:val="26"/>
                <w:szCs w:val="26"/>
                <w:lang w:eastAsia="zh-CN"/>
              </w:rPr>
              <w:t>先</w:t>
            </w:r>
            <w:r w:rsidR="00A7222A" w:rsidRPr="00BC4654"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输入已经登记</w:t>
            </w:r>
            <w:r w:rsidR="002A7175"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BIDV</w:t>
            </w:r>
            <w:r w:rsidR="00B13C80"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智能银行的电话号码，</w:t>
            </w:r>
            <w:r>
              <w:rPr>
                <w:rFonts w:ascii="Times New Roman" w:hAnsi="Times New Roman" w:cs="Times New Roman" w:hint="eastAsia"/>
                <w:sz w:val="26"/>
                <w:szCs w:val="26"/>
                <w:lang w:eastAsia="zh-CN"/>
              </w:rPr>
              <w:t>下面</w:t>
            </w:r>
            <w:r w:rsidR="00B13C80"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输入密码</w:t>
            </w:r>
            <w:r>
              <w:rPr>
                <w:rFonts w:ascii="Times New Roman" w:hAnsi="Times New Roman" w:cs="Times New Roman" w:hint="eastAsia"/>
                <w:sz w:val="26"/>
                <w:szCs w:val="26"/>
                <w:lang w:eastAsia="zh-CN"/>
              </w:rPr>
              <w:t>（</w:t>
            </w:r>
            <w:r w:rsidR="00D6667B">
              <w:rPr>
                <w:rFonts w:ascii="Times New Roman" w:hAnsi="Times New Roman" w:cs="Times New Roman"/>
                <w:sz w:val="26"/>
                <w:szCs w:val="26"/>
                <w:lang w:val="vi-VN" w:eastAsia="zh-CN"/>
              </w:rPr>
              <w:t>BIDV</w:t>
            </w:r>
            <w:r w:rsidR="00B31994">
              <w:rPr>
                <w:rFonts w:ascii="Times New Roman" w:hAnsi="Times New Roman" w:cs="Times New Roman" w:hint="eastAsia"/>
                <w:sz w:val="26"/>
                <w:szCs w:val="26"/>
                <w:lang w:eastAsia="zh-CN"/>
              </w:rPr>
              <w:t>简讯</w:t>
            </w:r>
            <w:r w:rsidR="00D6667B"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的</w:t>
            </w:r>
            <w:r w:rsidR="00D6667B">
              <w:rPr>
                <w:rFonts w:ascii="Times New Roman" w:hAnsi="Times New Roman" w:cs="Times New Roman" w:hint="eastAsia"/>
                <w:sz w:val="26"/>
                <w:szCs w:val="26"/>
                <w:lang w:eastAsia="zh-CN"/>
              </w:rPr>
              <w:t>密码）</w:t>
            </w:r>
            <w:r w:rsidR="00B13C80"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，然后点击登</w:t>
            </w:r>
            <w:r w:rsidR="00A7222A" w:rsidRPr="00BC4654"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。</w:t>
            </w:r>
          </w:p>
          <w:p w14:paraId="4FD86820" w14:textId="77777777" w:rsidR="00A1455A" w:rsidRPr="00BC4654" w:rsidRDefault="00A1455A">
            <w:pPr>
              <w:spacing w:before="60" w:after="60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zh-CN"/>
              </w:rPr>
            </w:pPr>
          </w:p>
          <w:p w14:paraId="3C1F6572" w14:textId="77777777" w:rsidR="00A1455A" w:rsidRPr="00BC4654" w:rsidRDefault="00A1455A">
            <w:pPr>
              <w:spacing w:before="60" w:after="60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zh-CN"/>
              </w:rPr>
            </w:pP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83ADBE" w14:textId="2CCF3B43" w:rsidR="00A1455A" w:rsidRPr="00BC4654" w:rsidRDefault="00020B8B">
            <w:pPr>
              <w:spacing w:before="60" w:after="6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zh-CN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第三步</w:t>
            </w:r>
            <w:r>
              <w:rPr>
                <w:rFonts w:ascii="Times New Roman" w:hAnsi="Times New Roman" w:cs="Times New Roman" w:hint="eastAsia"/>
                <w:sz w:val="26"/>
                <w:szCs w:val="26"/>
                <w:lang w:eastAsia="zh-CN"/>
              </w:rPr>
              <w:t>：</w:t>
            </w:r>
          </w:p>
          <w:p w14:paraId="25AD1802" w14:textId="71056D01" w:rsidR="00A1455A" w:rsidRPr="00BC4654" w:rsidRDefault="00A7222A">
            <w:pPr>
              <w:spacing w:before="60" w:after="6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zh-CN"/>
              </w:rPr>
            </w:pPr>
            <w:r w:rsidRPr="00BC4654"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应用显示为了保密而要求改变初始密码，客户输入新密码，再次确认新密码</w:t>
            </w:r>
            <w:r w:rsidR="003C0B92">
              <w:rPr>
                <w:rFonts w:ascii="Times New Roman" w:hAnsi="Times New Roman" w:cs="Times New Roman" w:hint="eastAsia"/>
                <w:sz w:val="26"/>
                <w:szCs w:val="26"/>
                <w:lang w:eastAsia="zh-CN"/>
              </w:rPr>
              <w:t>（新的</w:t>
            </w:r>
            <w:r w:rsidR="003C0B92"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密码要有八个包括大写，小</w:t>
            </w:r>
            <w:r w:rsidR="003C0B92">
              <w:rPr>
                <w:rFonts w:ascii="Times New Roman" w:hAnsi="Times New Roman" w:cs="Times New Roman" w:hint="eastAsia"/>
                <w:sz w:val="26"/>
                <w:szCs w:val="26"/>
                <w:lang w:eastAsia="zh-CN"/>
              </w:rPr>
              <w:t>写</w:t>
            </w:r>
            <w:r w:rsidR="00D6667B">
              <w:rPr>
                <w:rFonts w:ascii="Times New Roman" w:hAnsi="Times New Roman" w:cs="Times New Roman" w:hint="eastAsia"/>
                <w:sz w:val="26"/>
                <w:szCs w:val="26"/>
                <w:lang w:eastAsia="zh-CN"/>
              </w:rPr>
              <w:t>，</w:t>
            </w:r>
            <w:r w:rsidR="003C0B92"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数字和符号</w:t>
            </w:r>
            <w:r w:rsidR="003C0B92">
              <w:rPr>
                <w:rFonts w:ascii="Times New Roman" w:hAnsi="Times New Roman" w:cs="Times New Roman" w:hint="eastAsia"/>
                <w:sz w:val="26"/>
                <w:szCs w:val="26"/>
                <w:lang w:eastAsia="zh-CN"/>
              </w:rPr>
              <w:t>）</w:t>
            </w:r>
            <w:r w:rsidRPr="00BC4654"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，</w:t>
            </w:r>
            <w:r w:rsidR="008416BE">
              <w:rPr>
                <w:rFonts w:ascii="Times New Roman" w:hAnsi="Times New Roman" w:cs="Times New Roman" w:hint="eastAsia"/>
                <w:sz w:val="26"/>
                <w:szCs w:val="26"/>
                <w:lang w:eastAsia="zh-CN"/>
              </w:rPr>
              <w:t>然后</w:t>
            </w:r>
            <w:r w:rsidR="008416BE"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输入</w:t>
            </w:r>
            <w:r w:rsidRPr="00BC4654"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护照号码，（如果是通过简讯接受初始密码）输入已经登记的电话号码收到的短信，然后点击</w:t>
            </w:r>
            <w:r w:rsidR="00634F5F"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登录</w:t>
            </w:r>
            <w:r w:rsidRPr="00BC4654"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。</w:t>
            </w:r>
          </w:p>
        </w:tc>
        <w:tc>
          <w:tcPr>
            <w:tcW w:w="2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7ED13A" w14:textId="77777777" w:rsidR="00A1455A" w:rsidRPr="00BC4654" w:rsidRDefault="00A7222A">
            <w:pPr>
              <w:spacing w:before="60" w:after="60"/>
              <w:jc w:val="both"/>
              <w:rPr>
                <w:rFonts w:ascii="Times New Roman" w:hAnsi="Times New Roman" w:cs="Times New Roman"/>
                <w:sz w:val="26"/>
                <w:szCs w:val="26"/>
                <w:lang w:eastAsia="zh-CN"/>
              </w:rPr>
            </w:pPr>
            <w:r w:rsidRPr="00BC4654"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第四步：</w:t>
            </w:r>
          </w:p>
          <w:p w14:paraId="282D895F" w14:textId="77777777" w:rsidR="00A1455A" w:rsidRPr="00BC4654" w:rsidRDefault="00A7222A">
            <w:pPr>
              <w:spacing w:before="60" w:after="60"/>
              <w:jc w:val="both"/>
              <w:rPr>
                <w:rFonts w:ascii="Times New Roman" w:hAnsi="Times New Roman" w:cs="Times New Roman"/>
                <w:sz w:val="26"/>
                <w:szCs w:val="26"/>
                <w:lang w:eastAsia="zh-CN"/>
              </w:rPr>
            </w:pPr>
            <w:r w:rsidRPr="00BC4654"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按设置密码键来设置密码来确认智能银行以后的交易。</w:t>
            </w:r>
          </w:p>
          <w:p w14:paraId="75FBB92E" w14:textId="77777777" w:rsidR="00A1455A" w:rsidRPr="00BC4654" w:rsidRDefault="00A1455A">
            <w:pPr>
              <w:spacing w:before="60" w:after="6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zh-CN"/>
              </w:rPr>
            </w:pPr>
          </w:p>
        </w:tc>
      </w:tr>
      <w:tr w:rsidR="00A1455A" w14:paraId="51B1FC57" w14:textId="77777777" w:rsidTr="00B31994">
        <w:trPr>
          <w:trHeight w:val="4193"/>
        </w:trPr>
        <w:tc>
          <w:tcPr>
            <w:tcW w:w="2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3E9A8B" w14:textId="77777777" w:rsidR="00A1455A" w:rsidRDefault="00A7222A">
            <w:pPr>
              <w:spacing w:before="60" w:after="60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6"/>
                <w:szCs w:val="26"/>
                <w:lang w:eastAsia="zh-CN"/>
              </w:rPr>
              <w:lastRenderedPageBreak/>
              <w:drawing>
                <wp:inline distT="0" distB="0" distL="0" distR="0" wp14:anchorId="659F1E1E" wp14:editId="24534B1A">
                  <wp:extent cx="1343025" cy="2419350"/>
                  <wp:effectExtent l="0" t="0" r="9525" b="0"/>
                  <wp:docPr id="1030" name="image171.pn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171.png"/>
                          <pic:cNvPicPr/>
                        </pic:nvPicPr>
                        <pic:blipFill>
                          <a:blip r:embed="rId14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343025" cy="2419350"/>
                          </a:xfrm>
                          <a:prstGeom prst="rect">
                            <a:avLst/>
                          </a:prstGeom>
                          <a:ln w="9525" cap="flat" cmpd="sng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BBB7A4" w14:textId="77777777" w:rsidR="00A1455A" w:rsidRDefault="00A7222A">
            <w:pPr>
              <w:spacing w:before="60" w:after="60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6"/>
                <w:szCs w:val="26"/>
                <w:lang w:eastAsia="zh-CN"/>
              </w:rPr>
              <w:drawing>
                <wp:inline distT="0" distB="0" distL="0" distR="0" wp14:anchorId="2A74F4FF" wp14:editId="63E7983A">
                  <wp:extent cx="1266825" cy="2419350"/>
                  <wp:effectExtent l="0" t="0" r="9525" b="0"/>
                  <wp:docPr id="1031" name="image141.pn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141.png"/>
                          <pic:cNvPicPr/>
                        </pic:nvPicPr>
                        <pic:blipFill>
                          <a:blip r:embed="rId15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266825" cy="2419350"/>
                          </a:xfrm>
                          <a:prstGeom prst="rect">
                            <a:avLst/>
                          </a:prstGeom>
                          <a:ln w="9525" cap="flat" cmpd="sng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0CCB1" w14:textId="77777777" w:rsidR="00A1455A" w:rsidRDefault="00A7222A">
            <w:pPr>
              <w:spacing w:before="60" w:after="60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6"/>
                <w:szCs w:val="26"/>
                <w:lang w:eastAsia="zh-CN"/>
              </w:rPr>
              <w:drawing>
                <wp:inline distT="0" distB="0" distL="0" distR="0" wp14:anchorId="46C7CEBF" wp14:editId="7A5361E1">
                  <wp:extent cx="1352550" cy="2419350"/>
                  <wp:effectExtent l="0" t="0" r="0" b="0"/>
                  <wp:docPr id="1032" name="image100.pn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100.png"/>
                          <pic:cNvPicPr/>
                        </pic:nvPicPr>
                        <pic:blipFill>
                          <a:blip r:embed="rId16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352550" cy="2419350"/>
                          </a:xfrm>
                          <a:prstGeom prst="rect">
                            <a:avLst/>
                          </a:prstGeom>
                          <a:ln w="9525" cap="flat" cmpd="sng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399266" w14:textId="77777777" w:rsidR="00A1455A" w:rsidRDefault="00A7222A">
            <w:pPr>
              <w:spacing w:before="60" w:after="60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6"/>
                <w:szCs w:val="26"/>
                <w:lang w:eastAsia="zh-CN"/>
              </w:rPr>
              <w:drawing>
                <wp:inline distT="0" distB="0" distL="0" distR="0" wp14:anchorId="6BDEF58A" wp14:editId="637E9243">
                  <wp:extent cx="1329020" cy="2419350"/>
                  <wp:effectExtent l="0" t="0" r="5080" b="0"/>
                  <wp:docPr id="1033" name="Picture 822" descr="C:\Users\nhungnth100\Desktop\photo_2021-12-04_14-55-26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822"/>
                          <pic:cNvPicPr/>
                        </pic:nvPicPr>
                        <pic:blipFill>
                          <a:blip r:embed="rId17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329020" cy="2419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455A" w14:paraId="2EFFA46D" w14:textId="77777777" w:rsidTr="00B31994">
        <w:trPr>
          <w:trHeight w:val="1277"/>
        </w:trPr>
        <w:tc>
          <w:tcPr>
            <w:tcW w:w="2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2A72AB" w14:textId="77777777" w:rsidR="00A1455A" w:rsidRPr="00BC4654" w:rsidRDefault="00A7222A">
            <w:pPr>
              <w:spacing w:before="60" w:after="60"/>
              <w:jc w:val="both"/>
              <w:rPr>
                <w:rFonts w:ascii="Times New Roman" w:hAnsi="Times New Roman" w:cs="Times New Roman"/>
                <w:sz w:val="26"/>
                <w:szCs w:val="26"/>
                <w:lang w:eastAsia="zh-CN"/>
              </w:rPr>
            </w:pPr>
            <w:r w:rsidRPr="00BC4654"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第五步：</w:t>
            </w:r>
          </w:p>
          <w:p w14:paraId="5B7DD486" w14:textId="77777777" w:rsidR="00A1455A" w:rsidRDefault="00A7222A">
            <w:pPr>
              <w:spacing w:before="60" w:after="60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zh-CN"/>
              </w:rPr>
            </w:pPr>
            <w:r w:rsidRPr="00BC4654"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输入</w:t>
            </w:r>
            <w:r w:rsidRPr="00BC4654"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6</w:t>
            </w:r>
            <w:r w:rsidRPr="00BC4654"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位数的密码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4F00AF" w14:textId="77777777" w:rsidR="00A1455A" w:rsidRDefault="00A7222A">
            <w:pPr>
              <w:spacing w:before="60" w:after="6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zh-CN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第六步：</w:t>
            </w:r>
          </w:p>
          <w:p w14:paraId="42D9F18C" w14:textId="77777777" w:rsidR="00A1455A" w:rsidRDefault="00A7222A">
            <w:pPr>
              <w:spacing w:before="60" w:after="6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zh-CN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再次确认</w:t>
            </w:r>
            <w:r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6</w:t>
            </w:r>
            <w:r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位数的密码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1455A3" w14:textId="77777777" w:rsidR="00A1455A" w:rsidRDefault="00A7222A">
            <w:pPr>
              <w:spacing w:before="60" w:after="6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zh-CN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第</w:t>
            </w:r>
            <w:r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7</w:t>
            </w:r>
            <w:r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步</w:t>
            </w:r>
          </w:p>
          <w:p w14:paraId="2D261686" w14:textId="77777777" w:rsidR="00A1455A" w:rsidRDefault="00A7222A">
            <w:pPr>
              <w:spacing w:before="60" w:after="6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zh-CN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应用显示输入密码成功，按同意键。</w:t>
            </w:r>
          </w:p>
        </w:tc>
        <w:tc>
          <w:tcPr>
            <w:tcW w:w="2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3AD106" w14:textId="77777777" w:rsidR="00A1455A" w:rsidRDefault="00A7222A">
            <w:pPr>
              <w:spacing w:before="60" w:after="6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zh-CN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第八步</w:t>
            </w:r>
          </w:p>
          <w:p w14:paraId="50718B73" w14:textId="28AD0E58" w:rsidR="00A1455A" w:rsidRDefault="00A7222A">
            <w:pPr>
              <w:spacing w:before="60" w:after="6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zh-CN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应用显示通知自动激活</w:t>
            </w:r>
            <w:r w:rsidR="00494C7F"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OT</w:t>
            </w:r>
            <w:r w:rsidR="00494C7F">
              <w:rPr>
                <w:rFonts w:ascii="Times New Roman" w:hAnsi="Times New Roman" w:cs="Times New Roman"/>
                <w:sz w:val="26"/>
                <w:szCs w:val="26"/>
                <w:lang w:val="vi-VN" w:eastAsia="zh-CN"/>
              </w:rPr>
              <w:t>P</w:t>
            </w:r>
            <w:r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成功</w:t>
            </w:r>
          </w:p>
        </w:tc>
      </w:tr>
    </w:tbl>
    <w:p w14:paraId="2053C7C9" w14:textId="77777777" w:rsidR="00A1455A" w:rsidRDefault="00A1455A">
      <w:pPr>
        <w:ind w:firstLine="720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zh-CN"/>
        </w:rPr>
      </w:pPr>
    </w:p>
    <w:p w14:paraId="492429DC" w14:textId="732F3C18" w:rsidR="00A1455A" w:rsidRDefault="00A7222A" w:rsidP="00F578A4">
      <w:pPr>
        <w:pStyle w:val="ListParagraph"/>
        <w:numPr>
          <w:ilvl w:val="1"/>
          <w:numId w:val="3"/>
        </w:numPr>
        <w:jc w:val="both"/>
        <w:outlineLvl w:val="1"/>
        <w:rPr>
          <w:rFonts w:ascii="Times New Roman" w:eastAsia="Times New Roman" w:hAnsi="Times New Roman" w:cs="Times New Roman"/>
          <w:b/>
          <w:sz w:val="26"/>
          <w:szCs w:val="26"/>
        </w:rPr>
      </w:pPr>
      <w:bookmarkStart w:id="4" w:name="_Toc132705360"/>
      <w:bookmarkStart w:id="5" w:name="_Toc132788504"/>
      <w:r>
        <w:rPr>
          <w:rFonts w:ascii="Times New Roman" w:hAnsi="Times New Roman" w:cs="Times New Roman"/>
          <w:b/>
          <w:sz w:val="26"/>
          <w:szCs w:val="26"/>
        </w:rPr>
        <w:t>再次</w:t>
      </w:r>
      <w:r w:rsidR="00634F5F">
        <w:rPr>
          <w:rFonts w:ascii="Times New Roman" w:hAnsi="Times New Roman" w:cs="Times New Roman"/>
          <w:b/>
          <w:sz w:val="26"/>
          <w:szCs w:val="26"/>
        </w:rPr>
        <w:t>登录</w:t>
      </w:r>
      <w:bookmarkEnd w:id="4"/>
      <w:bookmarkEnd w:id="5"/>
    </w:p>
    <w:tbl>
      <w:tblPr>
        <w:tblStyle w:val="98"/>
        <w:tblW w:w="90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175"/>
        <w:gridCol w:w="2935"/>
        <w:gridCol w:w="2975"/>
      </w:tblGrid>
      <w:tr w:rsidR="00A1455A" w14:paraId="3516F447" w14:textId="77777777" w:rsidTr="00494C7F">
        <w:trPr>
          <w:trHeight w:val="3959"/>
        </w:trPr>
        <w:tc>
          <w:tcPr>
            <w:tcW w:w="3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66AD79" w14:textId="77777777" w:rsidR="00A1455A" w:rsidRDefault="00A7222A">
            <w:pPr>
              <w:spacing w:before="60" w:after="60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zh-CN"/>
              </w:rPr>
              <w:drawing>
                <wp:inline distT="0" distB="0" distL="0" distR="0" wp14:anchorId="09BDFA2C" wp14:editId="65A75D6A">
                  <wp:extent cx="1234440" cy="2280920"/>
                  <wp:effectExtent l="0" t="0" r="0" b="0"/>
                  <wp:docPr id="1034" name="Picture 823" descr="C:\Users\nhungnth100\Desktop\photo_2021-12-04_14-47-45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823"/>
                          <pic:cNvPicPr/>
                        </pic:nvPicPr>
                        <pic:blipFill>
                          <a:blip r:embed="rId18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234470" cy="22809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C9B889" w14:textId="686C41FA" w:rsidR="00DE303F" w:rsidRPr="00DE303F" w:rsidRDefault="00DE303F" w:rsidP="00DE303F">
            <w:pPr>
              <w:spacing w:before="60" w:after="60"/>
              <w:rPr>
                <w:rFonts w:ascii="Times New Roman" w:hAnsi="Times New Roman" w:cs="Times New Roman"/>
                <w:sz w:val="26"/>
                <w:szCs w:val="26"/>
                <w:lang w:eastAsia="zh-CN"/>
              </w:rPr>
            </w:pPr>
          </w:p>
        </w:tc>
        <w:tc>
          <w:tcPr>
            <w:tcW w:w="29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B94C56" w14:textId="77777777" w:rsidR="00A1455A" w:rsidRDefault="00A7222A">
            <w:pPr>
              <w:spacing w:before="60" w:after="60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zh-CN"/>
              </w:rPr>
              <w:drawing>
                <wp:inline distT="0" distB="0" distL="0" distR="0" wp14:anchorId="3B20B37F" wp14:editId="12DF58CC">
                  <wp:extent cx="1137920" cy="2199640"/>
                  <wp:effectExtent l="0" t="0" r="0" b="0"/>
                  <wp:docPr id="1035" name="Picture 825" descr="C:\Users\nhungnth100\Desktop\1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825"/>
                          <pic:cNvPicPr/>
                        </pic:nvPicPr>
                        <pic:blipFill>
                          <a:blip r:embed="rId19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138112" cy="22000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E78E56" w14:textId="3FE03FA9" w:rsidR="00DE303F" w:rsidRDefault="00DE303F" w:rsidP="00DE303F">
            <w:pPr>
              <w:spacing w:before="60" w:after="60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zh-CN"/>
              </w:rPr>
            </w:pPr>
          </w:p>
        </w:tc>
        <w:tc>
          <w:tcPr>
            <w:tcW w:w="2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4C6D75" w14:textId="77777777" w:rsidR="00A1455A" w:rsidRDefault="00A7222A">
            <w:pPr>
              <w:spacing w:before="60" w:after="60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zh-CN"/>
              </w:rPr>
              <w:drawing>
                <wp:inline distT="0" distB="0" distL="0" distR="0" wp14:anchorId="507EDF4B" wp14:editId="37EF060E">
                  <wp:extent cx="1244600" cy="2362200"/>
                  <wp:effectExtent l="0" t="0" r="0" b="0"/>
                  <wp:docPr id="1036" name="Picture 826" descr="C:\Users\nhungnth100\Desktop\2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826"/>
                          <pic:cNvPicPr/>
                        </pic:nvPicPr>
                        <pic:blipFill>
                          <a:blip r:embed="rId20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244812" cy="23626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97C2C0" w14:textId="18F705D2" w:rsidR="00DE303F" w:rsidRDefault="00DE303F" w:rsidP="00DE303F">
            <w:pPr>
              <w:spacing w:before="60" w:after="60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</w:tr>
      <w:tr w:rsidR="006321A4" w14:paraId="1177DD09" w14:textId="77777777" w:rsidTr="006321A4">
        <w:trPr>
          <w:trHeight w:val="980"/>
        </w:trPr>
        <w:tc>
          <w:tcPr>
            <w:tcW w:w="3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7EB7D9" w14:textId="77777777" w:rsidR="006321A4" w:rsidRDefault="006321A4" w:rsidP="006321A4">
            <w:pPr>
              <w:spacing w:before="60" w:after="60"/>
              <w:rPr>
                <w:rFonts w:ascii="Times New Roman" w:eastAsia="Times New Roman" w:hAnsi="Times New Roman" w:cs="Times New Roman"/>
                <w:sz w:val="26"/>
                <w:szCs w:val="26"/>
                <w:lang w:eastAsia="zh-CN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第一步</w:t>
            </w:r>
            <w:r>
              <w:rPr>
                <w:rFonts w:ascii="Times New Roman" w:hAnsi="Times New Roman" w:cs="Times New Roman" w:hint="eastAsia"/>
                <w:sz w:val="26"/>
                <w:szCs w:val="26"/>
                <w:lang w:eastAsia="zh-CN"/>
              </w:rPr>
              <w:t>:</w:t>
            </w:r>
          </w:p>
          <w:p w14:paraId="029EE1DD" w14:textId="786ED765" w:rsidR="006321A4" w:rsidRDefault="006321A4" w:rsidP="006321A4">
            <w:pPr>
              <w:spacing w:before="60" w:after="60"/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zh-CN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进入应用主页，选择</w:t>
            </w:r>
            <w:r w:rsidR="00634F5F"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登录</w:t>
            </w:r>
          </w:p>
        </w:tc>
        <w:tc>
          <w:tcPr>
            <w:tcW w:w="29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103CBD" w14:textId="77777777" w:rsidR="006321A4" w:rsidRPr="00BC4654" w:rsidRDefault="006321A4" w:rsidP="006321A4">
            <w:pPr>
              <w:spacing w:before="60" w:after="60"/>
              <w:rPr>
                <w:rFonts w:ascii="Times New Roman" w:hAnsi="Times New Roman" w:cs="Times New Roman"/>
                <w:sz w:val="26"/>
                <w:szCs w:val="26"/>
                <w:lang w:eastAsia="zh-CN"/>
              </w:rPr>
            </w:pPr>
            <w:r w:rsidRPr="00BC4654"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第二步</w:t>
            </w:r>
            <w:r>
              <w:rPr>
                <w:rFonts w:ascii="Times New Roman" w:hAnsi="Times New Roman" w:cs="Times New Roman" w:hint="eastAsia"/>
                <w:sz w:val="26"/>
                <w:szCs w:val="26"/>
                <w:lang w:eastAsia="zh-CN"/>
              </w:rPr>
              <w:t>:</w:t>
            </w:r>
          </w:p>
          <w:p w14:paraId="244B90C9" w14:textId="2F7B055C" w:rsidR="006321A4" w:rsidRPr="006321A4" w:rsidRDefault="006321A4" w:rsidP="006321A4">
            <w:pPr>
              <w:spacing w:before="60" w:after="60"/>
              <w:rPr>
                <w:rFonts w:ascii="Times New Roman" w:hAnsi="Times New Roman" w:cs="Times New Roman"/>
                <w:sz w:val="26"/>
                <w:szCs w:val="26"/>
                <w:lang w:eastAsia="zh-CN"/>
              </w:rPr>
            </w:pPr>
            <w:r w:rsidRPr="00BC4654"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应用显示再次</w:t>
            </w:r>
            <w:r w:rsidR="00634F5F"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登录</w:t>
            </w:r>
            <w:r w:rsidRPr="00BC4654"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，客户输入密码，然后点击</w:t>
            </w:r>
            <w:r w:rsidR="00634F5F"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lastRenderedPageBreak/>
              <w:t>登录</w:t>
            </w:r>
            <w:r w:rsidRPr="00BC4654"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键。</w:t>
            </w:r>
          </w:p>
        </w:tc>
        <w:tc>
          <w:tcPr>
            <w:tcW w:w="2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3580BC" w14:textId="77777777" w:rsidR="006321A4" w:rsidRDefault="006321A4" w:rsidP="006321A4">
            <w:pPr>
              <w:spacing w:before="60" w:after="6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zh-CN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第三步</w:t>
            </w:r>
            <w:r>
              <w:rPr>
                <w:rFonts w:ascii="Times New Roman" w:hAnsi="Times New Roman" w:cs="Times New Roman" w:hint="eastAsia"/>
                <w:sz w:val="26"/>
                <w:szCs w:val="26"/>
                <w:lang w:eastAsia="zh-CN"/>
              </w:rPr>
              <w:t>:</w:t>
            </w:r>
          </w:p>
          <w:p w14:paraId="01FE3D07" w14:textId="5F9887C8" w:rsidR="006321A4" w:rsidRDefault="006321A4" w:rsidP="006321A4">
            <w:pPr>
              <w:spacing w:before="60" w:after="60"/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zh-CN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应用显示主页</w:t>
            </w:r>
          </w:p>
        </w:tc>
      </w:tr>
    </w:tbl>
    <w:p w14:paraId="4CA607EE" w14:textId="77777777" w:rsidR="000033E1" w:rsidRDefault="000033E1" w:rsidP="006321A4">
      <w:pPr>
        <w:rPr>
          <w:rFonts w:ascii="Times New Roman" w:hAnsi="Times New Roman" w:cs="Times New Roman"/>
          <w:sz w:val="26"/>
          <w:szCs w:val="26"/>
          <w:lang w:eastAsia="zh-CN"/>
        </w:rPr>
      </w:pPr>
    </w:p>
    <w:p w14:paraId="188B21E3" w14:textId="3D801D0A" w:rsidR="00A1455A" w:rsidRDefault="00A7222A" w:rsidP="00F578A4">
      <w:pPr>
        <w:pStyle w:val="ListParagraph"/>
        <w:numPr>
          <w:ilvl w:val="1"/>
          <w:numId w:val="3"/>
        </w:numPr>
        <w:jc w:val="both"/>
        <w:outlineLvl w:val="1"/>
        <w:rPr>
          <w:rFonts w:ascii="Times New Roman" w:eastAsia="Times New Roman" w:hAnsi="Times New Roman" w:cs="Times New Roman"/>
          <w:b/>
          <w:sz w:val="26"/>
          <w:szCs w:val="26"/>
        </w:rPr>
      </w:pPr>
      <w:bookmarkStart w:id="6" w:name="_Toc132705361"/>
      <w:bookmarkStart w:id="7" w:name="_Toc132788505"/>
      <w:r>
        <w:rPr>
          <w:rFonts w:ascii="Times New Roman" w:hAnsi="Times New Roman" w:cs="Times New Roman"/>
          <w:b/>
          <w:sz w:val="26"/>
          <w:szCs w:val="26"/>
        </w:rPr>
        <w:t>用指纹或者</w:t>
      </w:r>
      <w:r>
        <w:rPr>
          <w:rFonts w:ascii="Times New Roman" w:hAnsi="Times New Roman" w:cs="Times New Roman"/>
          <w:b/>
          <w:sz w:val="26"/>
          <w:szCs w:val="26"/>
        </w:rPr>
        <w:t>FACEID</w:t>
      </w:r>
      <w:r w:rsidR="00634F5F">
        <w:rPr>
          <w:rFonts w:ascii="Times New Roman" w:hAnsi="Times New Roman" w:cs="Times New Roman"/>
          <w:b/>
          <w:sz w:val="26"/>
          <w:szCs w:val="26"/>
        </w:rPr>
        <w:t>登录</w:t>
      </w:r>
      <w:bookmarkEnd w:id="6"/>
      <w:bookmarkEnd w:id="7"/>
    </w:p>
    <w:tbl>
      <w:tblPr>
        <w:tblStyle w:val="97"/>
        <w:tblW w:w="90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245"/>
        <w:gridCol w:w="2250"/>
        <w:gridCol w:w="2250"/>
        <w:gridCol w:w="2340"/>
      </w:tblGrid>
      <w:tr w:rsidR="00A1455A" w14:paraId="4BBC7C16" w14:textId="77777777">
        <w:trPr>
          <w:trHeight w:val="3851"/>
        </w:trPr>
        <w:tc>
          <w:tcPr>
            <w:tcW w:w="2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FAE93" w14:textId="77777777" w:rsidR="00A1455A" w:rsidRDefault="00A7222A">
            <w:pPr>
              <w:spacing w:before="60" w:after="6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zh-CN"/>
              </w:rPr>
              <w:drawing>
                <wp:inline distT="0" distB="0" distL="0" distR="0" wp14:anchorId="43C5A352" wp14:editId="101766C5">
                  <wp:extent cx="1295400" cy="2462665"/>
                  <wp:effectExtent l="0" t="0" r="0" b="0"/>
                  <wp:docPr id="1037" name="Picture 827" descr="C:\Users\nhungnth100\Desktop\photo_2021-12-04_14-47-45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827"/>
                          <pic:cNvPicPr/>
                        </pic:nvPicPr>
                        <pic:blipFill>
                          <a:blip r:embed="rId21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295400" cy="2462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F8FE38" w14:textId="77777777" w:rsidR="00A1455A" w:rsidRDefault="00A7222A">
            <w:pPr>
              <w:spacing w:before="60" w:after="6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zh-CN"/>
              </w:rPr>
              <w:drawing>
                <wp:inline distT="0" distB="0" distL="0" distR="0" wp14:anchorId="6CCE4F35" wp14:editId="41C19492">
                  <wp:extent cx="1264257" cy="2392644"/>
                  <wp:effectExtent l="0" t="0" r="0" b="8255"/>
                  <wp:docPr id="1038" name="Picture 829" descr="C:\Users\nhungnth100\Desktop\1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829"/>
                          <pic:cNvPicPr/>
                        </pic:nvPicPr>
                        <pic:blipFill>
                          <a:blip r:embed="rId22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264257" cy="23926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3D6263" w14:textId="77777777" w:rsidR="00A1455A" w:rsidRDefault="00A7222A">
            <w:pPr>
              <w:spacing w:before="60" w:after="60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6"/>
                <w:szCs w:val="26"/>
                <w:lang w:eastAsia="zh-CN"/>
              </w:rPr>
              <w:drawing>
                <wp:inline distT="0" distB="0" distL="0" distR="0" wp14:anchorId="3A6D89AB" wp14:editId="17473CCA">
                  <wp:extent cx="1275715" cy="2462530"/>
                  <wp:effectExtent l="0" t="0" r="635" b="0"/>
                  <wp:docPr id="1039" name="Picture 892" descr="C:\Users\nhungnth100\Desktop\4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892"/>
                          <pic:cNvPicPr/>
                        </pic:nvPicPr>
                        <pic:blipFill>
                          <a:blip r:embed="rId23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275715" cy="24625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F46B12" w14:textId="77777777" w:rsidR="00A1455A" w:rsidRDefault="00A7222A">
            <w:pPr>
              <w:spacing w:before="60" w:after="6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zh-CN"/>
              </w:rPr>
              <w:drawing>
                <wp:inline distT="0" distB="0" distL="0" distR="0" wp14:anchorId="22F3D8CB" wp14:editId="7FD09B31">
                  <wp:extent cx="1282699" cy="2411613"/>
                  <wp:effectExtent l="0" t="0" r="0" b="8255"/>
                  <wp:docPr id="1040" name="Picture 838" descr="C:\Users\nhungnth100\Desktop\2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838"/>
                          <pic:cNvPicPr/>
                        </pic:nvPicPr>
                        <pic:blipFill>
                          <a:blip r:embed="rId24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282699" cy="24116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455A" w14:paraId="53499355" w14:textId="77777777">
        <w:trPr>
          <w:trHeight w:val="2340"/>
        </w:trPr>
        <w:tc>
          <w:tcPr>
            <w:tcW w:w="2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F13D13" w14:textId="77777777" w:rsidR="00A1455A" w:rsidRDefault="00A7222A" w:rsidP="00DE303F">
            <w:pPr>
              <w:spacing w:before="60" w:after="60"/>
              <w:rPr>
                <w:rFonts w:ascii="Times New Roman" w:eastAsia="Times New Roman" w:hAnsi="Times New Roman" w:cs="Times New Roman"/>
                <w:sz w:val="26"/>
                <w:szCs w:val="26"/>
                <w:lang w:eastAsia="zh-CN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第一步</w:t>
            </w:r>
            <w:r w:rsidR="00DE303F">
              <w:rPr>
                <w:rFonts w:ascii="Times New Roman" w:hAnsi="Times New Roman" w:cs="Times New Roman" w:hint="eastAsia"/>
                <w:sz w:val="26"/>
                <w:szCs w:val="26"/>
                <w:lang w:eastAsia="zh-CN"/>
              </w:rPr>
              <w:t>：</w:t>
            </w:r>
          </w:p>
          <w:p w14:paraId="79C0B6A6" w14:textId="0FC50D93" w:rsidR="00A1455A" w:rsidRDefault="00A7222A" w:rsidP="00DE303F">
            <w:pPr>
              <w:spacing w:before="60" w:after="60"/>
              <w:rPr>
                <w:rFonts w:ascii="Times New Roman" w:eastAsia="Times New Roman" w:hAnsi="Times New Roman" w:cs="Times New Roman"/>
                <w:sz w:val="26"/>
                <w:szCs w:val="26"/>
                <w:lang w:eastAsia="zh-CN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进入应用主页，点击</w:t>
            </w:r>
            <w:r w:rsidR="00634F5F"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登录</w:t>
            </w:r>
            <w:r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键</w:t>
            </w:r>
          </w:p>
        </w:tc>
        <w:tc>
          <w:tcPr>
            <w:tcW w:w="2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2BF9B5" w14:textId="77777777" w:rsidR="00A1455A" w:rsidRPr="000033E1" w:rsidRDefault="00A7222A" w:rsidP="00DE303F">
            <w:pPr>
              <w:spacing w:before="60" w:after="60"/>
              <w:rPr>
                <w:rFonts w:ascii="Times New Roman" w:hAnsi="Times New Roman" w:cs="Times New Roman"/>
                <w:sz w:val="26"/>
                <w:szCs w:val="26"/>
                <w:lang w:eastAsia="zh-CN"/>
              </w:rPr>
            </w:pPr>
            <w:r w:rsidRPr="000033E1"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第二步</w:t>
            </w:r>
            <w:r w:rsidR="00DE303F">
              <w:rPr>
                <w:rFonts w:ascii="Times New Roman" w:hAnsi="Times New Roman" w:cs="Times New Roman" w:hint="eastAsia"/>
                <w:sz w:val="26"/>
                <w:szCs w:val="26"/>
                <w:lang w:eastAsia="zh-CN"/>
              </w:rPr>
              <w:t>：</w:t>
            </w:r>
          </w:p>
          <w:p w14:paraId="3F179B40" w14:textId="30BAADC1" w:rsidR="00A1455A" w:rsidRPr="00DE303F" w:rsidRDefault="00A7222A" w:rsidP="00DE303F">
            <w:pPr>
              <w:spacing w:before="60" w:after="60"/>
              <w:rPr>
                <w:rFonts w:ascii="Times New Roman" w:hAnsi="Times New Roman" w:cs="Times New Roman"/>
                <w:sz w:val="26"/>
                <w:szCs w:val="26"/>
                <w:lang w:eastAsia="zh-CN"/>
              </w:rPr>
            </w:pPr>
            <w:r w:rsidRPr="000033E1"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应用显示再次</w:t>
            </w:r>
            <w:r w:rsidR="00634F5F"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登录</w:t>
            </w:r>
            <w:r w:rsidRPr="000033E1"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，按指纹，或者</w:t>
            </w:r>
            <w:r w:rsidRPr="000033E1"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FACEID</w:t>
            </w:r>
            <w:r>
              <w:rPr>
                <w:rFonts w:ascii="Times New Roman" w:hAnsi="Times New Roman" w:cs="Times New Roman"/>
                <w:b/>
                <w:sz w:val="26"/>
                <w:szCs w:val="26"/>
                <w:lang w:eastAsia="zh-CN"/>
              </w:rPr>
              <w:t xml:space="preserve"> </w:t>
            </w:r>
          </w:p>
        </w:tc>
        <w:tc>
          <w:tcPr>
            <w:tcW w:w="2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ABC1E4" w14:textId="77777777" w:rsidR="00A1455A" w:rsidRDefault="00A7222A" w:rsidP="00DE303F">
            <w:pPr>
              <w:spacing w:before="60" w:after="60"/>
              <w:rPr>
                <w:rFonts w:ascii="Times New Roman" w:eastAsia="Times New Roman" w:hAnsi="Times New Roman" w:cs="Times New Roman"/>
                <w:sz w:val="26"/>
                <w:szCs w:val="26"/>
                <w:lang w:eastAsia="zh-CN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第三步</w:t>
            </w:r>
            <w:r w:rsidR="00DE303F">
              <w:rPr>
                <w:rFonts w:ascii="Times New Roman" w:hAnsi="Times New Roman" w:cs="Times New Roman" w:hint="eastAsia"/>
                <w:sz w:val="26"/>
                <w:szCs w:val="26"/>
                <w:lang w:eastAsia="zh-CN"/>
              </w:rPr>
              <w:t>：</w:t>
            </w:r>
          </w:p>
          <w:p w14:paraId="633A00EC" w14:textId="77777777" w:rsidR="00A1455A" w:rsidRDefault="00A7222A" w:rsidP="00DE303F">
            <w:pPr>
              <w:spacing w:before="60" w:after="60"/>
              <w:rPr>
                <w:rFonts w:ascii="Times New Roman" w:eastAsia="Times New Roman" w:hAnsi="Times New Roman" w:cs="Times New Roman"/>
                <w:sz w:val="26"/>
                <w:szCs w:val="26"/>
                <w:lang w:eastAsia="zh-CN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应用显示要求客户录入指纹，或者</w:t>
            </w:r>
            <w:r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 xml:space="preserve">FACEID 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42474F" w14:textId="77777777" w:rsidR="00DE303F" w:rsidRDefault="00A7222A" w:rsidP="00DE303F">
            <w:pPr>
              <w:spacing w:before="60" w:after="60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第四步</w:t>
            </w:r>
            <w:r w:rsidR="00DE303F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: </w:t>
            </w:r>
          </w:p>
          <w:p w14:paraId="60B678EA" w14:textId="77777777" w:rsidR="00A1455A" w:rsidRPr="00DE303F" w:rsidRDefault="00DE303F" w:rsidP="00DE303F">
            <w:pPr>
              <w:spacing w:before="60" w:after="60"/>
              <w:rPr>
                <w:rFonts w:ascii="Times New Roman" w:hAnsi="Times New Roman" w:cs="Times New Roman"/>
                <w:sz w:val="26"/>
                <w:szCs w:val="26"/>
                <w:lang w:eastAsia="zh-CN"/>
              </w:rPr>
            </w:pPr>
            <w:r>
              <w:rPr>
                <w:rFonts w:ascii="Times New Roman" w:hAnsi="Times New Roman" w:cs="Times New Roman" w:hint="eastAsia"/>
                <w:sz w:val="26"/>
                <w:szCs w:val="26"/>
                <w:lang w:eastAsia="zh-CN"/>
              </w:rPr>
              <w:t>应用</w:t>
            </w:r>
            <w:r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显示主题</w:t>
            </w:r>
          </w:p>
        </w:tc>
      </w:tr>
    </w:tbl>
    <w:p w14:paraId="48A5F40D" w14:textId="77777777" w:rsidR="000033E1" w:rsidRDefault="000033E1">
      <w:pPr>
        <w:jc w:val="both"/>
        <w:rPr>
          <w:rFonts w:ascii="Times New Roman" w:hAnsi="Times New Roman" w:cs="Times New Roman"/>
          <w:sz w:val="26"/>
          <w:szCs w:val="26"/>
        </w:rPr>
      </w:pPr>
    </w:p>
    <w:p w14:paraId="21907E33" w14:textId="6A1FEE48" w:rsidR="00A1455A" w:rsidRDefault="00A7222A" w:rsidP="00F578A4">
      <w:pPr>
        <w:pStyle w:val="ListParagraph"/>
        <w:numPr>
          <w:ilvl w:val="1"/>
          <w:numId w:val="3"/>
        </w:numPr>
        <w:jc w:val="both"/>
        <w:outlineLvl w:val="1"/>
        <w:rPr>
          <w:rFonts w:ascii="Times New Roman" w:eastAsia="Times New Roman" w:hAnsi="Times New Roman" w:cs="Times New Roman"/>
          <w:b/>
          <w:sz w:val="26"/>
          <w:szCs w:val="26"/>
        </w:rPr>
      </w:pPr>
      <w:bookmarkStart w:id="8" w:name="_Toc132705362"/>
      <w:bookmarkStart w:id="9" w:name="_Toc132788506"/>
      <w:r>
        <w:rPr>
          <w:rFonts w:ascii="Times New Roman" w:hAnsi="Times New Roman" w:cs="Times New Roman"/>
          <w:b/>
          <w:sz w:val="26"/>
          <w:szCs w:val="26"/>
        </w:rPr>
        <w:t>多次输入密码错误后</w:t>
      </w:r>
      <w:bookmarkEnd w:id="8"/>
      <w:bookmarkEnd w:id="9"/>
    </w:p>
    <w:tbl>
      <w:tblPr>
        <w:tblStyle w:val="96"/>
        <w:tblW w:w="90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245"/>
        <w:gridCol w:w="2250"/>
        <w:gridCol w:w="2250"/>
        <w:gridCol w:w="2340"/>
      </w:tblGrid>
      <w:tr w:rsidR="00A1455A" w14:paraId="0D517B4B" w14:textId="77777777">
        <w:trPr>
          <w:trHeight w:val="4322"/>
        </w:trPr>
        <w:tc>
          <w:tcPr>
            <w:tcW w:w="2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463E73" w14:textId="77777777" w:rsidR="00A1455A" w:rsidRDefault="00A7222A">
            <w:pPr>
              <w:spacing w:before="60" w:after="6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zh-CN"/>
              </w:rPr>
              <w:lastRenderedPageBreak/>
              <w:drawing>
                <wp:inline distT="0" distB="0" distL="0" distR="0" wp14:anchorId="00DE9087" wp14:editId="755B49E8">
                  <wp:extent cx="1334770" cy="2631881"/>
                  <wp:effectExtent l="0" t="0" r="0" b="0"/>
                  <wp:docPr id="1041" name="Picture 894" descr="C:\Users\nhungnth100\Desktop\5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894"/>
                          <pic:cNvPicPr/>
                        </pic:nvPicPr>
                        <pic:blipFill>
                          <a:blip r:embed="rId25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334770" cy="26318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D6860A" w14:textId="77777777" w:rsidR="00A1455A" w:rsidRDefault="00A7222A">
            <w:pPr>
              <w:spacing w:before="60" w:after="6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zh-CN"/>
              </w:rPr>
              <w:drawing>
                <wp:inline distT="0" distB="0" distL="0" distR="0" wp14:anchorId="4A2F3255" wp14:editId="0FAABF39">
                  <wp:extent cx="1304925" cy="2631440"/>
                  <wp:effectExtent l="0" t="0" r="9525" b="0"/>
                  <wp:docPr id="1042" name="Picture 895" descr="C:\Users\nhungnth100\Desktop\6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895"/>
                          <pic:cNvPicPr/>
                        </pic:nvPicPr>
                        <pic:blipFill>
                          <a:blip r:embed="rId26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304925" cy="2631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E0F351" w14:textId="77777777" w:rsidR="00A1455A" w:rsidRDefault="00A7222A">
            <w:pPr>
              <w:spacing w:before="60" w:after="60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6"/>
                <w:szCs w:val="26"/>
                <w:lang w:eastAsia="zh-CN"/>
              </w:rPr>
              <w:drawing>
                <wp:inline distT="0" distB="0" distL="0" distR="0" wp14:anchorId="2476A71B" wp14:editId="76F56F87">
                  <wp:extent cx="1295400" cy="2390775"/>
                  <wp:effectExtent l="0" t="0" r="0" b="9525"/>
                  <wp:docPr id="1043" name="image47.pn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47.png"/>
                          <pic:cNvPicPr/>
                        </pic:nvPicPr>
                        <pic:blipFill>
                          <a:blip r:embed="rId27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295400" cy="2390775"/>
                          </a:xfrm>
                          <a:prstGeom prst="rect">
                            <a:avLst/>
                          </a:prstGeom>
                          <a:ln w="9525" cap="flat" cmpd="sng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E3416B" w14:textId="77777777" w:rsidR="00A1455A" w:rsidRDefault="00A7222A">
            <w:pPr>
              <w:spacing w:before="60" w:after="6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zh-CN"/>
              </w:rPr>
              <w:drawing>
                <wp:inline distT="0" distB="0" distL="0" distR="0" wp14:anchorId="40C47B24" wp14:editId="4CB4D989">
                  <wp:extent cx="1409700" cy="2390775"/>
                  <wp:effectExtent l="0" t="0" r="0" b="9525"/>
                  <wp:docPr id="1044" name="image178.pn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image178.png"/>
                          <pic:cNvPicPr/>
                        </pic:nvPicPr>
                        <pic:blipFill>
                          <a:blip r:embed="rId28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409700" cy="2390775"/>
                          </a:xfrm>
                          <a:prstGeom prst="rect">
                            <a:avLst/>
                          </a:prstGeom>
                          <a:ln w="9525" cap="flat" cmpd="sng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455A" w14:paraId="4C6BF6DF" w14:textId="77777777">
        <w:trPr>
          <w:trHeight w:val="1061"/>
        </w:trPr>
        <w:tc>
          <w:tcPr>
            <w:tcW w:w="44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F3A26C" w14:textId="77777777" w:rsidR="00A1455A" w:rsidRDefault="00A7222A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zh-CN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客户输错密码</w:t>
            </w:r>
            <w:r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3</w:t>
            </w:r>
            <w:r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次，应用会要求客户与银行确认已经登记的护照或者身份证。</w:t>
            </w:r>
          </w:p>
          <w:p w14:paraId="62AAC939" w14:textId="3BEEAFCB" w:rsidR="00A1455A" w:rsidRDefault="00494C7F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zh-CN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客户输入对的信息后，应用会显示再次</w:t>
            </w:r>
            <w:r>
              <w:rPr>
                <w:rFonts w:ascii="Times New Roman" w:hAnsi="Times New Roman" w:cs="Times New Roman" w:hint="eastAsia"/>
                <w:sz w:val="26"/>
                <w:szCs w:val="26"/>
                <w:lang w:eastAsia="zh-CN"/>
              </w:rPr>
              <w:t>登录</w:t>
            </w:r>
            <w:r w:rsidR="00A7222A"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。</w:t>
            </w:r>
          </w:p>
          <w:p w14:paraId="4CF66E31" w14:textId="77777777" w:rsidR="00A1455A" w:rsidRDefault="00A1455A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zh-CN"/>
              </w:rPr>
            </w:pPr>
          </w:p>
        </w:tc>
        <w:tc>
          <w:tcPr>
            <w:tcW w:w="459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EE2984" w14:textId="77777777" w:rsidR="00A1455A" w:rsidRDefault="00A7222A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zh-CN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客户输入密码</w:t>
            </w:r>
            <w:r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4</w:t>
            </w:r>
            <w:r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次错误后，</w:t>
            </w:r>
          </w:p>
          <w:p w14:paraId="5FBB6D04" w14:textId="77777777" w:rsidR="00A1455A" w:rsidRDefault="00A7222A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zh-CN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应用会要求发送信息给绑定的电话号码以再次确认。</w:t>
            </w:r>
          </w:p>
          <w:p w14:paraId="345217E8" w14:textId="60C7DCAA" w:rsidR="00A1455A" w:rsidRDefault="00494C7F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zh-CN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客户输入正确的信息后，应用会通知再次</w:t>
            </w:r>
            <w:r>
              <w:rPr>
                <w:rFonts w:ascii="Times New Roman" w:hAnsi="Times New Roman" w:cs="Times New Roman" w:hint="eastAsia"/>
                <w:sz w:val="26"/>
                <w:szCs w:val="26"/>
                <w:lang w:eastAsia="zh-CN"/>
              </w:rPr>
              <w:t>登录</w:t>
            </w:r>
            <w:r w:rsidR="00A7222A"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。</w:t>
            </w:r>
          </w:p>
        </w:tc>
      </w:tr>
    </w:tbl>
    <w:p w14:paraId="64EAAFD0" w14:textId="77777777" w:rsidR="000033E1" w:rsidRDefault="000033E1">
      <w:pPr>
        <w:jc w:val="both"/>
        <w:rPr>
          <w:rFonts w:ascii="Times New Roman" w:hAnsi="Times New Roman" w:cs="Times New Roman"/>
          <w:sz w:val="26"/>
          <w:szCs w:val="26"/>
          <w:lang w:eastAsia="zh-CN"/>
        </w:rPr>
      </w:pPr>
    </w:p>
    <w:p w14:paraId="1A67A07F" w14:textId="7AF7833F" w:rsidR="00A1455A" w:rsidRDefault="00A7222A" w:rsidP="00F578A4">
      <w:pPr>
        <w:pStyle w:val="ListParagraph"/>
        <w:numPr>
          <w:ilvl w:val="1"/>
          <w:numId w:val="3"/>
        </w:numPr>
        <w:jc w:val="both"/>
        <w:outlineLvl w:val="1"/>
        <w:rPr>
          <w:rFonts w:ascii="Times New Roman" w:eastAsia="Times New Roman" w:hAnsi="Times New Roman" w:cs="Times New Roman"/>
          <w:b/>
          <w:sz w:val="26"/>
          <w:szCs w:val="26"/>
          <w:lang w:eastAsia="zh-CN"/>
        </w:rPr>
      </w:pPr>
      <w:bookmarkStart w:id="10" w:name="_Toc132705363"/>
      <w:bookmarkStart w:id="11" w:name="_Toc132788507"/>
      <w:r>
        <w:rPr>
          <w:rFonts w:ascii="Times New Roman" w:hAnsi="Times New Roman" w:cs="Times New Roman"/>
          <w:b/>
          <w:sz w:val="26"/>
          <w:szCs w:val="26"/>
          <w:lang w:eastAsia="zh-CN"/>
        </w:rPr>
        <w:t>当密码过</w:t>
      </w:r>
      <w:bookmarkEnd w:id="10"/>
      <w:r w:rsidR="00634F5F">
        <w:rPr>
          <w:rFonts w:ascii="Times New Roman" w:hAnsi="Times New Roman" w:cs="Times New Roman" w:hint="eastAsia"/>
          <w:b/>
          <w:sz w:val="26"/>
          <w:szCs w:val="26"/>
          <w:lang w:eastAsia="zh-CN"/>
        </w:rPr>
        <w:t>期</w:t>
      </w:r>
      <w:r w:rsidR="00634F5F">
        <w:rPr>
          <w:rFonts w:ascii="Times New Roman" w:hAnsi="Times New Roman" w:cs="Times New Roman"/>
          <w:b/>
          <w:sz w:val="26"/>
          <w:szCs w:val="26"/>
          <w:lang w:eastAsia="zh-CN"/>
        </w:rPr>
        <w:t>登录</w:t>
      </w:r>
      <w:bookmarkEnd w:id="11"/>
    </w:p>
    <w:tbl>
      <w:tblPr>
        <w:tblStyle w:val="95"/>
        <w:tblW w:w="90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245"/>
        <w:gridCol w:w="2250"/>
        <w:gridCol w:w="2250"/>
        <w:gridCol w:w="2340"/>
      </w:tblGrid>
      <w:tr w:rsidR="00A1455A" w14:paraId="2B55EA42" w14:textId="77777777">
        <w:trPr>
          <w:trHeight w:val="3536"/>
        </w:trPr>
        <w:tc>
          <w:tcPr>
            <w:tcW w:w="2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84EB20" w14:textId="77777777" w:rsidR="00A1455A" w:rsidRDefault="00A7222A">
            <w:pPr>
              <w:spacing w:before="60" w:after="6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zh-CN"/>
              </w:rPr>
              <w:drawing>
                <wp:inline distT="0" distB="0" distL="0" distR="0" wp14:anchorId="510A4538" wp14:editId="120E5721">
                  <wp:extent cx="1264257" cy="2392644"/>
                  <wp:effectExtent l="0" t="0" r="0" b="8255"/>
                  <wp:docPr id="1045" name="Picture 893" descr="C:\Users\nhungnth100\Desktop\1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893"/>
                          <pic:cNvPicPr/>
                        </pic:nvPicPr>
                        <pic:blipFill>
                          <a:blip r:embed="rId22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264257" cy="23926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3CECF0" w14:textId="77777777" w:rsidR="00A1455A" w:rsidRDefault="00A7222A">
            <w:pPr>
              <w:spacing w:before="60" w:after="6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6"/>
                <w:szCs w:val="26"/>
                <w:lang w:eastAsia="zh-CN"/>
              </w:rPr>
              <w:drawing>
                <wp:inline distT="0" distB="0" distL="0" distR="0" wp14:anchorId="4B31420A" wp14:editId="3BBF4430">
                  <wp:extent cx="1304925" cy="2162175"/>
                  <wp:effectExtent l="0" t="0" r="9525" b="9525"/>
                  <wp:docPr id="1046" name="image140.pn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140.png"/>
                          <pic:cNvPicPr/>
                        </pic:nvPicPr>
                        <pic:blipFill>
                          <a:blip r:embed="rId29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304925" cy="2162175"/>
                          </a:xfrm>
                          <a:prstGeom prst="rect">
                            <a:avLst/>
                          </a:prstGeom>
                          <a:ln w="9525" cap="flat" cmpd="sng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5A8383" w14:textId="77777777" w:rsidR="00A1455A" w:rsidRDefault="00A7222A">
            <w:pPr>
              <w:spacing w:before="60" w:after="60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zh-CN"/>
              </w:rPr>
              <w:drawing>
                <wp:inline distT="0" distB="0" distL="0" distR="0" wp14:anchorId="33A7B503" wp14:editId="43D80A2F">
                  <wp:extent cx="1314450" cy="2162175"/>
                  <wp:effectExtent l="0" t="0" r="0" b="0"/>
                  <wp:docPr id="1047" name="image138.pn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image138.png"/>
                          <pic:cNvPicPr/>
                        </pic:nvPicPr>
                        <pic:blipFill>
                          <a:blip r:embed="rId30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314450" cy="2162175"/>
                          </a:xfrm>
                          <a:prstGeom prst="rect">
                            <a:avLst/>
                          </a:prstGeom>
                          <a:ln w="9525" cap="flat" cmpd="sng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407A4" w14:textId="77777777" w:rsidR="00A1455A" w:rsidRDefault="00A7222A">
            <w:pPr>
              <w:spacing w:before="60" w:after="6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zh-CN"/>
              </w:rPr>
              <w:drawing>
                <wp:inline distT="0" distB="0" distL="0" distR="0" wp14:anchorId="520B7B99" wp14:editId="1D918436">
                  <wp:extent cx="1323975" cy="2162175"/>
                  <wp:effectExtent l="0" t="0" r="9525" b="9525"/>
                  <wp:docPr id="1048" name="image251.pn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251.png"/>
                          <pic:cNvPicPr/>
                        </pic:nvPicPr>
                        <pic:blipFill>
                          <a:blip r:embed="rId31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323975" cy="2162175"/>
                          </a:xfrm>
                          <a:prstGeom prst="rect">
                            <a:avLst/>
                          </a:prstGeom>
                          <a:ln w="9525" cap="flat" cmpd="sng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455A" w14:paraId="7C9A09D1" w14:textId="77777777">
        <w:trPr>
          <w:trHeight w:val="2340"/>
        </w:trPr>
        <w:tc>
          <w:tcPr>
            <w:tcW w:w="2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08AAFD" w14:textId="77777777" w:rsidR="00A1455A" w:rsidRDefault="00A7222A">
            <w:pPr>
              <w:spacing w:before="60" w:after="6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zh-CN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lastRenderedPageBreak/>
              <w:t>第一步</w:t>
            </w:r>
          </w:p>
          <w:p w14:paraId="59946A8D" w14:textId="4D579D1A" w:rsidR="00A1455A" w:rsidRDefault="00A7222A">
            <w:pPr>
              <w:spacing w:before="60" w:after="6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zh-CN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客户输入密码，然后点击</w:t>
            </w:r>
            <w:r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 xml:space="preserve"> </w:t>
            </w:r>
            <w:r w:rsidR="00634F5F"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登录</w:t>
            </w:r>
          </w:p>
        </w:tc>
        <w:tc>
          <w:tcPr>
            <w:tcW w:w="2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C8775E" w14:textId="77777777" w:rsidR="00A1455A" w:rsidRDefault="00A7222A">
            <w:pPr>
              <w:spacing w:before="60" w:after="6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zh-CN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第二步</w:t>
            </w:r>
          </w:p>
          <w:p w14:paraId="7E982A4F" w14:textId="77777777" w:rsidR="00A1455A" w:rsidRDefault="00A7222A">
            <w:pPr>
              <w:spacing w:before="60" w:after="6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zh-CN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应用显示密码过期，客户按：改密码键</w:t>
            </w:r>
          </w:p>
        </w:tc>
        <w:tc>
          <w:tcPr>
            <w:tcW w:w="2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9C1EBF" w14:textId="77777777" w:rsidR="00A1455A" w:rsidRDefault="00A7222A">
            <w:pPr>
              <w:spacing w:before="60" w:after="6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zh-CN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第三步</w:t>
            </w:r>
          </w:p>
          <w:p w14:paraId="36545D94" w14:textId="77777777" w:rsidR="00A1455A" w:rsidRDefault="00A7222A">
            <w:pPr>
              <w:spacing w:before="60" w:after="6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zh-CN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输入旧的密码，新密码，再次确认新密码后，按改密码键。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96C896" w14:textId="768E1D75" w:rsidR="00A1455A" w:rsidRDefault="00A7222A">
            <w:pPr>
              <w:spacing w:before="60" w:after="6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zh-CN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第四步应用通知换密码成功，按同意键，来</w:t>
            </w:r>
            <w:r w:rsidR="00634F5F"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登录</w:t>
            </w:r>
            <w:r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，输入新的密码来继续使用服务。</w:t>
            </w:r>
          </w:p>
        </w:tc>
      </w:tr>
    </w:tbl>
    <w:p w14:paraId="409AEA76" w14:textId="3E0EFA3F" w:rsidR="000B2225" w:rsidRDefault="000B2225" w:rsidP="000B2225">
      <w:pPr>
        <w:pStyle w:val="Heading1"/>
        <w:rPr>
          <w:rFonts w:ascii="Times New Roman" w:eastAsiaTheme="minorEastAsia" w:hAnsi="Times New Roman" w:cs="Times New Roman"/>
          <w:b/>
          <w:color w:val="auto"/>
          <w:sz w:val="26"/>
          <w:szCs w:val="26"/>
          <w:lang w:eastAsia="zh-CN"/>
        </w:rPr>
      </w:pPr>
      <w:bookmarkStart w:id="12" w:name="_Toc132788508"/>
      <w:bookmarkStart w:id="13" w:name="_Toc132705364"/>
      <w:r>
        <w:rPr>
          <w:rFonts w:ascii="Times New Roman" w:eastAsiaTheme="minorEastAsia" w:hAnsi="Times New Roman" w:cs="Times New Roman"/>
          <w:b/>
          <w:color w:val="auto"/>
          <w:sz w:val="26"/>
          <w:szCs w:val="26"/>
          <w:lang w:eastAsia="zh-CN"/>
        </w:rPr>
        <w:t xml:space="preserve">2.  </w:t>
      </w:r>
      <w:r w:rsidR="001B586D">
        <w:rPr>
          <w:rFonts w:ascii="Times New Roman" w:eastAsiaTheme="minorEastAsia" w:hAnsi="Times New Roman" w:cs="Times New Roman" w:hint="eastAsia"/>
          <w:b/>
          <w:color w:val="auto"/>
          <w:sz w:val="26"/>
          <w:szCs w:val="26"/>
          <w:lang w:eastAsia="zh-CN"/>
        </w:rPr>
        <w:t>汇款</w:t>
      </w:r>
      <w:r w:rsidR="001B586D">
        <w:rPr>
          <w:rFonts w:ascii="Times New Roman" w:eastAsiaTheme="minorEastAsia" w:hAnsi="Times New Roman" w:cs="Times New Roman"/>
          <w:b/>
          <w:color w:val="auto"/>
          <w:sz w:val="26"/>
          <w:szCs w:val="26"/>
          <w:lang w:eastAsia="zh-CN"/>
        </w:rPr>
        <w:t>方式</w:t>
      </w:r>
      <w:bookmarkEnd w:id="12"/>
    </w:p>
    <w:p w14:paraId="3C778346" w14:textId="7DEE16C3" w:rsidR="00660C65" w:rsidRDefault="000B2225" w:rsidP="000B2225">
      <w:pPr>
        <w:pStyle w:val="Heading2"/>
        <w:rPr>
          <w:rFonts w:ascii="Times New Roman" w:eastAsiaTheme="minorEastAsia" w:hAnsi="Times New Roman" w:cs="Times New Roman"/>
          <w:b/>
          <w:color w:val="auto"/>
          <w:sz w:val="26"/>
          <w:szCs w:val="26"/>
          <w:lang w:eastAsia="zh-CN"/>
        </w:rPr>
      </w:pPr>
      <w:bookmarkStart w:id="14" w:name="_Toc132788509"/>
      <w:r>
        <w:rPr>
          <w:rFonts w:ascii="Times New Roman" w:eastAsiaTheme="minorEastAsia" w:hAnsi="Times New Roman" w:cs="Times New Roman"/>
          <w:b/>
          <w:color w:val="auto"/>
          <w:sz w:val="26"/>
          <w:szCs w:val="26"/>
          <w:lang w:eastAsia="zh-CN"/>
        </w:rPr>
        <w:t>2.1</w:t>
      </w:r>
      <w:r w:rsidR="00525BAA">
        <w:rPr>
          <w:rFonts w:ascii="Times New Roman" w:eastAsiaTheme="minorEastAsia" w:hAnsi="Times New Roman" w:cs="Times New Roman" w:hint="eastAsia"/>
          <w:b/>
          <w:color w:val="auto"/>
          <w:sz w:val="26"/>
          <w:szCs w:val="26"/>
          <w:lang w:eastAsia="zh-CN"/>
        </w:rPr>
        <w:t>从一般账户</w:t>
      </w:r>
      <w:r w:rsidR="00660C65">
        <w:rPr>
          <w:rFonts w:ascii="Times New Roman" w:eastAsiaTheme="minorEastAsia" w:hAnsi="Times New Roman" w:cs="Times New Roman" w:hint="eastAsia"/>
          <w:b/>
          <w:color w:val="auto"/>
          <w:sz w:val="26"/>
          <w:szCs w:val="26"/>
          <w:lang w:eastAsia="zh-CN"/>
        </w:rPr>
        <w:t>汇款</w:t>
      </w:r>
      <w:r w:rsidR="00660C65">
        <w:rPr>
          <w:rFonts w:ascii="Times New Roman" w:eastAsiaTheme="minorEastAsia" w:hAnsi="Times New Roman" w:cs="Times New Roman"/>
          <w:b/>
          <w:color w:val="auto"/>
          <w:sz w:val="26"/>
          <w:szCs w:val="26"/>
          <w:lang w:eastAsia="zh-CN"/>
        </w:rPr>
        <w:t>至</w:t>
      </w:r>
      <w:r w:rsidR="00BA1B21">
        <w:rPr>
          <w:rFonts w:ascii="Times New Roman" w:eastAsiaTheme="minorEastAsia" w:hAnsi="Times New Roman" w:cs="Times New Roman" w:hint="eastAsia"/>
          <w:b/>
          <w:color w:val="auto"/>
          <w:sz w:val="26"/>
          <w:szCs w:val="26"/>
          <w:lang w:eastAsia="zh-CN"/>
        </w:rPr>
        <w:t>间接</w:t>
      </w:r>
      <w:r w:rsidR="00525BAA">
        <w:rPr>
          <w:rFonts w:ascii="Times New Roman" w:eastAsiaTheme="minorEastAsia" w:hAnsi="Times New Roman" w:cs="Times New Roman" w:hint="eastAsia"/>
          <w:b/>
          <w:color w:val="auto"/>
          <w:sz w:val="26"/>
          <w:szCs w:val="26"/>
          <w:lang w:eastAsia="zh-CN"/>
        </w:rPr>
        <w:t>投资</w:t>
      </w:r>
      <w:r w:rsidR="00660C65">
        <w:rPr>
          <w:rFonts w:ascii="Times New Roman" w:eastAsiaTheme="minorEastAsia" w:hAnsi="Times New Roman" w:cs="Times New Roman"/>
          <w:b/>
          <w:color w:val="auto"/>
          <w:sz w:val="26"/>
          <w:szCs w:val="26"/>
          <w:lang w:eastAsia="zh-CN"/>
        </w:rPr>
        <w:t>账户</w:t>
      </w:r>
      <w:bookmarkEnd w:id="13"/>
      <w:r w:rsidR="00100776">
        <w:rPr>
          <w:rFonts w:ascii="Times New Roman" w:eastAsiaTheme="minorEastAsia" w:hAnsi="Times New Roman" w:cs="Times New Roman"/>
          <w:b/>
          <w:color w:val="auto"/>
          <w:sz w:val="26"/>
          <w:szCs w:val="26"/>
          <w:lang w:eastAsia="zh-CN"/>
        </w:rPr>
        <w:br/>
      </w:r>
      <w:r w:rsidR="00100776">
        <w:rPr>
          <w:rFonts w:ascii="Times New Roman" w:eastAsiaTheme="minorEastAsia" w:hAnsi="Times New Roman" w:cs="Times New Roman" w:hint="eastAsia"/>
          <w:b/>
          <w:color w:val="auto"/>
          <w:sz w:val="26"/>
          <w:szCs w:val="26"/>
          <w:lang w:eastAsia="zh-CN"/>
        </w:rPr>
        <w:t>注意</w:t>
      </w:r>
      <w:r w:rsidR="00100776">
        <w:rPr>
          <w:rFonts w:ascii="Times New Roman" w:eastAsiaTheme="minorEastAsia" w:hAnsi="Times New Roman" w:cs="Times New Roman"/>
          <w:b/>
          <w:color w:val="auto"/>
          <w:sz w:val="26"/>
          <w:szCs w:val="26"/>
          <w:lang w:eastAsia="zh-CN"/>
        </w:rPr>
        <w:t>：从间接投资账户汇款至一般账户</w:t>
      </w:r>
      <w:r w:rsidR="00634F5F">
        <w:rPr>
          <w:rFonts w:ascii="Times New Roman" w:eastAsiaTheme="minorEastAsia" w:hAnsi="Times New Roman" w:cs="Times New Roman" w:hint="eastAsia"/>
          <w:b/>
          <w:color w:val="auto"/>
          <w:sz w:val="26"/>
          <w:szCs w:val="26"/>
          <w:lang w:eastAsia="zh-CN"/>
        </w:rPr>
        <w:t>也</w:t>
      </w:r>
      <w:r w:rsidR="00BE6430">
        <w:rPr>
          <w:rFonts w:ascii="Times New Roman" w:eastAsiaTheme="minorEastAsia" w:hAnsi="Times New Roman" w:cs="Times New Roman" w:hint="eastAsia"/>
          <w:b/>
          <w:color w:val="auto"/>
          <w:sz w:val="26"/>
          <w:szCs w:val="26"/>
          <w:lang w:eastAsia="zh-CN"/>
        </w:rPr>
        <w:t>按照</w:t>
      </w:r>
      <w:r w:rsidR="00634F5F">
        <w:rPr>
          <w:rFonts w:ascii="Times New Roman" w:eastAsiaTheme="minorEastAsia" w:hAnsi="Times New Roman" w:cs="Times New Roman" w:hint="eastAsia"/>
          <w:b/>
          <w:color w:val="auto"/>
          <w:sz w:val="26"/>
          <w:szCs w:val="26"/>
          <w:lang w:eastAsia="zh-CN"/>
        </w:rPr>
        <w:t>相似</w:t>
      </w:r>
      <w:r w:rsidR="00634F5F">
        <w:rPr>
          <w:rFonts w:ascii="Times New Roman" w:eastAsiaTheme="minorEastAsia" w:hAnsi="Times New Roman" w:cs="Times New Roman"/>
          <w:b/>
          <w:color w:val="auto"/>
          <w:sz w:val="26"/>
          <w:szCs w:val="26"/>
          <w:lang w:eastAsia="zh-CN"/>
        </w:rPr>
        <w:t>的</w:t>
      </w:r>
      <w:r w:rsidR="00BE6430">
        <w:rPr>
          <w:rFonts w:ascii="Times New Roman" w:eastAsiaTheme="minorEastAsia" w:hAnsi="Times New Roman" w:cs="Times New Roman"/>
          <w:b/>
          <w:color w:val="auto"/>
          <w:sz w:val="26"/>
          <w:szCs w:val="26"/>
          <w:lang w:eastAsia="zh-CN"/>
        </w:rPr>
        <w:t>指南</w:t>
      </w:r>
      <w:bookmarkEnd w:id="14"/>
    </w:p>
    <w:p w14:paraId="494C0016" w14:textId="77777777" w:rsidR="00525BAA" w:rsidRPr="00525BAA" w:rsidRDefault="00525BAA" w:rsidP="000B2225">
      <w:pPr>
        <w:pStyle w:val="Heading2"/>
        <w:rPr>
          <w:lang w:eastAsia="zh-CN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808"/>
        <w:gridCol w:w="2929"/>
        <w:gridCol w:w="3240"/>
      </w:tblGrid>
      <w:tr w:rsidR="00741F43" w14:paraId="4584F660" w14:textId="77777777" w:rsidTr="00DD6D82">
        <w:tc>
          <w:tcPr>
            <w:tcW w:w="2808" w:type="dxa"/>
          </w:tcPr>
          <w:p w14:paraId="3473557F" w14:textId="44DD7377" w:rsidR="00525BAA" w:rsidRDefault="0018200C" w:rsidP="00660C65">
            <w:pPr>
              <w:rPr>
                <w:lang w:eastAsia="zh-CN"/>
              </w:rPr>
            </w:pPr>
            <w:r>
              <w:rPr>
                <w:noProof/>
                <w:lang w:eastAsia="zh-CN"/>
              </w:rPr>
              <w:pict w14:anchorId="3DCB29F7">
                <v:shape id="_x0000_s1029" type="#_x0000_t32" style="position:absolute;margin-left:33.7pt;margin-top:135.2pt;width:63.25pt;height:47.55pt;flip:x;z-index:251659264" o:connectortype="straight" strokecolor="red">
                  <v:stroke endarrow="block"/>
                </v:shape>
              </w:pict>
            </w:r>
            <w:r w:rsidR="003F0F40">
              <w:rPr>
                <w:noProof/>
                <w:lang w:eastAsia="zh-CN"/>
              </w:rPr>
              <w:drawing>
                <wp:inline distT="0" distB="0" distL="0" distR="0" wp14:anchorId="67A6D258" wp14:editId="5F020432">
                  <wp:extent cx="1445290" cy="3212123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4458" cy="32547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9" w:type="dxa"/>
          </w:tcPr>
          <w:p w14:paraId="47A3B471" w14:textId="23D5B9A8" w:rsidR="00525BAA" w:rsidRDefault="0018200C" w:rsidP="00660C65">
            <w:pPr>
              <w:rPr>
                <w:lang w:eastAsia="zh-CN"/>
              </w:rPr>
            </w:pPr>
            <w:r>
              <w:rPr>
                <w:noProof/>
                <w:lang w:eastAsia="zh-CN"/>
              </w:rPr>
              <w:pict w14:anchorId="401424B9">
                <v:oval id="_x0000_s1031" style="position:absolute;margin-left:104.7pt;margin-top:48.4pt;width:32.3pt;height:22.65pt;z-index:251661312;mso-position-horizontal-relative:text;mso-position-vertical-relative:text" filled="f" strokecolor="red"/>
              </w:pict>
            </w:r>
            <w:r>
              <w:rPr>
                <w:noProof/>
                <w:lang w:eastAsia="zh-CN"/>
              </w:rPr>
              <w:pict w14:anchorId="3DCB29F7">
                <v:shape id="_x0000_s1030" type="#_x0000_t32" style="position:absolute;margin-left:119pt;margin-top:10.6pt;width:11.95pt;height:41.05pt;flip:x;z-index:251660288;mso-position-horizontal-relative:text;mso-position-vertical-relative:text" o:connectortype="straight" strokecolor="red">
                  <v:stroke endarrow="block"/>
                </v:shape>
              </w:pict>
            </w:r>
            <w:r w:rsidR="003F0F40">
              <w:rPr>
                <w:noProof/>
                <w:lang w:eastAsia="zh-CN"/>
              </w:rPr>
              <w:drawing>
                <wp:inline distT="0" distB="0" distL="0" distR="0" wp14:anchorId="01E649EC" wp14:editId="7AAE8A85">
                  <wp:extent cx="1723292" cy="3503765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591" b="4916"/>
                          <a:stretch/>
                        </pic:blipFill>
                        <pic:spPr bwMode="auto">
                          <a:xfrm>
                            <a:off x="0" y="0"/>
                            <a:ext cx="1771508" cy="3601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0" w:type="dxa"/>
          </w:tcPr>
          <w:p w14:paraId="6E4E1B94" w14:textId="76100A15" w:rsidR="00525BAA" w:rsidRDefault="0018200C" w:rsidP="00660C65">
            <w:pPr>
              <w:rPr>
                <w:lang w:eastAsia="zh-CN"/>
              </w:rPr>
            </w:pPr>
            <w:r>
              <w:rPr>
                <w:noProof/>
                <w:lang w:eastAsia="zh-CN"/>
              </w:rPr>
              <w:pict w14:anchorId="605FB1E0">
                <v:rect id="_x0000_s1041" style="position:absolute;margin-left:75.15pt;margin-top:172pt;width:17.8pt;height:18.6pt;z-index:251668480;mso-position-horizontal-relative:text;mso-position-vertical-relative:text" filled="f" strokecolor="red">
                  <v:textbox style="mso-next-textbox:#_x0000_s1041">
                    <w:txbxContent>
                      <w:p w14:paraId="4B1A5B56" w14:textId="4D2EBE72" w:rsidR="00DD6D82" w:rsidRPr="00DD6D82" w:rsidRDefault="00DD6D82">
                        <w:pPr>
                          <w:rPr>
                            <w:color w:val="FF0000"/>
                            <w:sz w:val="22"/>
                            <w:szCs w:val="22"/>
                          </w:rPr>
                        </w:pPr>
                        <w:r w:rsidRPr="00DD6D82">
                          <w:rPr>
                            <w:color w:val="FF0000"/>
                            <w:sz w:val="22"/>
                            <w:szCs w:val="22"/>
                          </w:rPr>
                          <w:t>2</w:t>
                        </w:r>
                      </w:p>
                    </w:txbxContent>
                  </v:textbox>
                </v:rect>
              </w:pict>
            </w:r>
            <w:r>
              <w:rPr>
                <w:noProof/>
                <w:lang w:eastAsia="zh-CN"/>
              </w:rPr>
              <w:pict w14:anchorId="3DCB29F7">
                <v:shape id="_x0000_s1039" type="#_x0000_t32" style="position:absolute;margin-left:55.95pt;margin-top:148pt;width:15.9pt;height:56.5pt;flip:x;z-index:251667456;mso-position-horizontal-relative:text;mso-position-vertical-relative:text" o:connectortype="straight" strokecolor="red">
                  <v:stroke endarrow="block"/>
                </v:shape>
              </w:pict>
            </w:r>
            <w:r>
              <w:rPr>
                <w:noProof/>
                <w:lang w:eastAsia="zh-CN"/>
              </w:rPr>
              <w:pict w14:anchorId="5665300A">
                <v:rect id="_x0000_s1037" style="position:absolute;margin-left:68.45pt;margin-top:42.4pt;width:17pt;height:19.9pt;z-index:251665408;mso-position-horizontal-relative:text;mso-position-vertical-relative:text" filled="f" strokecolor="red">
                  <v:textbox style="mso-next-textbox:#_x0000_s1037">
                    <w:txbxContent>
                      <w:p w14:paraId="56197BCA" w14:textId="2AAEC77B" w:rsidR="00DD6D82" w:rsidRPr="00DD6D82" w:rsidRDefault="00DD6D82" w:rsidP="00DD6D82">
                        <w:pPr>
                          <w:rPr>
                            <w:color w:val="FF0000"/>
                          </w:rPr>
                        </w:pPr>
                        <w:r w:rsidRPr="00DD6D82">
                          <w:rPr>
                            <w:color w:val="FF0000"/>
                          </w:rPr>
                          <w:t>1</w:t>
                        </w:r>
                      </w:p>
                    </w:txbxContent>
                  </v:textbox>
                </v:rect>
              </w:pict>
            </w:r>
            <w:r>
              <w:rPr>
                <w:noProof/>
                <w:lang w:eastAsia="zh-CN"/>
              </w:rPr>
              <w:pict w14:anchorId="1E6C87C4">
                <v:roundrect id="_x0000_s1038" style="position:absolute;margin-left:.2pt;margin-top:66.3pt;width:124pt;height:28.5pt;z-index:251666432;mso-position-horizontal-relative:text;mso-position-vertical-relative:text" arcsize="10923f" filled="f" strokecolor="yellow"/>
              </w:pict>
            </w:r>
            <w:r>
              <w:rPr>
                <w:noProof/>
                <w:lang w:eastAsia="zh-CN"/>
              </w:rPr>
              <w:pict w14:anchorId="3DCB29F7">
                <v:shape id="_x0000_s1034" type="#_x0000_t32" style="position:absolute;margin-left:53.85pt;margin-top:25.25pt;width:11.95pt;height:41.05pt;flip:x;z-index:251663360;mso-position-horizontal-relative:text;mso-position-vertical-relative:text" o:connectortype="straight" strokecolor="red">
                  <v:stroke endarrow="block"/>
                </v:shape>
              </w:pict>
            </w:r>
            <w:r>
              <w:rPr>
                <w:noProof/>
                <w:lang w:eastAsia="zh-CN"/>
              </w:rPr>
              <w:pict w14:anchorId="401424B9">
                <v:oval id="_x0000_s1033" style="position:absolute;margin-left:2.55pt;margin-top:207.35pt;width:86.2pt;height:26.75pt;z-index:251662336;mso-position-horizontal-relative:text;mso-position-vertical-relative:text" filled="f" strokecolor="red"/>
              </w:pict>
            </w:r>
            <w:r w:rsidR="00741F43">
              <w:rPr>
                <w:noProof/>
                <w:lang w:eastAsia="zh-CN"/>
              </w:rPr>
              <w:drawing>
                <wp:inline distT="0" distB="0" distL="0" distR="0" wp14:anchorId="53A8049C" wp14:editId="75E4CA7E">
                  <wp:extent cx="1628140" cy="3270739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438" b="6147"/>
                          <a:stretch/>
                        </pic:blipFill>
                        <pic:spPr bwMode="auto">
                          <a:xfrm>
                            <a:off x="0" y="0"/>
                            <a:ext cx="1665714" cy="3346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1F43" w14:paraId="7AB0E4E5" w14:textId="77777777" w:rsidTr="00DD6D82">
        <w:tc>
          <w:tcPr>
            <w:tcW w:w="2808" w:type="dxa"/>
          </w:tcPr>
          <w:p w14:paraId="18EC9339" w14:textId="374E4867" w:rsidR="00525BAA" w:rsidRPr="003F0F40" w:rsidRDefault="003F0F40" w:rsidP="00660C65">
            <w:pPr>
              <w:rPr>
                <w:lang w:val="vi-VN" w:eastAsia="zh-CN"/>
              </w:rPr>
            </w:pPr>
            <w:r>
              <w:rPr>
                <w:rFonts w:hint="eastAsia"/>
                <w:lang w:eastAsia="zh-CN"/>
              </w:rPr>
              <w:t>第一步：客户按</w:t>
            </w:r>
            <w:r>
              <w:rPr>
                <w:lang w:eastAsia="zh-CN"/>
              </w:rPr>
              <w:t>Transfer</w:t>
            </w:r>
          </w:p>
        </w:tc>
        <w:tc>
          <w:tcPr>
            <w:tcW w:w="2929" w:type="dxa"/>
          </w:tcPr>
          <w:p w14:paraId="46D8BD16" w14:textId="018D91DB" w:rsidR="00525BAA" w:rsidRPr="003F0F40" w:rsidRDefault="003F0F40" w:rsidP="00660C65">
            <w:pPr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第二步：客户按</w:t>
            </w:r>
            <w:r>
              <w:rPr>
                <w:lang w:eastAsia="zh-CN"/>
              </w:rPr>
              <w:t>Within</w:t>
            </w:r>
            <w:r>
              <w:rPr>
                <w:lang w:val="vi-VN" w:eastAsia="zh-CN"/>
              </w:rPr>
              <w:t xml:space="preserve"> my accounts</w:t>
            </w:r>
            <w:r>
              <w:rPr>
                <w:rFonts w:hint="eastAsia"/>
                <w:lang w:val="vi-VN" w:eastAsia="zh-CN"/>
              </w:rPr>
              <w:t>旁边的图标</w:t>
            </w:r>
          </w:p>
        </w:tc>
        <w:tc>
          <w:tcPr>
            <w:tcW w:w="3240" w:type="dxa"/>
          </w:tcPr>
          <w:p w14:paraId="03DAC47F" w14:textId="0B3852FA" w:rsidR="00525BAA" w:rsidRPr="00741F43" w:rsidRDefault="00741F43" w:rsidP="00660C65">
            <w:pPr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第三步：客户先按在</w:t>
            </w:r>
            <w:r>
              <w:rPr>
                <w:lang w:eastAsia="zh-CN"/>
              </w:rPr>
              <w:t>Beneficiary</w:t>
            </w:r>
            <w:r>
              <w:rPr>
                <w:lang w:val="vi-VN" w:eastAsia="zh-CN"/>
              </w:rPr>
              <w:t xml:space="preserve"> account</w:t>
            </w:r>
            <w:r>
              <w:rPr>
                <w:rFonts w:hint="eastAsia"/>
                <w:lang w:val="vi-VN" w:eastAsia="zh-CN"/>
              </w:rPr>
              <w:t>，然后屏幕会显示两个账户（包括您的一般账户和投资账户），您按在投资账户即可</w:t>
            </w:r>
          </w:p>
        </w:tc>
      </w:tr>
    </w:tbl>
    <w:p w14:paraId="4FF3E115" w14:textId="690B08A2" w:rsidR="00660C65" w:rsidRDefault="00660C65" w:rsidP="00660C65">
      <w:pPr>
        <w:rPr>
          <w:lang w:eastAsia="zh-CN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808"/>
        <w:gridCol w:w="2880"/>
        <w:gridCol w:w="3330"/>
      </w:tblGrid>
      <w:tr w:rsidR="00DE5C4B" w14:paraId="4BB755FE" w14:textId="77777777" w:rsidTr="00DE5C4B">
        <w:trPr>
          <w:trHeight w:val="4265"/>
        </w:trPr>
        <w:tc>
          <w:tcPr>
            <w:tcW w:w="2808" w:type="dxa"/>
          </w:tcPr>
          <w:p w14:paraId="1DE7BBA5" w14:textId="2C263A63" w:rsidR="00DE5C4B" w:rsidRDefault="00DE5C4B" w:rsidP="00660C65">
            <w:pPr>
              <w:rPr>
                <w:lang w:eastAsia="zh-CN"/>
              </w:rPr>
            </w:pPr>
            <w:r>
              <w:rPr>
                <w:noProof/>
                <w:lang w:eastAsia="zh-CN"/>
              </w:rPr>
              <w:lastRenderedPageBreak/>
              <w:drawing>
                <wp:inline distT="0" distB="0" distL="0" distR="0" wp14:anchorId="772B444E" wp14:editId="0A12CD53">
                  <wp:extent cx="1324784" cy="2644049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958" b="6214"/>
                          <a:stretch/>
                        </pic:blipFill>
                        <pic:spPr bwMode="auto">
                          <a:xfrm>
                            <a:off x="0" y="0"/>
                            <a:ext cx="1352588" cy="2699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0" w:type="dxa"/>
          </w:tcPr>
          <w:p w14:paraId="5E1673A5" w14:textId="72E63993" w:rsidR="00DE5C4B" w:rsidRDefault="00DE5C4B" w:rsidP="00660C65">
            <w:pPr>
              <w:rPr>
                <w:lang w:eastAsia="zh-CN"/>
              </w:rPr>
            </w:pPr>
            <w:r>
              <w:rPr>
                <w:noProof/>
                <w:lang w:eastAsia="zh-CN"/>
              </w:rPr>
              <w:drawing>
                <wp:inline distT="0" distB="0" distL="0" distR="0" wp14:anchorId="63552974" wp14:editId="0F15D64A">
                  <wp:extent cx="1286931" cy="2631558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43" b="4640"/>
                          <a:stretch/>
                        </pic:blipFill>
                        <pic:spPr bwMode="auto">
                          <a:xfrm>
                            <a:off x="0" y="0"/>
                            <a:ext cx="1307731" cy="2674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0" w:type="dxa"/>
          </w:tcPr>
          <w:p w14:paraId="1E5F5E74" w14:textId="1F5D2AC3" w:rsidR="00DE5C4B" w:rsidRDefault="00DE5C4B" w:rsidP="00660C65">
            <w:pPr>
              <w:rPr>
                <w:lang w:eastAsia="zh-CN"/>
              </w:rPr>
            </w:pPr>
            <w:r>
              <w:rPr>
                <w:noProof/>
                <w:lang w:eastAsia="zh-CN"/>
              </w:rPr>
              <w:drawing>
                <wp:inline distT="0" distB="0" distL="0" distR="0" wp14:anchorId="27ACBDB7" wp14:editId="0E107E10">
                  <wp:extent cx="1350286" cy="2718336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11" b="5782"/>
                          <a:stretch/>
                        </pic:blipFill>
                        <pic:spPr bwMode="auto">
                          <a:xfrm>
                            <a:off x="0" y="0"/>
                            <a:ext cx="1378733" cy="2775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5C4B" w14:paraId="59D0AE93" w14:textId="77777777" w:rsidTr="00DE5C4B">
        <w:tc>
          <w:tcPr>
            <w:tcW w:w="2808" w:type="dxa"/>
          </w:tcPr>
          <w:p w14:paraId="536AC08C" w14:textId="58A55F88" w:rsidR="00DE5C4B" w:rsidRDefault="00DE5C4B" w:rsidP="00660C65">
            <w:pPr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第四步：客户输入汇款的金额</w:t>
            </w:r>
          </w:p>
        </w:tc>
        <w:tc>
          <w:tcPr>
            <w:tcW w:w="2880" w:type="dxa"/>
          </w:tcPr>
          <w:p w14:paraId="41699B71" w14:textId="0014BA85" w:rsidR="00DE5C4B" w:rsidRDefault="00DE5C4B" w:rsidP="00660C65">
            <w:pPr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第五步：输入转账密码（六个数字密码）</w:t>
            </w:r>
          </w:p>
        </w:tc>
        <w:tc>
          <w:tcPr>
            <w:tcW w:w="3330" w:type="dxa"/>
          </w:tcPr>
          <w:p w14:paraId="0B7D1D10" w14:textId="21B66686" w:rsidR="00DE5C4B" w:rsidRPr="00DE5C4B" w:rsidRDefault="00DE5C4B" w:rsidP="00660C65">
            <w:pPr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第六步：客户按</w:t>
            </w:r>
            <w:r>
              <w:rPr>
                <w:lang w:val="vi-VN" w:eastAsia="zh-CN"/>
              </w:rPr>
              <w:t>Comfirm</w:t>
            </w:r>
            <w:r>
              <w:rPr>
                <w:rFonts w:hint="eastAsia"/>
                <w:lang w:val="vi-VN" w:eastAsia="zh-CN"/>
              </w:rPr>
              <w:t xml:space="preserve"> </w:t>
            </w:r>
            <w:r>
              <w:rPr>
                <w:rFonts w:hint="eastAsia"/>
                <w:lang w:val="vi-VN" w:eastAsia="zh-CN"/>
              </w:rPr>
              <w:t>就可以汇款成功</w:t>
            </w:r>
          </w:p>
        </w:tc>
      </w:tr>
    </w:tbl>
    <w:p w14:paraId="67571DE5" w14:textId="36CFDDD7" w:rsidR="00DE5C4B" w:rsidRDefault="00DE5C4B" w:rsidP="00660C65">
      <w:pPr>
        <w:rPr>
          <w:lang w:eastAsia="zh-CN"/>
        </w:rPr>
      </w:pPr>
    </w:p>
    <w:p w14:paraId="15D11B22" w14:textId="054BB4DF" w:rsidR="0012242A" w:rsidRPr="0012242A" w:rsidRDefault="0012242A" w:rsidP="00F578A4">
      <w:pPr>
        <w:pStyle w:val="Heading2"/>
        <w:rPr>
          <w:rFonts w:ascii="Times New Roman" w:hAnsi="Times New Roman" w:cs="Times New Roman"/>
          <w:b/>
          <w:sz w:val="26"/>
          <w:szCs w:val="26"/>
          <w:lang w:eastAsia="zh-CN"/>
        </w:rPr>
      </w:pPr>
      <w:bookmarkStart w:id="15" w:name="_Toc132788510"/>
      <w:r>
        <w:rPr>
          <w:rFonts w:ascii="Times New Roman" w:hAnsi="Times New Roman" w:cs="Times New Roman"/>
          <w:b/>
          <w:sz w:val="26"/>
          <w:szCs w:val="26"/>
          <w:lang w:eastAsia="zh-CN"/>
        </w:rPr>
        <w:t xml:space="preserve">2.2 </w:t>
      </w:r>
      <w:r w:rsidR="000B2225">
        <w:rPr>
          <w:rFonts w:ascii="Times New Roman" w:hAnsi="Times New Roman" w:cs="Times New Roman"/>
          <w:b/>
          <w:sz w:val="26"/>
          <w:szCs w:val="26"/>
          <w:lang w:eastAsia="zh-CN"/>
        </w:rPr>
        <w:t xml:space="preserve">  </w:t>
      </w:r>
      <w:r>
        <w:rPr>
          <w:rFonts w:ascii="Times New Roman" w:hAnsi="Times New Roman" w:cs="Times New Roman" w:hint="eastAsia"/>
          <w:b/>
          <w:sz w:val="26"/>
          <w:szCs w:val="26"/>
          <w:lang w:eastAsia="zh-CN"/>
        </w:rPr>
        <w:t>从一般账户汇款</w:t>
      </w:r>
      <w:r>
        <w:rPr>
          <w:rFonts w:ascii="Times New Roman" w:hAnsi="Times New Roman" w:cs="Times New Roman"/>
          <w:b/>
          <w:sz w:val="26"/>
          <w:szCs w:val="26"/>
          <w:lang w:eastAsia="zh-CN"/>
        </w:rPr>
        <w:t>至</w:t>
      </w:r>
      <w:r>
        <w:rPr>
          <w:rFonts w:ascii="Times New Roman" w:hAnsi="Times New Roman" w:cs="Times New Roman" w:hint="eastAsia"/>
          <w:b/>
          <w:sz w:val="26"/>
          <w:szCs w:val="26"/>
          <w:lang w:eastAsia="zh-CN"/>
        </w:rPr>
        <w:t>别人的账户</w:t>
      </w:r>
      <w:bookmarkEnd w:id="15"/>
    </w:p>
    <w:tbl>
      <w:tblPr>
        <w:tblStyle w:val="TableGrid"/>
        <w:tblW w:w="9918" w:type="dxa"/>
        <w:tblLook w:val="04A0" w:firstRow="1" w:lastRow="0" w:firstColumn="1" w:lastColumn="0" w:noHBand="0" w:noVBand="1"/>
      </w:tblPr>
      <w:tblGrid>
        <w:gridCol w:w="3438"/>
        <w:gridCol w:w="6480"/>
      </w:tblGrid>
      <w:tr w:rsidR="000B0CDD" w14:paraId="527EA743" w14:textId="77777777" w:rsidTr="0012242A">
        <w:trPr>
          <w:trHeight w:val="3107"/>
        </w:trPr>
        <w:tc>
          <w:tcPr>
            <w:tcW w:w="3438" w:type="dxa"/>
          </w:tcPr>
          <w:p w14:paraId="5A0EB580" w14:textId="0961FF76" w:rsidR="000B0CDD" w:rsidRDefault="000B0CDD" w:rsidP="00963F67">
            <w:pPr>
              <w:jc w:val="center"/>
              <w:rPr>
                <w:lang w:eastAsia="zh-CN"/>
              </w:rPr>
            </w:pPr>
            <w:r>
              <w:rPr>
                <w:noProof/>
                <w:lang w:eastAsia="zh-CN"/>
              </w:rPr>
              <w:drawing>
                <wp:inline distT="0" distB="0" distL="0" distR="0" wp14:anchorId="7289C71C" wp14:editId="5C012EFE">
                  <wp:extent cx="1564778" cy="3216925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2990" cy="3336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0" w:type="dxa"/>
          </w:tcPr>
          <w:p w14:paraId="0155C54C" w14:textId="6A9C291A" w:rsidR="000B0CDD" w:rsidRDefault="0018200C" w:rsidP="00B76120">
            <w:pPr>
              <w:jc w:val="center"/>
              <w:rPr>
                <w:lang w:eastAsia="zh-CN"/>
              </w:rPr>
            </w:pPr>
            <w:r>
              <w:rPr>
                <w:noProof/>
                <w:lang w:eastAsia="zh-CN"/>
              </w:rPr>
              <w:pict w14:anchorId="46E6EF02">
                <v:roundrect id="_x0000_s1026" style="position:absolute;left:0;text-align:left;margin-left:88.15pt;margin-top:23.1pt;width:136.65pt;height:20.75pt;z-index:251658240;mso-position-horizontal-relative:text;mso-position-vertical-relative:text" arcsize="10923f" filled="f" strokecolor="red" strokeweight="1.75pt"/>
              </w:pict>
            </w:r>
            <w:r w:rsidR="000B0CDD">
              <w:rPr>
                <w:noProof/>
                <w:lang w:eastAsia="zh-CN"/>
              </w:rPr>
              <w:drawing>
                <wp:inline distT="0" distB="0" distL="0" distR="0" wp14:anchorId="18669119" wp14:editId="4F12F52C">
                  <wp:extent cx="1797740" cy="3633045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6838" cy="37322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0CDD" w14:paraId="7138C86C" w14:textId="77777777" w:rsidTr="0012242A">
        <w:trPr>
          <w:trHeight w:val="2280"/>
        </w:trPr>
        <w:tc>
          <w:tcPr>
            <w:tcW w:w="3438" w:type="dxa"/>
          </w:tcPr>
          <w:p w14:paraId="5FE38716" w14:textId="3FD3B67A" w:rsidR="000B0CDD" w:rsidRPr="003B56D7" w:rsidRDefault="000B0CDD" w:rsidP="001B586D">
            <w:pPr>
              <w:rPr>
                <w:rFonts w:asciiTheme="minorEastAsia" w:hAnsiTheme="minorEastAsia"/>
                <w:sz w:val="28"/>
                <w:szCs w:val="28"/>
                <w:lang w:eastAsia="zh-CN"/>
              </w:rPr>
            </w:pPr>
            <w:r w:rsidRPr="003B56D7">
              <w:rPr>
                <w:rFonts w:asciiTheme="minorEastAsia" w:hAnsiTheme="minorEastAsia" w:hint="eastAsia"/>
                <w:sz w:val="28"/>
                <w:szCs w:val="28"/>
                <w:lang w:eastAsia="zh-CN"/>
              </w:rPr>
              <w:lastRenderedPageBreak/>
              <w:t>第一步</w:t>
            </w:r>
            <w:r w:rsidRPr="003B56D7">
              <w:rPr>
                <w:rFonts w:asciiTheme="minorEastAsia" w:hAnsiTheme="minorEastAsia"/>
                <w:sz w:val="28"/>
                <w:szCs w:val="28"/>
                <w:lang w:eastAsia="zh-CN"/>
              </w:rPr>
              <w:t>：</w:t>
            </w:r>
            <w:r w:rsidRPr="003B56D7">
              <w:rPr>
                <w:rFonts w:asciiTheme="minorEastAsia" w:hAnsiTheme="minorEastAsia" w:hint="eastAsia"/>
                <w:sz w:val="28"/>
                <w:szCs w:val="28"/>
                <w:lang w:eastAsia="zh-CN"/>
              </w:rPr>
              <w:t>客户</w:t>
            </w:r>
            <w:r w:rsidR="006321A4">
              <w:rPr>
                <w:rFonts w:asciiTheme="minorEastAsia" w:hAnsiTheme="minorEastAsia" w:hint="eastAsia"/>
                <w:sz w:val="28"/>
                <w:szCs w:val="28"/>
                <w:lang w:eastAsia="zh-CN"/>
              </w:rPr>
              <w:t>按</w:t>
            </w:r>
            <w:r w:rsidRPr="003B56D7">
              <w:rPr>
                <w:rFonts w:asciiTheme="minorEastAsia" w:hAnsiTheme="minorEastAsia"/>
                <w:sz w:val="28"/>
                <w:szCs w:val="28"/>
                <w:lang w:eastAsia="zh-CN"/>
              </w:rPr>
              <w:t>Transfer</w:t>
            </w:r>
          </w:p>
        </w:tc>
        <w:tc>
          <w:tcPr>
            <w:tcW w:w="6480" w:type="dxa"/>
          </w:tcPr>
          <w:p w14:paraId="36C242D1" w14:textId="3E9C486D" w:rsidR="000B0CDD" w:rsidRPr="003B56D7" w:rsidRDefault="000B0CDD" w:rsidP="001B586D">
            <w:pPr>
              <w:rPr>
                <w:rFonts w:asciiTheme="minorEastAsia" w:hAnsiTheme="minorEastAsia"/>
                <w:sz w:val="28"/>
                <w:szCs w:val="28"/>
                <w:lang w:eastAsia="zh-CN"/>
              </w:rPr>
            </w:pPr>
            <w:r w:rsidRPr="003B56D7">
              <w:rPr>
                <w:rFonts w:asciiTheme="minorEastAsia" w:hAnsiTheme="minorEastAsia" w:hint="eastAsia"/>
                <w:sz w:val="28"/>
                <w:szCs w:val="28"/>
                <w:lang w:eastAsia="zh-CN"/>
              </w:rPr>
              <w:t>第二步</w:t>
            </w:r>
            <w:r w:rsidRPr="003B56D7">
              <w:rPr>
                <w:rFonts w:asciiTheme="minorEastAsia" w:hAnsiTheme="minorEastAsia"/>
                <w:sz w:val="28"/>
                <w:szCs w:val="28"/>
                <w:lang w:eastAsia="zh-CN"/>
              </w:rPr>
              <w:t>：</w:t>
            </w:r>
            <w:r w:rsidRPr="003B56D7">
              <w:rPr>
                <w:rFonts w:asciiTheme="minorEastAsia" w:hAnsiTheme="minorEastAsia" w:hint="eastAsia"/>
                <w:sz w:val="28"/>
                <w:szCs w:val="28"/>
                <w:lang w:eastAsia="zh-CN"/>
              </w:rPr>
              <w:t>选择</w:t>
            </w:r>
            <w:r w:rsidRPr="003B56D7">
              <w:rPr>
                <w:rFonts w:asciiTheme="minorEastAsia" w:hAnsiTheme="minorEastAsia"/>
                <w:sz w:val="28"/>
                <w:szCs w:val="28"/>
                <w:lang w:eastAsia="zh-CN"/>
              </w:rPr>
              <w:t>收款人的银行</w:t>
            </w:r>
            <w:r w:rsidRPr="003B56D7">
              <w:rPr>
                <w:rFonts w:asciiTheme="minorEastAsia" w:hAnsiTheme="minorEastAsia" w:hint="eastAsia"/>
                <w:sz w:val="28"/>
                <w:szCs w:val="28"/>
                <w:lang w:eastAsia="zh-CN"/>
              </w:rPr>
              <w:t>，</w:t>
            </w:r>
            <w:r w:rsidRPr="003B56D7">
              <w:rPr>
                <w:rFonts w:asciiTheme="minorEastAsia" w:hAnsiTheme="minorEastAsia"/>
                <w:sz w:val="28"/>
                <w:szCs w:val="28"/>
                <w:lang w:eastAsia="zh-CN"/>
              </w:rPr>
              <w:t>屏幕上</w:t>
            </w:r>
            <w:r w:rsidRPr="003B56D7">
              <w:rPr>
                <w:rFonts w:asciiTheme="minorEastAsia" w:hAnsiTheme="minorEastAsia" w:hint="eastAsia"/>
                <w:sz w:val="28"/>
                <w:szCs w:val="28"/>
                <w:lang w:eastAsia="zh-CN"/>
              </w:rPr>
              <w:t>挑选</w:t>
            </w:r>
            <w:r w:rsidRPr="003B56D7">
              <w:rPr>
                <w:rFonts w:asciiTheme="minorEastAsia" w:hAnsiTheme="minorEastAsia"/>
                <w:sz w:val="28"/>
                <w:szCs w:val="28"/>
                <w:lang w:eastAsia="zh-CN"/>
              </w:rPr>
              <w:t>收款人有三</w:t>
            </w:r>
            <w:r w:rsidRPr="003B56D7">
              <w:rPr>
                <w:rFonts w:asciiTheme="minorEastAsia" w:hAnsiTheme="minorEastAsia" w:hint="eastAsia"/>
                <w:sz w:val="28"/>
                <w:szCs w:val="28"/>
                <w:lang w:eastAsia="zh-CN"/>
              </w:rPr>
              <w:t>种：</w:t>
            </w:r>
            <w:r w:rsidRPr="003B56D7">
              <w:rPr>
                <w:rFonts w:asciiTheme="minorEastAsia" w:hAnsiTheme="minorEastAsia"/>
                <w:sz w:val="28"/>
                <w:szCs w:val="28"/>
                <w:lang w:eastAsia="zh-CN"/>
              </w:rPr>
              <w:br/>
            </w:r>
            <w:r w:rsidRPr="003B56D7">
              <w:rPr>
                <w:rFonts w:ascii="Times New Roman" w:hAnsi="Times New Roman" w:cs="Times New Roman"/>
                <w:sz w:val="28"/>
                <w:szCs w:val="28"/>
                <w:lang w:val="vi-VN" w:eastAsia="zh-CN"/>
              </w:rPr>
              <w:t>Within BIDV transfer</w:t>
            </w:r>
            <w:r w:rsidRPr="003B56D7">
              <w:rPr>
                <w:rFonts w:asciiTheme="minorEastAsia" w:hAnsiTheme="minorEastAsia"/>
                <w:sz w:val="28"/>
                <w:szCs w:val="28"/>
                <w:lang w:val="vi-VN" w:eastAsia="zh-CN"/>
              </w:rPr>
              <w:t xml:space="preserve">: </w:t>
            </w:r>
            <w:r w:rsidRPr="003B56D7">
              <w:rPr>
                <w:rFonts w:asciiTheme="minorEastAsia" w:hAnsiTheme="minorEastAsia" w:hint="eastAsia"/>
                <w:sz w:val="28"/>
                <w:szCs w:val="28"/>
                <w:lang w:val="vi-VN" w:eastAsia="zh-CN"/>
              </w:rPr>
              <w:t>行</w:t>
            </w:r>
            <w:r w:rsidRPr="003B56D7">
              <w:rPr>
                <w:rFonts w:asciiTheme="minorEastAsia" w:hAnsiTheme="minorEastAsia"/>
                <w:sz w:val="28"/>
                <w:szCs w:val="28"/>
                <w:lang w:val="vi-VN" w:eastAsia="zh-CN"/>
              </w:rPr>
              <w:t>内转账</w:t>
            </w:r>
            <w:r w:rsidRPr="003B56D7">
              <w:rPr>
                <w:rFonts w:asciiTheme="minorEastAsia" w:hAnsiTheme="minorEastAsia"/>
                <w:sz w:val="28"/>
                <w:szCs w:val="28"/>
                <w:lang w:eastAsia="ja-JP"/>
              </w:rPr>
              <w:br/>
            </w:r>
            <w:r w:rsidRPr="003B56D7">
              <w:rPr>
                <w:rFonts w:ascii="Times New Roman" w:hAnsi="Times New Roman" w:cs="Times New Roman"/>
                <w:sz w:val="28"/>
                <w:szCs w:val="28"/>
                <w:lang w:eastAsia="ja-JP"/>
              </w:rPr>
              <w:t>Interbank transfer to account</w:t>
            </w:r>
            <w:r w:rsidRPr="003B56D7">
              <w:rPr>
                <w:rFonts w:asciiTheme="minorEastAsia" w:hAnsiTheme="minorEastAsia" w:hint="eastAsia"/>
                <w:sz w:val="28"/>
                <w:szCs w:val="28"/>
                <w:lang w:eastAsia="ja-JP"/>
              </w:rPr>
              <w:t xml:space="preserve">: </w:t>
            </w:r>
            <w:r w:rsidRPr="003B56D7">
              <w:rPr>
                <w:rFonts w:asciiTheme="minorEastAsia" w:hAnsiTheme="minorEastAsia" w:hint="eastAsia"/>
                <w:sz w:val="28"/>
                <w:szCs w:val="28"/>
                <w:lang w:eastAsia="zh-CN"/>
              </w:rPr>
              <w:t>跨行</w:t>
            </w:r>
            <w:r w:rsidRPr="003B56D7">
              <w:rPr>
                <w:rFonts w:asciiTheme="minorEastAsia" w:hAnsiTheme="minorEastAsia"/>
                <w:sz w:val="28"/>
                <w:szCs w:val="28"/>
                <w:lang w:eastAsia="zh-CN"/>
              </w:rPr>
              <w:t>汇款转账</w:t>
            </w:r>
          </w:p>
          <w:p w14:paraId="558A0E03" w14:textId="0D825EDC" w:rsidR="000B0CDD" w:rsidRPr="003B56D7" w:rsidRDefault="000B0CDD" w:rsidP="000B0CDD">
            <w:pPr>
              <w:rPr>
                <w:rFonts w:asciiTheme="minorEastAsia" w:hAnsiTheme="minorEastAsia"/>
                <w:sz w:val="28"/>
                <w:szCs w:val="28"/>
                <w:lang w:val="vi-VN" w:eastAsia="zh-CN"/>
              </w:rPr>
            </w:pPr>
            <w:r w:rsidRPr="003B56D7">
              <w:rPr>
                <w:rFonts w:ascii="Times New Roman" w:hAnsi="Times New Roman" w:cs="Times New Roman"/>
                <w:sz w:val="28"/>
                <w:szCs w:val="28"/>
                <w:lang w:eastAsia="ja-JP"/>
              </w:rPr>
              <w:t xml:space="preserve">Interbank transfer to </w:t>
            </w:r>
            <w:r w:rsidRPr="003B56D7">
              <w:rPr>
                <w:rFonts w:ascii="Times New Roman" w:hAnsi="Times New Roman" w:cs="Times New Roman"/>
                <w:sz w:val="28"/>
                <w:szCs w:val="28"/>
                <w:lang w:val="vi-VN" w:eastAsia="ja-JP"/>
              </w:rPr>
              <w:t>card</w:t>
            </w:r>
            <w:r w:rsidRPr="003B56D7">
              <w:rPr>
                <w:rFonts w:asciiTheme="minorEastAsia" w:hAnsiTheme="minorEastAsia"/>
                <w:sz w:val="28"/>
                <w:szCs w:val="28"/>
                <w:lang w:val="vi-VN" w:eastAsia="ja-JP"/>
              </w:rPr>
              <w:t xml:space="preserve">: </w:t>
            </w:r>
            <w:r w:rsidRPr="003B56D7">
              <w:rPr>
                <w:rFonts w:asciiTheme="minorEastAsia" w:hAnsiTheme="minorEastAsia" w:hint="eastAsia"/>
                <w:sz w:val="28"/>
                <w:szCs w:val="28"/>
                <w:lang w:eastAsia="zh-CN"/>
              </w:rPr>
              <w:t>跨行</w:t>
            </w:r>
            <w:r w:rsidRPr="003B56D7">
              <w:rPr>
                <w:rFonts w:asciiTheme="minorEastAsia" w:hAnsiTheme="minorEastAsia"/>
                <w:sz w:val="28"/>
                <w:szCs w:val="28"/>
                <w:lang w:eastAsia="zh-CN"/>
              </w:rPr>
              <w:t>汇款转账</w:t>
            </w:r>
            <w:r w:rsidRPr="003B56D7">
              <w:rPr>
                <w:rFonts w:asciiTheme="minorEastAsia" w:hAnsiTheme="minorEastAsia" w:hint="eastAsia"/>
                <w:sz w:val="28"/>
                <w:szCs w:val="28"/>
                <w:lang w:eastAsia="zh-CN"/>
              </w:rPr>
              <w:t xml:space="preserve">, </w:t>
            </w:r>
            <w:r w:rsidRPr="003B56D7">
              <w:rPr>
                <w:rFonts w:asciiTheme="minorEastAsia" w:hAnsiTheme="minorEastAsia"/>
                <w:sz w:val="28"/>
                <w:szCs w:val="28"/>
                <w:lang w:eastAsia="zh-CN"/>
              </w:rPr>
              <w:t>要输入实体卡</w:t>
            </w:r>
            <w:r w:rsidRPr="003B56D7">
              <w:rPr>
                <w:rFonts w:asciiTheme="minorEastAsia" w:hAnsiTheme="minorEastAsia" w:hint="eastAsia"/>
                <w:sz w:val="28"/>
                <w:szCs w:val="28"/>
                <w:lang w:eastAsia="zh-CN"/>
              </w:rPr>
              <w:t>上面</w:t>
            </w:r>
            <w:r w:rsidRPr="003B56D7">
              <w:rPr>
                <w:rFonts w:asciiTheme="minorEastAsia" w:hAnsiTheme="minorEastAsia"/>
                <w:sz w:val="28"/>
                <w:szCs w:val="28"/>
                <w:lang w:eastAsia="zh-CN"/>
              </w:rPr>
              <w:t>的号码</w:t>
            </w:r>
          </w:p>
          <w:p w14:paraId="2C486ADF" w14:textId="77777777" w:rsidR="000B0CDD" w:rsidRPr="003B56D7" w:rsidRDefault="000B0CDD" w:rsidP="001B586D">
            <w:pPr>
              <w:rPr>
                <w:rFonts w:asciiTheme="minorEastAsia" w:hAnsiTheme="minorEastAsia"/>
                <w:sz w:val="28"/>
                <w:szCs w:val="28"/>
                <w:lang w:val="vi-VN" w:eastAsia="zh-CN"/>
              </w:rPr>
            </w:pPr>
          </w:p>
        </w:tc>
      </w:tr>
    </w:tbl>
    <w:p w14:paraId="0D7882D6" w14:textId="06B5977F" w:rsidR="0012242A" w:rsidRDefault="0012242A" w:rsidP="001B586D">
      <w:pPr>
        <w:rPr>
          <w:rFonts w:ascii="Times New Roman" w:hAnsi="Times New Roman" w:cs="Times New Roman"/>
          <w:b/>
          <w:sz w:val="26"/>
          <w:szCs w:val="26"/>
          <w:lang w:eastAsia="zh-CN"/>
        </w:rPr>
      </w:pPr>
    </w:p>
    <w:p w14:paraId="51B44A97" w14:textId="62125CBD" w:rsidR="0012242A" w:rsidRDefault="0012242A" w:rsidP="00F578A4">
      <w:pPr>
        <w:pStyle w:val="Heading3"/>
        <w:rPr>
          <w:rFonts w:ascii="Times New Roman" w:hAnsi="Times New Roman" w:cs="Times New Roman"/>
          <w:b/>
          <w:sz w:val="26"/>
          <w:szCs w:val="26"/>
          <w:lang w:eastAsia="zh-CN"/>
        </w:rPr>
      </w:pPr>
      <w:bookmarkStart w:id="16" w:name="_Toc132788511"/>
      <w:r>
        <w:rPr>
          <w:rFonts w:ascii="Times New Roman" w:hAnsi="Times New Roman" w:cs="Times New Roman"/>
          <w:b/>
          <w:sz w:val="26"/>
          <w:szCs w:val="26"/>
          <w:lang w:eastAsia="zh-CN"/>
        </w:rPr>
        <w:t xml:space="preserve">2.2.1 </w:t>
      </w:r>
      <w:r>
        <w:rPr>
          <w:rFonts w:ascii="Times New Roman" w:hAnsi="Times New Roman" w:cs="Times New Roman" w:hint="eastAsia"/>
          <w:b/>
          <w:sz w:val="26"/>
          <w:szCs w:val="26"/>
          <w:lang w:eastAsia="zh-CN"/>
        </w:rPr>
        <w:t>银行内转账</w:t>
      </w:r>
      <w:bookmarkEnd w:id="16"/>
    </w:p>
    <w:p w14:paraId="787318B4" w14:textId="6340CA39" w:rsidR="0012242A" w:rsidRPr="0012242A" w:rsidRDefault="0012242A" w:rsidP="001B586D">
      <w:pPr>
        <w:rPr>
          <w:rFonts w:ascii="Times New Roman" w:hAnsi="Times New Roman" w:cs="Times New Roman"/>
          <w:b/>
          <w:sz w:val="26"/>
          <w:szCs w:val="26"/>
          <w:lang w:eastAsia="zh-CN"/>
        </w:rPr>
      </w:pPr>
    </w:p>
    <w:tbl>
      <w:tblPr>
        <w:tblStyle w:val="TableGrid"/>
        <w:tblW w:w="11070" w:type="dxa"/>
        <w:tblInd w:w="-612" w:type="dxa"/>
        <w:tblLayout w:type="fixed"/>
        <w:tblLook w:val="04A0" w:firstRow="1" w:lastRow="0" w:firstColumn="1" w:lastColumn="0" w:noHBand="0" w:noVBand="1"/>
      </w:tblPr>
      <w:tblGrid>
        <w:gridCol w:w="3330"/>
        <w:gridCol w:w="2700"/>
        <w:gridCol w:w="2520"/>
        <w:gridCol w:w="2520"/>
      </w:tblGrid>
      <w:tr w:rsidR="0051298C" w14:paraId="02862E27" w14:textId="77777777" w:rsidTr="003B56D7">
        <w:tc>
          <w:tcPr>
            <w:tcW w:w="3330" w:type="dxa"/>
          </w:tcPr>
          <w:p w14:paraId="50A44FD1" w14:textId="77777777" w:rsidR="00AD75E3" w:rsidRDefault="00AD75E3" w:rsidP="00AD75E3">
            <w:pPr>
              <w:jc w:val="center"/>
              <w:rPr>
                <w:lang w:eastAsia="zh-CN"/>
              </w:rPr>
            </w:pPr>
            <w:r>
              <w:rPr>
                <w:noProof/>
                <w:lang w:eastAsia="zh-CN"/>
              </w:rPr>
              <w:drawing>
                <wp:inline distT="0" distB="0" distL="0" distR="0" wp14:anchorId="712C67A9" wp14:editId="3E48AC22">
                  <wp:extent cx="1316516" cy="2436743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101" cy="24489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0" w:type="dxa"/>
          </w:tcPr>
          <w:p w14:paraId="4A96E1FD" w14:textId="77777777" w:rsidR="00AD75E3" w:rsidRDefault="00AD75E3" w:rsidP="001B586D">
            <w:pPr>
              <w:rPr>
                <w:lang w:eastAsia="zh-CN"/>
              </w:rPr>
            </w:pPr>
            <w:r>
              <w:rPr>
                <w:noProof/>
                <w:lang w:eastAsia="zh-CN"/>
              </w:rPr>
              <w:drawing>
                <wp:inline distT="0" distB="0" distL="0" distR="0" wp14:anchorId="264F59A3" wp14:editId="6126B7EF">
                  <wp:extent cx="1167788" cy="2346177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861" cy="23543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0" w:type="dxa"/>
          </w:tcPr>
          <w:p w14:paraId="19687151" w14:textId="77777777" w:rsidR="00AD75E3" w:rsidRDefault="00AD75E3" w:rsidP="00AD75E3">
            <w:pPr>
              <w:rPr>
                <w:lang w:eastAsia="zh-CN"/>
              </w:rPr>
            </w:pPr>
            <w:r>
              <w:rPr>
                <w:noProof/>
                <w:lang w:eastAsia="zh-CN"/>
              </w:rPr>
              <w:drawing>
                <wp:inline distT="0" distB="0" distL="0" distR="0" wp14:anchorId="0DB5D2D3" wp14:editId="45677DA0">
                  <wp:extent cx="1120898" cy="2425700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998" cy="24562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0" w:type="dxa"/>
          </w:tcPr>
          <w:p w14:paraId="56CFF210" w14:textId="77777777" w:rsidR="00AD75E3" w:rsidRDefault="00AD75E3" w:rsidP="00AD75E3">
            <w:pPr>
              <w:rPr>
                <w:noProof/>
                <w:lang w:eastAsia="zh-CN"/>
              </w:rPr>
            </w:pPr>
            <w:r>
              <w:rPr>
                <w:noProof/>
                <w:lang w:eastAsia="zh-CN"/>
              </w:rPr>
              <w:drawing>
                <wp:inline distT="0" distB="0" distL="0" distR="0" wp14:anchorId="3DDB3BE0" wp14:editId="6D136CFA">
                  <wp:extent cx="1176076" cy="2357610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3826" cy="2393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298C" w14:paraId="4D7B7F5D" w14:textId="77777777" w:rsidTr="0012242A">
        <w:trPr>
          <w:trHeight w:val="1898"/>
        </w:trPr>
        <w:tc>
          <w:tcPr>
            <w:tcW w:w="3330" w:type="dxa"/>
          </w:tcPr>
          <w:p w14:paraId="70A53594" w14:textId="7E8CF81A" w:rsidR="00AD75E3" w:rsidRPr="0012242A" w:rsidRDefault="00AD75E3" w:rsidP="00AD75E3">
            <w:pPr>
              <w:rPr>
                <w:rFonts w:asciiTheme="minorEastAsia" w:hAnsiTheme="minorEastAsia"/>
                <w:sz w:val="26"/>
                <w:szCs w:val="26"/>
                <w:lang w:eastAsia="zh-CN"/>
              </w:rPr>
            </w:pPr>
            <w:r w:rsidRPr="0012242A">
              <w:rPr>
                <w:rFonts w:asciiTheme="minorEastAsia" w:hAnsiTheme="minorEastAsia" w:hint="eastAsia"/>
                <w:sz w:val="26"/>
                <w:szCs w:val="26"/>
                <w:lang w:val="vi-VN" w:eastAsia="zh-CN"/>
              </w:rPr>
              <w:t>如果</w:t>
            </w:r>
            <w:r w:rsidRPr="0012242A">
              <w:rPr>
                <w:rFonts w:asciiTheme="minorEastAsia" w:hAnsiTheme="minorEastAsia"/>
                <w:sz w:val="26"/>
                <w:szCs w:val="26"/>
                <w:lang w:val="vi-VN" w:eastAsia="zh-CN"/>
              </w:rPr>
              <w:t xml:space="preserve">选择Within </w:t>
            </w:r>
            <w:r w:rsidRPr="0012242A">
              <w:rPr>
                <w:rFonts w:ascii="Times New Roman" w:hAnsi="Times New Roman" w:cs="Times New Roman"/>
                <w:sz w:val="26"/>
                <w:szCs w:val="26"/>
                <w:lang w:val="vi-VN" w:eastAsia="zh-CN"/>
              </w:rPr>
              <w:t>BIDV transfer</w:t>
            </w:r>
            <w:r w:rsidRPr="0012242A">
              <w:rPr>
                <w:rFonts w:asciiTheme="minorEastAsia" w:hAnsiTheme="minorEastAsia" w:hint="eastAsia"/>
                <w:sz w:val="26"/>
                <w:szCs w:val="26"/>
                <w:lang w:val="vi-VN" w:eastAsia="zh-CN"/>
              </w:rPr>
              <w:t>（银行</w:t>
            </w:r>
            <w:r w:rsidRPr="0012242A">
              <w:rPr>
                <w:rFonts w:asciiTheme="minorEastAsia" w:hAnsiTheme="minorEastAsia"/>
                <w:sz w:val="26"/>
                <w:szCs w:val="26"/>
                <w:lang w:val="vi-VN" w:eastAsia="zh-CN"/>
              </w:rPr>
              <w:t>内转账</w:t>
            </w:r>
            <w:r w:rsidR="0051298C" w:rsidRPr="0012242A">
              <w:rPr>
                <w:rFonts w:asciiTheme="minorEastAsia" w:hAnsiTheme="minorEastAsia" w:hint="eastAsia"/>
                <w:sz w:val="26"/>
                <w:szCs w:val="26"/>
                <w:lang w:val="vi-VN" w:eastAsia="zh-CN"/>
              </w:rPr>
              <w:t>）</w:t>
            </w:r>
            <w:r w:rsidR="0051298C" w:rsidRPr="0012242A">
              <w:rPr>
                <w:rFonts w:asciiTheme="minorEastAsia" w:hAnsiTheme="minorEastAsia"/>
                <w:sz w:val="26"/>
                <w:szCs w:val="26"/>
                <w:lang w:val="vi-VN" w:eastAsia="zh-CN"/>
              </w:rPr>
              <w:t>，在</w:t>
            </w:r>
            <w:r w:rsidR="0051298C" w:rsidRPr="0012242A">
              <w:rPr>
                <w:rFonts w:ascii="Times New Roman" w:hAnsi="Times New Roman" w:cs="Times New Roman"/>
                <w:sz w:val="26"/>
                <w:szCs w:val="26"/>
                <w:lang w:val="vi-VN" w:eastAsia="zh-CN"/>
              </w:rPr>
              <w:t>Account/Card/Virtual account</w:t>
            </w:r>
            <w:r w:rsidR="0051298C" w:rsidRPr="0012242A">
              <w:rPr>
                <w:rFonts w:asciiTheme="minorEastAsia" w:hAnsiTheme="minorEastAsia" w:hint="eastAsia"/>
                <w:sz w:val="26"/>
                <w:szCs w:val="26"/>
                <w:lang w:val="vi-VN" w:eastAsia="zh-CN"/>
              </w:rPr>
              <w:t xml:space="preserve"> 输入</w:t>
            </w:r>
            <w:r w:rsidR="0051298C" w:rsidRPr="0012242A">
              <w:rPr>
                <w:rFonts w:asciiTheme="minorEastAsia" w:hAnsiTheme="minorEastAsia"/>
                <w:sz w:val="26"/>
                <w:szCs w:val="26"/>
                <w:lang w:val="vi-VN" w:eastAsia="zh-CN"/>
              </w:rPr>
              <w:t>收款人的</w:t>
            </w:r>
            <w:r w:rsidR="0051298C" w:rsidRPr="0012242A">
              <w:rPr>
                <w:rFonts w:ascii="Times New Roman" w:hAnsi="Times New Roman" w:cs="Times New Roman"/>
                <w:sz w:val="26"/>
                <w:szCs w:val="26"/>
                <w:lang w:val="vi-VN" w:eastAsia="zh-CN"/>
              </w:rPr>
              <w:t>BIDV</w:t>
            </w:r>
            <w:r w:rsidR="0051298C" w:rsidRPr="0012242A">
              <w:rPr>
                <w:rFonts w:asciiTheme="minorEastAsia" w:hAnsiTheme="minorEastAsia"/>
                <w:sz w:val="26"/>
                <w:szCs w:val="26"/>
                <w:lang w:val="vi-VN" w:eastAsia="zh-CN"/>
              </w:rPr>
              <w:t>账号</w:t>
            </w:r>
          </w:p>
        </w:tc>
        <w:tc>
          <w:tcPr>
            <w:tcW w:w="2700" w:type="dxa"/>
          </w:tcPr>
          <w:p w14:paraId="0D055D71" w14:textId="77777777" w:rsidR="0051298C" w:rsidRPr="0012242A" w:rsidRDefault="0051298C" w:rsidP="001B586D">
            <w:pPr>
              <w:rPr>
                <w:rFonts w:asciiTheme="minorEastAsia" w:hAnsiTheme="minorEastAsia"/>
                <w:sz w:val="26"/>
                <w:szCs w:val="26"/>
                <w:lang w:val="vi-VN" w:eastAsia="zh-CN"/>
              </w:rPr>
            </w:pPr>
            <w:r w:rsidRPr="0012242A">
              <w:rPr>
                <w:rFonts w:asciiTheme="minorEastAsia" w:hAnsiTheme="minorEastAsia" w:hint="eastAsia"/>
                <w:sz w:val="26"/>
                <w:szCs w:val="26"/>
                <w:lang w:val="vi-VN" w:eastAsia="zh-CN"/>
              </w:rPr>
              <w:t>第一步</w:t>
            </w:r>
            <w:r w:rsidRPr="0012242A">
              <w:rPr>
                <w:rFonts w:asciiTheme="minorEastAsia" w:hAnsiTheme="minorEastAsia"/>
                <w:sz w:val="26"/>
                <w:szCs w:val="26"/>
                <w:lang w:val="vi-VN" w:eastAsia="zh-CN"/>
              </w:rPr>
              <w:t>：</w:t>
            </w:r>
          </w:p>
          <w:p w14:paraId="21DE6708" w14:textId="77777777" w:rsidR="0051298C" w:rsidRPr="0012242A" w:rsidRDefault="0051298C" w:rsidP="001B586D">
            <w:pPr>
              <w:rPr>
                <w:rFonts w:asciiTheme="minorEastAsia" w:hAnsiTheme="minorEastAsia"/>
                <w:sz w:val="26"/>
                <w:szCs w:val="26"/>
                <w:lang w:eastAsia="zh-CN"/>
              </w:rPr>
            </w:pPr>
            <w:r w:rsidRPr="0012242A">
              <w:rPr>
                <w:rFonts w:ascii="Times New Roman" w:hAnsi="Times New Roman" w:cs="Times New Roman"/>
                <w:sz w:val="26"/>
                <w:szCs w:val="26"/>
                <w:lang w:val="vi-VN" w:eastAsia="zh-CN"/>
              </w:rPr>
              <w:t>Amount</w:t>
            </w:r>
            <w:r w:rsidRPr="0012242A">
              <w:rPr>
                <w:rFonts w:asciiTheme="minorEastAsia" w:hAnsiTheme="minorEastAsia"/>
                <w:sz w:val="26"/>
                <w:szCs w:val="26"/>
                <w:lang w:val="vi-VN" w:eastAsia="zh-CN"/>
              </w:rPr>
              <w:t xml:space="preserve">: </w:t>
            </w:r>
            <w:r w:rsidRPr="0012242A">
              <w:rPr>
                <w:rFonts w:asciiTheme="minorEastAsia" w:hAnsiTheme="minorEastAsia" w:hint="eastAsia"/>
                <w:sz w:val="26"/>
                <w:szCs w:val="26"/>
                <w:lang w:eastAsia="zh-CN"/>
              </w:rPr>
              <w:t>输入</w:t>
            </w:r>
            <w:r w:rsidRPr="0012242A">
              <w:rPr>
                <w:rFonts w:asciiTheme="minorEastAsia" w:hAnsiTheme="minorEastAsia"/>
                <w:sz w:val="26"/>
                <w:szCs w:val="26"/>
                <w:lang w:eastAsia="zh-CN"/>
              </w:rPr>
              <w:t>金额</w:t>
            </w:r>
          </w:p>
          <w:p w14:paraId="6C237379" w14:textId="77777777" w:rsidR="0051298C" w:rsidRPr="0012242A" w:rsidRDefault="0051298C" w:rsidP="001B586D">
            <w:pPr>
              <w:rPr>
                <w:rFonts w:asciiTheme="minorEastAsia" w:hAnsiTheme="minorEastAsia"/>
                <w:sz w:val="26"/>
                <w:szCs w:val="26"/>
                <w:lang w:eastAsia="ja-JP"/>
              </w:rPr>
            </w:pPr>
            <w:r w:rsidRPr="0012242A">
              <w:rPr>
                <w:rFonts w:ascii="Times New Roman" w:hAnsi="Times New Roman" w:cs="Times New Roman"/>
                <w:sz w:val="26"/>
                <w:szCs w:val="26"/>
                <w:lang w:val="vi-VN" w:eastAsia="zh-CN"/>
              </w:rPr>
              <w:t>Transaction remark:</w:t>
            </w:r>
            <w:r w:rsidRPr="0012242A">
              <w:rPr>
                <w:rFonts w:asciiTheme="minorEastAsia" w:hAnsiTheme="minorEastAsia"/>
                <w:sz w:val="26"/>
                <w:szCs w:val="26"/>
                <w:lang w:val="vi-VN" w:eastAsia="zh-CN"/>
              </w:rPr>
              <w:t xml:space="preserve"> </w:t>
            </w:r>
            <w:r w:rsidRPr="0012242A">
              <w:rPr>
                <w:rFonts w:asciiTheme="minorEastAsia" w:hAnsiTheme="minorEastAsia" w:hint="eastAsia"/>
                <w:sz w:val="26"/>
                <w:szCs w:val="26"/>
                <w:lang w:val="vi-VN" w:eastAsia="zh-CN"/>
              </w:rPr>
              <w:t>输入</w:t>
            </w:r>
            <w:r w:rsidRPr="0012242A">
              <w:rPr>
                <w:rFonts w:asciiTheme="minorEastAsia" w:hAnsiTheme="minorEastAsia"/>
                <w:sz w:val="26"/>
                <w:szCs w:val="26"/>
                <w:lang w:val="vi-VN" w:eastAsia="zh-CN"/>
              </w:rPr>
              <w:t>转账内容</w:t>
            </w:r>
          </w:p>
        </w:tc>
        <w:tc>
          <w:tcPr>
            <w:tcW w:w="2520" w:type="dxa"/>
          </w:tcPr>
          <w:p w14:paraId="2711D36F" w14:textId="2731867A" w:rsidR="00AD75E3" w:rsidRPr="0012242A" w:rsidRDefault="00D7009D" w:rsidP="001B586D">
            <w:pPr>
              <w:rPr>
                <w:rFonts w:asciiTheme="minorEastAsia" w:hAnsiTheme="minorEastAsia"/>
                <w:sz w:val="26"/>
                <w:szCs w:val="26"/>
                <w:lang w:eastAsia="zh-CN"/>
              </w:rPr>
            </w:pPr>
            <w:r>
              <w:rPr>
                <w:rFonts w:asciiTheme="minorEastAsia" w:hAnsiTheme="minorEastAsia" w:hint="eastAsia"/>
                <w:sz w:val="26"/>
                <w:szCs w:val="26"/>
                <w:lang w:eastAsia="zh-CN"/>
              </w:rPr>
              <w:t>第二步</w:t>
            </w:r>
            <w:r w:rsidR="0051298C" w:rsidRPr="0012242A">
              <w:rPr>
                <w:rFonts w:asciiTheme="minorEastAsia" w:hAnsiTheme="minorEastAsia"/>
                <w:sz w:val="26"/>
                <w:szCs w:val="26"/>
                <w:lang w:eastAsia="zh-CN"/>
              </w:rPr>
              <w:t>：</w:t>
            </w:r>
          </w:p>
          <w:p w14:paraId="71E90125" w14:textId="2F437AFA" w:rsidR="0051298C" w:rsidRPr="0012242A" w:rsidRDefault="0051298C" w:rsidP="0012242A">
            <w:pPr>
              <w:rPr>
                <w:rFonts w:asciiTheme="minorEastAsia" w:hAnsiTheme="minorEastAsia"/>
                <w:sz w:val="26"/>
                <w:szCs w:val="26"/>
                <w:lang w:eastAsia="zh-CN"/>
              </w:rPr>
            </w:pPr>
            <w:r w:rsidRPr="0012242A">
              <w:rPr>
                <w:rFonts w:asciiTheme="minorEastAsia" w:hAnsiTheme="minorEastAsia" w:hint="eastAsia"/>
                <w:sz w:val="26"/>
                <w:szCs w:val="26"/>
                <w:lang w:eastAsia="zh-CN"/>
              </w:rPr>
              <w:t>客户</w:t>
            </w:r>
            <w:r w:rsidRPr="0012242A">
              <w:rPr>
                <w:rFonts w:asciiTheme="minorEastAsia" w:hAnsiTheme="minorEastAsia"/>
                <w:sz w:val="26"/>
                <w:szCs w:val="26"/>
                <w:lang w:eastAsia="zh-CN"/>
              </w:rPr>
              <w:t>输入</w:t>
            </w:r>
            <w:r w:rsidR="003B56D7" w:rsidRPr="0012242A">
              <w:rPr>
                <w:rFonts w:asciiTheme="minorEastAsia" w:hAnsiTheme="minorEastAsia" w:hint="eastAsia"/>
                <w:sz w:val="26"/>
                <w:szCs w:val="26"/>
                <w:lang w:eastAsia="zh-CN"/>
              </w:rPr>
              <w:t>转账</w:t>
            </w:r>
            <w:r w:rsidR="0012242A" w:rsidRPr="0012242A">
              <w:rPr>
                <w:rFonts w:asciiTheme="minorEastAsia" w:hAnsiTheme="minorEastAsia" w:hint="eastAsia"/>
                <w:sz w:val="26"/>
                <w:szCs w:val="26"/>
                <w:lang w:eastAsia="zh-CN"/>
              </w:rPr>
              <w:t>密码</w:t>
            </w:r>
            <w:r w:rsidR="003B56D7" w:rsidRPr="0012242A">
              <w:rPr>
                <w:rFonts w:asciiTheme="minorEastAsia" w:hAnsiTheme="minorEastAsia"/>
                <w:sz w:val="26"/>
                <w:szCs w:val="26"/>
                <w:lang w:eastAsia="zh-CN"/>
              </w:rPr>
              <w:br/>
            </w:r>
            <w:r w:rsidRPr="0012242A">
              <w:rPr>
                <w:rFonts w:asciiTheme="minorEastAsia" w:hAnsiTheme="minorEastAsia" w:hint="eastAsia"/>
                <w:sz w:val="26"/>
                <w:szCs w:val="26"/>
                <w:lang w:eastAsia="zh-CN"/>
              </w:rPr>
              <w:t>（六个数字</w:t>
            </w:r>
            <w:r w:rsidRPr="0012242A">
              <w:rPr>
                <w:rFonts w:asciiTheme="minorEastAsia" w:hAnsiTheme="minorEastAsia"/>
                <w:sz w:val="26"/>
                <w:szCs w:val="26"/>
                <w:lang w:eastAsia="zh-CN"/>
              </w:rPr>
              <w:t>密码</w:t>
            </w:r>
            <w:r w:rsidRPr="0012242A">
              <w:rPr>
                <w:rFonts w:asciiTheme="minorEastAsia" w:hAnsiTheme="minorEastAsia" w:hint="eastAsia"/>
                <w:sz w:val="26"/>
                <w:szCs w:val="26"/>
                <w:lang w:eastAsia="zh-CN"/>
              </w:rPr>
              <w:t>）</w:t>
            </w:r>
          </w:p>
        </w:tc>
        <w:tc>
          <w:tcPr>
            <w:tcW w:w="2520" w:type="dxa"/>
          </w:tcPr>
          <w:p w14:paraId="12DDCEA6" w14:textId="794872F7" w:rsidR="00AD75E3" w:rsidRPr="0012242A" w:rsidRDefault="00D7009D" w:rsidP="001B586D">
            <w:pPr>
              <w:rPr>
                <w:rFonts w:asciiTheme="minorEastAsia" w:hAnsiTheme="minorEastAsia"/>
                <w:sz w:val="26"/>
                <w:szCs w:val="26"/>
                <w:lang w:eastAsia="zh-CN"/>
              </w:rPr>
            </w:pPr>
            <w:r>
              <w:rPr>
                <w:rFonts w:asciiTheme="minorEastAsia" w:hAnsiTheme="minorEastAsia" w:hint="eastAsia"/>
                <w:sz w:val="26"/>
                <w:szCs w:val="26"/>
                <w:lang w:eastAsia="zh-CN"/>
              </w:rPr>
              <w:t>第三步</w:t>
            </w:r>
            <w:r w:rsidR="0051298C" w:rsidRPr="0012242A">
              <w:rPr>
                <w:rFonts w:asciiTheme="minorEastAsia" w:hAnsiTheme="minorEastAsia"/>
                <w:sz w:val="26"/>
                <w:szCs w:val="26"/>
                <w:lang w:eastAsia="zh-CN"/>
              </w:rPr>
              <w:t>：</w:t>
            </w:r>
          </w:p>
          <w:p w14:paraId="624D607D" w14:textId="77777777" w:rsidR="0051298C" w:rsidRPr="0012242A" w:rsidRDefault="0051298C" w:rsidP="001B586D">
            <w:pPr>
              <w:rPr>
                <w:rFonts w:asciiTheme="minorEastAsia" w:hAnsiTheme="minorEastAsia"/>
                <w:sz w:val="26"/>
                <w:szCs w:val="26"/>
                <w:lang w:val="vi-VN" w:eastAsia="zh-CN"/>
              </w:rPr>
            </w:pPr>
            <w:r w:rsidRPr="0012242A">
              <w:rPr>
                <w:rFonts w:asciiTheme="minorEastAsia" w:hAnsiTheme="minorEastAsia" w:hint="eastAsia"/>
                <w:sz w:val="26"/>
                <w:szCs w:val="26"/>
                <w:lang w:eastAsia="zh-CN"/>
              </w:rPr>
              <w:t>客户</w:t>
            </w:r>
            <w:r w:rsidRPr="0012242A">
              <w:rPr>
                <w:rFonts w:asciiTheme="minorEastAsia" w:hAnsiTheme="minorEastAsia"/>
                <w:sz w:val="26"/>
                <w:szCs w:val="26"/>
                <w:lang w:eastAsia="zh-CN"/>
              </w:rPr>
              <w:t>按</w:t>
            </w:r>
            <w:r w:rsidRPr="0012242A">
              <w:rPr>
                <w:rFonts w:asciiTheme="minorEastAsia" w:hAnsiTheme="minorEastAsia" w:hint="eastAsia"/>
                <w:sz w:val="26"/>
                <w:szCs w:val="26"/>
                <w:lang w:eastAsia="zh-CN"/>
              </w:rPr>
              <w:t xml:space="preserve"> </w:t>
            </w:r>
            <w:r w:rsidRPr="0012242A"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confirm</w:t>
            </w:r>
            <w:r w:rsidRPr="0012242A">
              <w:rPr>
                <w:rFonts w:asciiTheme="minorEastAsia" w:hAnsiTheme="minorEastAsia" w:hint="eastAsia"/>
                <w:sz w:val="26"/>
                <w:szCs w:val="26"/>
                <w:lang w:eastAsia="zh-CN"/>
              </w:rPr>
              <w:t>键</w:t>
            </w:r>
            <w:r w:rsidRPr="0012242A">
              <w:rPr>
                <w:rFonts w:asciiTheme="minorEastAsia" w:hAnsiTheme="minorEastAsia"/>
                <w:sz w:val="26"/>
                <w:szCs w:val="26"/>
                <w:lang w:eastAsia="zh-CN"/>
              </w:rPr>
              <w:t>就可以汇款成功</w:t>
            </w:r>
          </w:p>
        </w:tc>
      </w:tr>
    </w:tbl>
    <w:p w14:paraId="15D1F877" w14:textId="77777777" w:rsidR="001B586D" w:rsidRDefault="001B586D" w:rsidP="001B586D">
      <w:pPr>
        <w:ind w:left="360"/>
        <w:rPr>
          <w:lang w:eastAsia="zh-CN"/>
        </w:rPr>
      </w:pPr>
    </w:p>
    <w:p w14:paraId="2E2ED13A" w14:textId="4FD45E0D" w:rsidR="003B56D7" w:rsidRPr="00634F5F" w:rsidRDefault="00F578A4" w:rsidP="00634F5F">
      <w:pPr>
        <w:pStyle w:val="Heading3"/>
        <w:rPr>
          <w:rFonts w:ascii="Times New Roman" w:hAnsi="Times New Roman" w:cs="Times New Roman"/>
          <w:b/>
          <w:sz w:val="26"/>
          <w:szCs w:val="26"/>
          <w:lang w:eastAsia="zh-CN"/>
        </w:rPr>
      </w:pPr>
      <w:bookmarkStart w:id="17" w:name="_Toc132788512"/>
      <w:r>
        <w:rPr>
          <w:rFonts w:ascii="Times New Roman" w:hAnsi="Times New Roman" w:cs="Times New Roman"/>
          <w:b/>
          <w:sz w:val="26"/>
          <w:szCs w:val="26"/>
          <w:lang w:eastAsia="zh-CN"/>
        </w:rPr>
        <w:lastRenderedPageBreak/>
        <w:t>2.2.2</w:t>
      </w:r>
      <w:r w:rsidR="0012242A">
        <w:rPr>
          <w:rFonts w:ascii="Times New Roman" w:hAnsi="Times New Roman" w:cs="Times New Roman"/>
          <w:b/>
          <w:sz w:val="26"/>
          <w:szCs w:val="26"/>
          <w:lang w:eastAsia="zh-CN"/>
        </w:rPr>
        <w:t xml:space="preserve"> </w:t>
      </w:r>
      <w:r w:rsidR="0012242A">
        <w:rPr>
          <w:rFonts w:ascii="Times New Roman" w:hAnsi="Times New Roman" w:cs="Times New Roman" w:hint="eastAsia"/>
          <w:b/>
          <w:sz w:val="26"/>
          <w:szCs w:val="26"/>
          <w:lang w:eastAsia="zh-CN"/>
        </w:rPr>
        <w:t>跨行汇款转账</w:t>
      </w:r>
      <w:bookmarkEnd w:id="17"/>
    </w:p>
    <w:tbl>
      <w:tblPr>
        <w:tblStyle w:val="TableGrid"/>
        <w:tblW w:w="0" w:type="auto"/>
        <w:tblInd w:w="-612" w:type="dxa"/>
        <w:tblLook w:val="04A0" w:firstRow="1" w:lastRow="0" w:firstColumn="1" w:lastColumn="0" w:noHBand="0" w:noVBand="1"/>
      </w:tblPr>
      <w:tblGrid>
        <w:gridCol w:w="2610"/>
        <w:gridCol w:w="2446"/>
        <w:gridCol w:w="2441"/>
        <w:gridCol w:w="2691"/>
      </w:tblGrid>
      <w:tr w:rsidR="00130CF9" w14:paraId="2FDAB062" w14:textId="77777777" w:rsidTr="00EA6DF1">
        <w:tc>
          <w:tcPr>
            <w:tcW w:w="2610" w:type="dxa"/>
          </w:tcPr>
          <w:p w14:paraId="551D5AC3" w14:textId="08F23FE5" w:rsidR="0051298C" w:rsidRDefault="0018200C" w:rsidP="001B586D">
            <w:pPr>
              <w:rPr>
                <w:lang w:eastAsia="zh-CN"/>
              </w:rPr>
            </w:pPr>
            <w:r>
              <w:rPr>
                <w:noProof/>
                <w:lang w:eastAsia="zh-CN"/>
              </w:rPr>
              <w:pict w14:anchorId="185D75BE">
                <v:rect id="_x0000_s1043" style="position:absolute;margin-left:34.95pt;margin-top:17.9pt;width:39pt;height:20.85pt;z-index:251669504" filled="f" strokecolor="red" strokeweight="2.5pt"/>
              </w:pict>
            </w:r>
            <w:r w:rsidR="00130CF9">
              <w:rPr>
                <w:noProof/>
                <w:lang w:eastAsia="zh-CN"/>
              </w:rPr>
              <w:drawing>
                <wp:inline distT="0" distB="0" distL="0" distR="0" wp14:anchorId="4CF1FF44" wp14:editId="7ADAC418">
                  <wp:extent cx="1432633" cy="2885303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3632" cy="29074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6" w:type="dxa"/>
          </w:tcPr>
          <w:p w14:paraId="622FC99F" w14:textId="77777777" w:rsidR="0051298C" w:rsidRDefault="00130CF9" w:rsidP="001B586D">
            <w:pPr>
              <w:rPr>
                <w:lang w:eastAsia="zh-CN"/>
              </w:rPr>
            </w:pPr>
            <w:r>
              <w:rPr>
                <w:noProof/>
                <w:lang w:eastAsia="zh-CN"/>
              </w:rPr>
              <w:drawing>
                <wp:inline distT="0" distB="0" distL="0" distR="0" wp14:anchorId="35A1B83E" wp14:editId="1825EF2E">
                  <wp:extent cx="1413923" cy="2884805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3729" cy="29252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1" w:type="dxa"/>
          </w:tcPr>
          <w:p w14:paraId="5E56D059" w14:textId="403C252F" w:rsidR="0051298C" w:rsidRDefault="0018200C" w:rsidP="001B586D">
            <w:pPr>
              <w:rPr>
                <w:lang w:eastAsia="zh-CN"/>
              </w:rPr>
            </w:pPr>
            <w:r>
              <w:rPr>
                <w:noProof/>
                <w:lang w:eastAsia="zh-CN"/>
              </w:rPr>
              <w:pict w14:anchorId="185D75BE">
                <v:rect id="_x0000_s1045" style="position:absolute;margin-left:-.7pt;margin-top:97.25pt;width:108.4pt;height:20.85pt;z-index:251671552;mso-position-horizontal-relative:text;mso-position-vertical-relative:text" filled="f" strokecolor="red" strokeweight="2.5pt"/>
              </w:pict>
            </w:r>
            <w:r w:rsidR="00130CF9">
              <w:rPr>
                <w:noProof/>
                <w:lang w:eastAsia="zh-CN"/>
              </w:rPr>
              <w:drawing>
                <wp:inline distT="0" distB="0" distL="0" distR="0" wp14:anchorId="02556439" wp14:editId="20F28E24">
                  <wp:extent cx="1413184" cy="2905738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379" cy="29369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1" w:type="dxa"/>
          </w:tcPr>
          <w:p w14:paraId="4383BC46" w14:textId="77777777" w:rsidR="0051298C" w:rsidRDefault="00130CF9" w:rsidP="00130CF9">
            <w:pPr>
              <w:rPr>
                <w:lang w:eastAsia="zh-CN"/>
              </w:rPr>
            </w:pPr>
            <w:r>
              <w:rPr>
                <w:noProof/>
                <w:lang w:eastAsia="zh-CN"/>
              </w:rPr>
              <w:drawing>
                <wp:inline distT="0" distB="0" distL="0" distR="0" wp14:anchorId="1443ADBC" wp14:editId="036CC7B0">
                  <wp:extent cx="1571625" cy="2905125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2148" cy="2924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0CF9" w14:paraId="36798483" w14:textId="77777777" w:rsidTr="0012242A">
        <w:trPr>
          <w:trHeight w:val="1430"/>
        </w:trPr>
        <w:tc>
          <w:tcPr>
            <w:tcW w:w="2610" w:type="dxa"/>
          </w:tcPr>
          <w:p w14:paraId="73AD691A" w14:textId="285E12CF" w:rsidR="0051298C" w:rsidRPr="00E87EB5" w:rsidRDefault="00E87EB5" w:rsidP="001B586D">
            <w:pPr>
              <w:rPr>
                <w:sz w:val="26"/>
                <w:szCs w:val="26"/>
                <w:lang w:val="vi-VN" w:eastAsia="zh-CN"/>
              </w:rPr>
            </w:pPr>
            <w:r w:rsidRPr="00E87EB5">
              <w:rPr>
                <w:rFonts w:hint="eastAsia"/>
                <w:sz w:val="26"/>
                <w:szCs w:val="26"/>
                <w:lang w:eastAsia="zh-CN"/>
              </w:rPr>
              <w:t>第一步：客户先按在</w:t>
            </w:r>
            <w:r w:rsidRPr="00E87EB5">
              <w:rPr>
                <w:sz w:val="26"/>
                <w:szCs w:val="26"/>
                <w:lang w:val="vi-VN" w:eastAsia="zh-CN"/>
              </w:rPr>
              <w:t xml:space="preserve"> Interbank transfer to account</w:t>
            </w:r>
            <w:r w:rsidRPr="00E87EB5">
              <w:rPr>
                <w:rFonts w:hint="eastAsia"/>
                <w:sz w:val="26"/>
                <w:szCs w:val="26"/>
                <w:lang w:val="vi-VN" w:eastAsia="zh-CN"/>
              </w:rPr>
              <w:t>然后点击在</w:t>
            </w:r>
            <w:r w:rsidRPr="00E87EB5">
              <w:rPr>
                <w:sz w:val="26"/>
                <w:szCs w:val="26"/>
                <w:lang w:val="vi-VN" w:eastAsia="zh-CN"/>
              </w:rPr>
              <w:t xml:space="preserve">Please Select </w:t>
            </w:r>
            <w:r w:rsidRPr="00E87EB5">
              <w:rPr>
                <w:sz w:val="26"/>
                <w:szCs w:val="26"/>
                <w:lang w:eastAsia="zh-CN"/>
              </w:rPr>
              <w:t>Beneficiary</w:t>
            </w:r>
            <w:r w:rsidRPr="00E87EB5">
              <w:rPr>
                <w:sz w:val="26"/>
                <w:szCs w:val="26"/>
                <w:lang w:val="vi-VN" w:eastAsia="zh-CN"/>
              </w:rPr>
              <w:t xml:space="preserve"> account </w:t>
            </w:r>
          </w:p>
        </w:tc>
        <w:tc>
          <w:tcPr>
            <w:tcW w:w="2446" w:type="dxa"/>
          </w:tcPr>
          <w:p w14:paraId="5EA611EA" w14:textId="64083903" w:rsidR="0051298C" w:rsidRPr="00E87EB5" w:rsidRDefault="00E87EB5" w:rsidP="001B586D">
            <w:pPr>
              <w:rPr>
                <w:sz w:val="26"/>
                <w:szCs w:val="26"/>
                <w:lang w:eastAsia="zh-CN"/>
              </w:rPr>
            </w:pPr>
            <w:r w:rsidRPr="00E87EB5">
              <w:rPr>
                <w:rFonts w:hint="eastAsia"/>
                <w:sz w:val="26"/>
                <w:szCs w:val="26"/>
                <w:lang w:eastAsia="zh-CN"/>
              </w:rPr>
              <w:t>第二步：客户选择想汇款的银行</w:t>
            </w:r>
          </w:p>
        </w:tc>
        <w:tc>
          <w:tcPr>
            <w:tcW w:w="2441" w:type="dxa"/>
          </w:tcPr>
          <w:p w14:paraId="240A276F" w14:textId="2F076F67" w:rsidR="0051298C" w:rsidRPr="00E87EB5" w:rsidRDefault="00E87EB5" w:rsidP="001B586D">
            <w:pPr>
              <w:rPr>
                <w:sz w:val="26"/>
                <w:szCs w:val="26"/>
                <w:lang w:eastAsia="zh-CN"/>
              </w:rPr>
            </w:pPr>
            <w:r w:rsidRPr="00E87EB5">
              <w:rPr>
                <w:rFonts w:hint="eastAsia"/>
                <w:sz w:val="26"/>
                <w:szCs w:val="26"/>
                <w:lang w:eastAsia="zh-CN"/>
              </w:rPr>
              <w:t>第三步：在</w:t>
            </w:r>
            <w:r w:rsidRPr="00E87EB5">
              <w:rPr>
                <w:sz w:val="26"/>
                <w:szCs w:val="26"/>
                <w:lang w:eastAsia="zh-CN"/>
              </w:rPr>
              <w:t>Beneficiary</w:t>
            </w:r>
            <w:r w:rsidRPr="00E87EB5">
              <w:rPr>
                <w:sz w:val="26"/>
                <w:szCs w:val="26"/>
                <w:lang w:val="vi-VN" w:eastAsia="zh-CN"/>
              </w:rPr>
              <w:t xml:space="preserve"> account number</w:t>
            </w:r>
            <w:r w:rsidRPr="00E87EB5">
              <w:rPr>
                <w:rFonts w:hint="eastAsia"/>
                <w:sz w:val="26"/>
                <w:szCs w:val="26"/>
                <w:lang w:eastAsia="zh-CN"/>
              </w:rPr>
              <w:t>输入收款银行账户的号码</w:t>
            </w:r>
          </w:p>
        </w:tc>
        <w:tc>
          <w:tcPr>
            <w:tcW w:w="2691" w:type="dxa"/>
          </w:tcPr>
          <w:p w14:paraId="67B69536" w14:textId="3854EF2A" w:rsidR="00E87EB5" w:rsidRPr="00E87EB5" w:rsidRDefault="00E87EB5" w:rsidP="00E87EB5">
            <w:pPr>
              <w:rPr>
                <w:rFonts w:ascii="Times New Roman" w:hAnsi="Times New Roman" w:cs="Times New Roman"/>
                <w:sz w:val="26"/>
                <w:szCs w:val="26"/>
                <w:lang w:eastAsia="zh-CN"/>
              </w:rPr>
            </w:pPr>
            <w:r w:rsidRPr="00E87EB5">
              <w:rPr>
                <w:rFonts w:ascii="Times New Roman" w:hAnsi="Times New Roman" w:cs="Times New Roman" w:hint="eastAsia"/>
                <w:sz w:val="26"/>
                <w:szCs w:val="26"/>
                <w:lang w:eastAsia="zh-CN"/>
              </w:rPr>
              <w:t>第四步：</w:t>
            </w:r>
          </w:p>
          <w:p w14:paraId="5854F45A" w14:textId="632042FB" w:rsidR="00E87EB5" w:rsidRPr="00E87EB5" w:rsidRDefault="00E87EB5" w:rsidP="00E87EB5">
            <w:pPr>
              <w:rPr>
                <w:rFonts w:asciiTheme="minorEastAsia" w:hAnsiTheme="minorEastAsia"/>
                <w:sz w:val="26"/>
                <w:szCs w:val="26"/>
                <w:lang w:eastAsia="zh-CN"/>
              </w:rPr>
            </w:pPr>
            <w:r w:rsidRPr="00E87EB5">
              <w:rPr>
                <w:rFonts w:ascii="Times New Roman" w:hAnsi="Times New Roman" w:cs="Times New Roman"/>
                <w:sz w:val="26"/>
                <w:szCs w:val="26"/>
                <w:lang w:val="vi-VN" w:eastAsia="zh-CN"/>
              </w:rPr>
              <w:t>Amount</w:t>
            </w:r>
            <w:r w:rsidRPr="00E87EB5">
              <w:rPr>
                <w:rFonts w:asciiTheme="minorEastAsia" w:hAnsiTheme="minorEastAsia"/>
                <w:sz w:val="26"/>
                <w:szCs w:val="26"/>
                <w:lang w:val="vi-VN" w:eastAsia="zh-CN"/>
              </w:rPr>
              <w:t xml:space="preserve">: </w:t>
            </w:r>
            <w:r w:rsidRPr="00E87EB5">
              <w:rPr>
                <w:rFonts w:asciiTheme="minorEastAsia" w:hAnsiTheme="minorEastAsia" w:hint="eastAsia"/>
                <w:sz w:val="26"/>
                <w:szCs w:val="26"/>
                <w:lang w:eastAsia="zh-CN"/>
              </w:rPr>
              <w:t>输入</w:t>
            </w:r>
            <w:r w:rsidRPr="00E87EB5">
              <w:rPr>
                <w:rFonts w:asciiTheme="minorEastAsia" w:hAnsiTheme="minorEastAsia"/>
                <w:sz w:val="26"/>
                <w:szCs w:val="26"/>
                <w:lang w:eastAsia="zh-CN"/>
              </w:rPr>
              <w:t>金额</w:t>
            </w:r>
          </w:p>
          <w:p w14:paraId="3497969B" w14:textId="4E2F13DC" w:rsidR="0051298C" w:rsidRPr="00E87EB5" w:rsidRDefault="00E87EB5" w:rsidP="00E87EB5">
            <w:pPr>
              <w:rPr>
                <w:sz w:val="26"/>
                <w:szCs w:val="26"/>
                <w:lang w:eastAsia="zh-CN"/>
              </w:rPr>
            </w:pPr>
            <w:r w:rsidRPr="00E87EB5">
              <w:rPr>
                <w:rFonts w:ascii="Times New Roman" w:hAnsi="Times New Roman" w:cs="Times New Roman"/>
                <w:sz w:val="26"/>
                <w:szCs w:val="26"/>
                <w:lang w:val="vi-VN" w:eastAsia="zh-CN"/>
              </w:rPr>
              <w:t>Transaction remark:</w:t>
            </w:r>
            <w:r w:rsidRPr="00E87EB5">
              <w:rPr>
                <w:rFonts w:asciiTheme="minorEastAsia" w:hAnsiTheme="minorEastAsia"/>
                <w:sz w:val="26"/>
                <w:szCs w:val="26"/>
                <w:lang w:val="vi-VN" w:eastAsia="zh-CN"/>
              </w:rPr>
              <w:t xml:space="preserve"> </w:t>
            </w:r>
            <w:r w:rsidRPr="00E87EB5">
              <w:rPr>
                <w:rFonts w:asciiTheme="minorEastAsia" w:hAnsiTheme="minorEastAsia" w:hint="eastAsia"/>
                <w:sz w:val="26"/>
                <w:szCs w:val="26"/>
                <w:lang w:val="vi-VN" w:eastAsia="zh-CN"/>
              </w:rPr>
              <w:t>输入</w:t>
            </w:r>
            <w:r w:rsidRPr="00E87EB5">
              <w:rPr>
                <w:rFonts w:asciiTheme="minorEastAsia" w:hAnsiTheme="minorEastAsia"/>
                <w:sz w:val="26"/>
                <w:szCs w:val="26"/>
                <w:lang w:val="vi-VN" w:eastAsia="zh-CN"/>
              </w:rPr>
              <w:t>转账内容</w:t>
            </w:r>
          </w:p>
        </w:tc>
      </w:tr>
    </w:tbl>
    <w:p w14:paraId="6B9DE006" w14:textId="01B20E0C" w:rsidR="00E87EB5" w:rsidRDefault="00E87EB5" w:rsidP="0013571C">
      <w:pPr>
        <w:rPr>
          <w:lang w:eastAsia="zh-CN"/>
        </w:rPr>
      </w:pPr>
    </w:p>
    <w:p w14:paraId="77DB46AB" w14:textId="77777777" w:rsidR="00EA6DF1" w:rsidRDefault="00EA6DF1" w:rsidP="0013571C">
      <w:pPr>
        <w:rPr>
          <w:lang w:eastAsia="zh-CN"/>
        </w:rPr>
      </w:pPr>
    </w:p>
    <w:p w14:paraId="10B9E88D" w14:textId="77777777" w:rsidR="00EA6DF1" w:rsidRDefault="00EA6DF1" w:rsidP="0013571C">
      <w:pPr>
        <w:rPr>
          <w:lang w:eastAsia="zh-CN"/>
        </w:rPr>
      </w:pPr>
    </w:p>
    <w:p w14:paraId="26D19BD5" w14:textId="471B1FD8" w:rsidR="00EA6DF1" w:rsidRDefault="00EA6DF1" w:rsidP="0013571C">
      <w:pPr>
        <w:rPr>
          <w:lang w:eastAsia="zh-CN"/>
        </w:rPr>
      </w:pPr>
    </w:p>
    <w:p w14:paraId="76A18B44" w14:textId="2E689BD3" w:rsidR="00EA6DF1" w:rsidRDefault="00EA6DF1" w:rsidP="0013571C">
      <w:pPr>
        <w:rPr>
          <w:lang w:eastAsia="zh-CN"/>
        </w:rPr>
      </w:pPr>
    </w:p>
    <w:p w14:paraId="7E2ECBAF" w14:textId="6448F733" w:rsidR="00EA6DF1" w:rsidRDefault="00EA6DF1" w:rsidP="0013571C">
      <w:pPr>
        <w:rPr>
          <w:lang w:eastAsia="zh-CN"/>
        </w:rPr>
      </w:pPr>
    </w:p>
    <w:p w14:paraId="5E405ED4" w14:textId="6682DC28" w:rsidR="00EA6DF1" w:rsidRDefault="00EA6DF1" w:rsidP="0013571C">
      <w:pPr>
        <w:rPr>
          <w:lang w:eastAsia="zh-CN"/>
        </w:rPr>
      </w:pPr>
    </w:p>
    <w:p w14:paraId="4544CF03" w14:textId="7BC66FD1" w:rsidR="00EA6DF1" w:rsidRDefault="00EA6DF1" w:rsidP="0013571C">
      <w:pPr>
        <w:rPr>
          <w:lang w:eastAsia="zh-CN"/>
        </w:rPr>
      </w:pPr>
    </w:p>
    <w:p w14:paraId="06BC9AF1" w14:textId="0C90C654" w:rsidR="00EA6DF1" w:rsidRDefault="00EA6DF1" w:rsidP="0013571C">
      <w:pPr>
        <w:rPr>
          <w:lang w:eastAsia="zh-CN"/>
        </w:rPr>
      </w:pPr>
    </w:p>
    <w:p w14:paraId="29152F87" w14:textId="2CCD0B90" w:rsidR="00EA6DF1" w:rsidRDefault="00EA6DF1" w:rsidP="0013571C">
      <w:pPr>
        <w:rPr>
          <w:lang w:eastAsia="zh-CN"/>
        </w:rPr>
      </w:pPr>
    </w:p>
    <w:p w14:paraId="51414BA8" w14:textId="51005CA6" w:rsidR="00EA6DF1" w:rsidRDefault="00EA6DF1" w:rsidP="0013571C">
      <w:pPr>
        <w:rPr>
          <w:lang w:eastAsia="zh-CN"/>
        </w:rPr>
      </w:pPr>
    </w:p>
    <w:p w14:paraId="15EF265F" w14:textId="129FCABA" w:rsidR="00EA6DF1" w:rsidRDefault="00EA6DF1" w:rsidP="0013571C">
      <w:pPr>
        <w:rPr>
          <w:lang w:eastAsia="zh-CN"/>
        </w:rPr>
      </w:pPr>
    </w:p>
    <w:p w14:paraId="17310E99" w14:textId="5009D2EE" w:rsidR="00EA6DF1" w:rsidRDefault="00EA6DF1" w:rsidP="0013571C">
      <w:pPr>
        <w:rPr>
          <w:lang w:eastAsia="zh-CN"/>
        </w:rPr>
      </w:pPr>
    </w:p>
    <w:p w14:paraId="23EDDC04" w14:textId="77777777" w:rsidR="00EA6DF1" w:rsidRDefault="00EA6DF1" w:rsidP="0013571C">
      <w:pPr>
        <w:rPr>
          <w:lang w:eastAsia="zh-CN"/>
        </w:rPr>
      </w:pPr>
    </w:p>
    <w:p w14:paraId="4E2D778C" w14:textId="1296FC5B" w:rsidR="0013571C" w:rsidRPr="00F578A4" w:rsidRDefault="0013571C" w:rsidP="00F578A4">
      <w:pPr>
        <w:pStyle w:val="ListParagraph"/>
        <w:numPr>
          <w:ilvl w:val="0"/>
          <w:numId w:val="9"/>
        </w:numPr>
        <w:outlineLvl w:val="0"/>
        <w:rPr>
          <w:rFonts w:ascii="Times New Roman" w:hAnsi="Times New Roman" w:cs="Times New Roman"/>
          <w:b/>
          <w:sz w:val="26"/>
          <w:szCs w:val="26"/>
          <w:lang w:eastAsia="zh-CN"/>
        </w:rPr>
      </w:pPr>
      <w:r w:rsidRPr="00F578A4">
        <w:rPr>
          <w:rFonts w:ascii="Times New Roman" w:hAnsi="Times New Roman" w:cs="Times New Roman"/>
          <w:b/>
          <w:sz w:val="26"/>
          <w:szCs w:val="26"/>
          <w:lang w:eastAsia="zh-CN"/>
        </w:rPr>
        <w:lastRenderedPageBreak/>
        <w:t xml:space="preserve"> </w:t>
      </w:r>
      <w:bookmarkStart w:id="18" w:name="_Toc132788513"/>
      <w:r w:rsidR="00B2022D" w:rsidRPr="00F578A4">
        <w:rPr>
          <w:rFonts w:ascii="Times New Roman" w:hAnsi="Times New Roman" w:cs="Times New Roman" w:hint="eastAsia"/>
          <w:b/>
          <w:sz w:val="26"/>
          <w:szCs w:val="26"/>
          <w:lang w:eastAsia="zh-CN"/>
        </w:rPr>
        <w:t>在线支付服务</w:t>
      </w:r>
      <w:bookmarkEnd w:id="18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70"/>
        <w:gridCol w:w="2340"/>
        <w:gridCol w:w="2430"/>
        <w:gridCol w:w="2610"/>
      </w:tblGrid>
      <w:tr w:rsidR="00E80B1A" w14:paraId="16D026C8" w14:textId="77777777" w:rsidTr="00EA6DF1">
        <w:tc>
          <w:tcPr>
            <w:tcW w:w="2070" w:type="dxa"/>
          </w:tcPr>
          <w:p w14:paraId="1AD97648" w14:textId="21296F12" w:rsidR="00B2022D" w:rsidRDefault="0018200C" w:rsidP="00B2022D">
            <w:pPr>
              <w:pStyle w:val="ListParagraph"/>
              <w:ind w:left="0"/>
              <w:rPr>
                <w:rFonts w:ascii="Times New Roman" w:hAnsi="Times New Roman" w:cs="Times New Roman"/>
                <w:b/>
                <w:sz w:val="26"/>
                <w:szCs w:val="26"/>
                <w:lang w:eastAsia="zh-CN"/>
              </w:rPr>
            </w:pPr>
            <w:r>
              <w:rPr>
                <w:noProof/>
                <w:lang w:eastAsia="zh-CN"/>
              </w:rPr>
              <w:pict w14:anchorId="4D96D1E4">
                <v:shape id="_x0000_s1048" type="#_x0000_t32" style="position:absolute;margin-left:45.1pt;margin-top:122.55pt;width:5pt;height:45.5pt;flip:x;z-index:251673600" o:connectortype="straight" strokecolor="red">
                  <v:stroke endarrow="block"/>
                </v:shape>
              </w:pict>
            </w:r>
            <w:r>
              <w:rPr>
                <w:noProof/>
                <w:lang w:eastAsia="zh-CN"/>
              </w:rPr>
              <w:pict w14:anchorId="401424B9">
                <v:oval id="_x0000_s1047" style="position:absolute;margin-left:34.7pt;margin-top:165.6pt;width:20.8pt;height:23.85pt;flip:y;z-index:251672576;mso-position-horizontal-relative:text;mso-position-vertical-relative:text" filled="f" strokecolor="red" strokeweight="2.25pt"/>
              </w:pict>
            </w:r>
            <w:r w:rsidR="00B2022D">
              <w:rPr>
                <w:noProof/>
                <w:lang w:eastAsia="zh-CN"/>
              </w:rPr>
              <w:drawing>
                <wp:inline distT="0" distB="0" distL="0" distR="0" wp14:anchorId="52B21330" wp14:editId="47C0B85F">
                  <wp:extent cx="1136650" cy="2526323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4347" cy="25434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0" w:type="dxa"/>
          </w:tcPr>
          <w:p w14:paraId="239B5C02" w14:textId="6300393E" w:rsidR="00B2022D" w:rsidRDefault="00E80B1A" w:rsidP="00B2022D">
            <w:pPr>
              <w:pStyle w:val="ListParagraph"/>
              <w:ind w:left="0"/>
              <w:rPr>
                <w:rFonts w:ascii="Times New Roman" w:hAnsi="Times New Roman" w:cs="Times New Roman"/>
                <w:b/>
                <w:sz w:val="26"/>
                <w:szCs w:val="26"/>
                <w:lang w:eastAsia="zh-CN"/>
              </w:rPr>
            </w:pPr>
            <w:r>
              <w:rPr>
                <w:noProof/>
                <w:lang w:eastAsia="zh-CN"/>
              </w:rPr>
              <w:drawing>
                <wp:inline distT="0" distB="0" distL="0" distR="0" wp14:anchorId="1AA0EC2C" wp14:editId="2F47465A">
                  <wp:extent cx="1282543" cy="2620039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9"/>
                          <a:srcRect t="2873" b="5199"/>
                          <a:stretch/>
                        </pic:blipFill>
                        <pic:spPr bwMode="auto">
                          <a:xfrm>
                            <a:off x="0" y="0"/>
                            <a:ext cx="1289123" cy="26334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0" w:type="dxa"/>
          </w:tcPr>
          <w:p w14:paraId="1A2586E1" w14:textId="4BD4B7B3" w:rsidR="00B2022D" w:rsidRDefault="00E80B1A" w:rsidP="00B2022D">
            <w:pPr>
              <w:pStyle w:val="ListParagraph"/>
              <w:ind w:left="0"/>
              <w:rPr>
                <w:rFonts w:ascii="Times New Roman" w:hAnsi="Times New Roman" w:cs="Times New Roman"/>
                <w:b/>
                <w:sz w:val="26"/>
                <w:szCs w:val="26"/>
                <w:lang w:eastAsia="zh-CN"/>
              </w:rPr>
            </w:pPr>
            <w:r>
              <w:rPr>
                <w:noProof/>
                <w:lang w:eastAsia="zh-CN"/>
              </w:rPr>
              <w:drawing>
                <wp:inline distT="0" distB="0" distL="0" distR="0" wp14:anchorId="3A9832E2" wp14:editId="0020C107">
                  <wp:extent cx="1234198" cy="2496368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0"/>
                          <a:srcRect t="3477" b="5503"/>
                          <a:stretch/>
                        </pic:blipFill>
                        <pic:spPr bwMode="auto">
                          <a:xfrm>
                            <a:off x="0" y="0"/>
                            <a:ext cx="1236053" cy="25001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14:paraId="2CB42A86" w14:textId="0668AC9D" w:rsidR="00B2022D" w:rsidRDefault="00E80B1A" w:rsidP="00B2022D">
            <w:pPr>
              <w:pStyle w:val="ListParagraph"/>
              <w:ind w:left="0"/>
              <w:rPr>
                <w:rFonts w:ascii="Times New Roman" w:hAnsi="Times New Roman" w:cs="Times New Roman"/>
                <w:b/>
                <w:sz w:val="26"/>
                <w:szCs w:val="26"/>
                <w:lang w:eastAsia="zh-CN"/>
              </w:rPr>
            </w:pPr>
            <w:r>
              <w:rPr>
                <w:noProof/>
                <w:lang w:eastAsia="zh-CN"/>
              </w:rPr>
              <w:drawing>
                <wp:inline distT="0" distB="0" distL="0" distR="0" wp14:anchorId="78B2BB27" wp14:editId="056EE007">
                  <wp:extent cx="1283970" cy="2585131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1"/>
                          <a:srcRect t="3538" b="5860"/>
                          <a:stretch/>
                        </pic:blipFill>
                        <pic:spPr bwMode="auto">
                          <a:xfrm>
                            <a:off x="0" y="0"/>
                            <a:ext cx="1290977" cy="25992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bookmarkStart w:id="19" w:name="_GoBack"/>
        <w:bookmarkEnd w:id="19"/>
      </w:tr>
      <w:tr w:rsidR="00E80B1A" w:rsidRPr="00634F5F" w14:paraId="5B32925F" w14:textId="77777777" w:rsidTr="00EA6DF1">
        <w:tc>
          <w:tcPr>
            <w:tcW w:w="2070" w:type="dxa"/>
          </w:tcPr>
          <w:p w14:paraId="4A6C80CD" w14:textId="71E1737C" w:rsidR="00B2022D" w:rsidRPr="00634F5F" w:rsidRDefault="00E80B1A" w:rsidP="00B2022D">
            <w:pPr>
              <w:pStyle w:val="ListParagraph"/>
              <w:ind w:left="0"/>
              <w:rPr>
                <w:rFonts w:ascii="Times New Roman" w:hAnsi="Times New Roman" w:cs="Times New Roman"/>
                <w:sz w:val="26"/>
                <w:szCs w:val="26"/>
                <w:lang w:eastAsia="zh-CN"/>
              </w:rPr>
            </w:pPr>
            <w:r w:rsidRPr="00634F5F">
              <w:rPr>
                <w:rFonts w:ascii="Times New Roman" w:hAnsi="Times New Roman" w:cs="Times New Roman" w:hint="eastAsia"/>
                <w:sz w:val="26"/>
                <w:szCs w:val="26"/>
                <w:lang w:eastAsia="zh-CN"/>
              </w:rPr>
              <w:t>第一步</w:t>
            </w:r>
            <w:r w:rsidRPr="00634F5F"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：客户点击在上面的</w:t>
            </w:r>
            <w:r w:rsidRPr="00634F5F">
              <w:rPr>
                <w:rFonts w:ascii="Times New Roman" w:hAnsi="Times New Roman" w:cs="Times New Roman" w:hint="eastAsia"/>
                <w:sz w:val="26"/>
                <w:szCs w:val="26"/>
                <w:lang w:eastAsia="zh-CN"/>
              </w:rPr>
              <w:t>图标</w:t>
            </w:r>
          </w:p>
        </w:tc>
        <w:tc>
          <w:tcPr>
            <w:tcW w:w="2340" w:type="dxa"/>
          </w:tcPr>
          <w:p w14:paraId="3F961084" w14:textId="3D7A880D" w:rsidR="00B2022D" w:rsidRPr="00634F5F" w:rsidRDefault="00E80B1A" w:rsidP="00B2022D">
            <w:pPr>
              <w:pStyle w:val="ListParagraph"/>
              <w:ind w:left="0"/>
              <w:rPr>
                <w:rFonts w:ascii="Times New Roman" w:hAnsi="Times New Roman" w:cs="Times New Roman"/>
                <w:sz w:val="26"/>
                <w:szCs w:val="26"/>
                <w:lang w:eastAsia="zh-CN"/>
              </w:rPr>
            </w:pPr>
            <w:r w:rsidRPr="00634F5F">
              <w:rPr>
                <w:rFonts w:ascii="Times New Roman" w:hAnsi="Times New Roman" w:cs="Times New Roman" w:hint="eastAsia"/>
                <w:sz w:val="26"/>
                <w:szCs w:val="26"/>
                <w:lang w:eastAsia="zh-CN"/>
              </w:rPr>
              <w:t>第二步</w:t>
            </w:r>
            <w:r w:rsidRPr="00634F5F"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：</w:t>
            </w:r>
            <w:r w:rsidRPr="00634F5F">
              <w:rPr>
                <w:rFonts w:ascii="Times New Roman" w:hAnsi="Times New Roman" w:cs="Times New Roman" w:hint="eastAsia"/>
                <w:sz w:val="26"/>
                <w:szCs w:val="26"/>
                <w:lang w:eastAsia="zh-CN"/>
              </w:rPr>
              <w:t>客户扫二维码</w:t>
            </w:r>
            <w:r w:rsidR="00D7009D" w:rsidRPr="00634F5F">
              <w:rPr>
                <w:rFonts w:ascii="Times New Roman" w:hAnsi="Times New Roman" w:cs="Times New Roman" w:hint="eastAsia"/>
                <w:sz w:val="26"/>
                <w:szCs w:val="26"/>
                <w:lang w:eastAsia="zh-CN"/>
              </w:rPr>
              <w:t>即可</w:t>
            </w:r>
            <w:r w:rsidRPr="00634F5F"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支付</w:t>
            </w:r>
          </w:p>
        </w:tc>
        <w:tc>
          <w:tcPr>
            <w:tcW w:w="2430" w:type="dxa"/>
          </w:tcPr>
          <w:p w14:paraId="7B045BD6" w14:textId="6242C45D" w:rsidR="00B2022D" w:rsidRPr="00634F5F" w:rsidRDefault="00D7009D" w:rsidP="00B2022D">
            <w:pPr>
              <w:pStyle w:val="ListParagraph"/>
              <w:ind w:left="0"/>
              <w:rPr>
                <w:rFonts w:ascii="Times New Roman" w:hAnsi="Times New Roman" w:cs="Times New Roman"/>
                <w:sz w:val="26"/>
                <w:szCs w:val="26"/>
                <w:lang w:eastAsia="zh-CN"/>
              </w:rPr>
            </w:pPr>
            <w:r w:rsidRPr="00634F5F">
              <w:rPr>
                <w:rFonts w:ascii="Times New Roman" w:hAnsi="Times New Roman" w:cs="Times New Roman" w:hint="eastAsia"/>
                <w:sz w:val="26"/>
                <w:szCs w:val="26"/>
                <w:lang w:eastAsia="zh-CN"/>
              </w:rPr>
              <w:t>第三步</w:t>
            </w:r>
            <w:r w:rsidRPr="00634F5F"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：输入</w:t>
            </w:r>
            <w:r w:rsidRPr="00634F5F">
              <w:rPr>
                <w:rFonts w:ascii="Times New Roman" w:hAnsi="Times New Roman" w:cs="Times New Roman" w:hint="eastAsia"/>
                <w:sz w:val="26"/>
                <w:szCs w:val="26"/>
                <w:lang w:eastAsia="zh-CN"/>
              </w:rPr>
              <w:t>交易</w:t>
            </w:r>
            <w:r w:rsidRPr="00634F5F"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支付的金额</w:t>
            </w:r>
          </w:p>
        </w:tc>
        <w:tc>
          <w:tcPr>
            <w:tcW w:w="2610" w:type="dxa"/>
          </w:tcPr>
          <w:p w14:paraId="7144104F" w14:textId="3B2D5902" w:rsidR="00B2022D" w:rsidRPr="00634F5F" w:rsidRDefault="00D7009D" w:rsidP="00B2022D">
            <w:pPr>
              <w:pStyle w:val="ListParagraph"/>
              <w:ind w:left="0"/>
              <w:rPr>
                <w:rFonts w:ascii="Times New Roman" w:hAnsi="Times New Roman" w:cs="Times New Roman"/>
                <w:sz w:val="26"/>
                <w:szCs w:val="26"/>
                <w:lang w:eastAsia="zh-CN"/>
              </w:rPr>
            </w:pPr>
            <w:r w:rsidRPr="00634F5F">
              <w:rPr>
                <w:rFonts w:asciiTheme="minorEastAsia" w:hAnsiTheme="minorEastAsia" w:hint="eastAsia"/>
                <w:sz w:val="26"/>
                <w:szCs w:val="26"/>
                <w:lang w:eastAsia="zh-CN"/>
              </w:rPr>
              <w:t>客户</w:t>
            </w:r>
            <w:r w:rsidRPr="00634F5F">
              <w:rPr>
                <w:rFonts w:asciiTheme="minorEastAsia" w:hAnsiTheme="minorEastAsia"/>
                <w:sz w:val="26"/>
                <w:szCs w:val="26"/>
                <w:lang w:eastAsia="zh-CN"/>
              </w:rPr>
              <w:t>按</w:t>
            </w:r>
            <w:r w:rsidRPr="00634F5F">
              <w:rPr>
                <w:rFonts w:asciiTheme="minorEastAsia" w:hAnsiTheme="minorEastAsia" w:hint="eastAsia"/>
                <w:sz w:val="26"/>
                <w:szCs w:val="26"/>
                <w:lang w:eastAsia="zh-CN"/>
              </w:rPr>
              <w:t xml:space="preserve"> </w:t>
            </w:r>
            <w:r w:rsidRPr="00634F5F"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confirm</w:t>
            </w:r>
            <w:r w:rsidRPr="00634F5F">
              <w:rPr>
                <w:rFonts w:asciiTheme="minorEastAsia" w:hAnsiTheme="minorEastAsia" w:hint="eastAsia"/>
                <w:sz w:val="26"/>
                <w:szCs w:val="26"/>
                <w:lang w:eastAsia="zh-CN"/>
              </w:rPr>
              <w:t>键</w:t>
            </w:r>
            <w:r w:rsidRPr="00634F5F">
              <w:rPr>
                <w:rFonts w:asciiTheme="minorEastAsia" w:hAnsiTheme="minorEastAsia"/>
                <w:sz w:val="26"/>
                <w:szCs w:val="26"/>
                <w:lang w:eastAsia="zh-CN"/>
              </w:rPr>
              <w:t>就可</w:t>
            </w:r>
            <w:r w:rsidRPr="00634F5F">
              <w:rPr>
                <w:rFonts w:asciiTheme="minorEastAsia" w:hAnsiTheme="minorEastAsia" w:hint="eastAsia"/>
                <w:sz w:val="26"/>
                <w:szCs w:val="26"/>
                <w:lang w:eastAsia="zh-CN"/>
              </w:rPr>
              <w:t>以</w:t>
            </w:r>
            <w:r w:rsidRPr="00634F5F">
              <w:rPr>
                <w:rFonts w:asciiTheme="minorEastAsia" w:hAnsiTheme="minorEastAsia"/>
                <w:sz w:val="26"/>
                <w:szCs w:val="26"/>
                <w:lang w:eastAsia="zh-CN"/>
              </w:rPr>
              <w:t>支付成功</w:t>
            </w:r>
          </w:p>
        </w:tc>
      </w:tr>
    </w:tbl>
    <w:p w14:paraId="78EAF26A" w14:textId="0894AB17" w:rsidR="00EA6DF1" w:rsidRDefault="00EA6DF1" w:rsidP="0016370B">
      <w:pPr>
        <w:rPr>
          <w:rFonts w:ascii="Times New Roman" w:hAnsi="Times New Roman" w:cs="Times New Roman"/>
          <w:b/>
          <w:sz w:val="26"/>
          <w:szCs w:val="26"/>
          <w:lang w:eastAsia="zh-CN"/>
        </w:rPr>
      </w:pPr>
    </w:p>
    <w:p w14:paraId="4E78F58E" w14:textId="2D49D620" w:rsidR="0016370B" w:rsidRPr="00F578A4" w:rsidRDefault="0016370B" w:rsidP="00F578A4">
      <w:pPr>
        <w:pStyle w:val="ListParagraph"/>
        <w:numPr>
          <w:ilvl w:val="0"/>
          <w:numId w:val="9"/>
        </w:numPr>
        <w:outlineLvl w:val="0"/>
        <w:rPr>
          <w:rFonts w:ascii="Times New Roman" w:hAnsi="Times New Roman" w:cs="Times New Roman"/>
          <w:b/>
          <w:sz w:val="26"/>
          <w:szCs w:val="26"/>
          <w:lang w:eastAsia="zh-CN"/>
        </w:rPr>
      </w:pPr>
      <w:bookmarkStart w:id="20" w:name="_Toc132788514"/>
      <w:r w:rsidRPr="00F578A4">
        <w:rPr>
          <w:rFonts w:ascii="Times New Roman" w:hAnsi="Times New Roman" w:cs="Times New Roman" w:hint="eastAsia"/>
          <w:b/>
          <w:sz w:val="26"/>
          <w:szCs w:val="26"/>
          <w:lang w:eastAsia="zh-CN"/>
        </w:rPr>
        <w:t>其他</w:t>
      </w:r>
      <w:r w:rsidRPr="00F578A4">
        <w:rPr>
          <w:rFonts w:ascii="Times New Roman" w:hAnsi="Times New Roman" w:cs="Times New Roman"/>
          <w:b/>
          <w:sz w:val="26"/>
          <w:szCs w:val="26"/>
          <w:lang w:eastAsia="zh-CN"/>
        </w:rPr>
        <w:t>功能：充值，查看</w:t>
      </w:r>
      <w:r w:rsidR="00634F5F">
        <w:rPr>
          <w:rFonts w:ascii="Times New Roman" w:hAnsi="Times New Roman" w:cs="Times New Roman" w:hint="eastAsia"/>
          <w:b/>
          <w:sz w:val="26"/>
          <w:szCs w:val="26"/>
          <w:lang w:eastAsia="zh-CN"/>
        </w:rPr>
        <w:t>交易</w:t>
      </w:r>
      <w:r w:rsidR="00634F5F">
        <w:rPr>
          <w:rFonts w:ascii="Times New Roman" w:hAnsi="Times New Roman" w:cs="Times New Roman"/>
          <w:b/>
          <w:sz w:val="26"/>
          <w:szCs w:val="26"/>
          <w:lang w:eastAsia="zh-CN"/>
        </w:rPr>
        <w:t>记录</w:t>
      </w:r>
      <w:bookmarkEnd w:id="20"/>
    </w:p>
    <w:p w14:paraId="2FBEDED7" w14:textId="3EDAD12D" w:rsidR="00D7009D" w:rsidRPr="0016370B" w:rsidRDefault="00D7009D" w:rsidP="00F578A4">
      <w:pPr>
        <w:pStyle w:val="ListParagraph"/>
        <w:ind w:left="360"/>
        <w:outlineLvl w:val="1"/>
        <w:rPr>
          <w:rFonts w:ascii="Times New Roman" w:hAnsi="Times New Roman" w:cs="Times New Roman"/>
          <w:b/>
          <w:sz w:val="26"/>
          <w:szCs w:val="26"/>
          <w:lang w:eastAsia="zh-CN"/>
        </w:rPr>
      </w:pPr>
      <w:bookmarkStart w:id="21" w:name="_Toc132788515"/>
      <w:r w:rsidRPr="0016370B">
        <w:rPr>
          <w:rFonts w:ascii="Times New Roman" w:hAnsi="Times New Roman" w:cs="Times New Roman"/>
          <w:b/>
          <w:sz w:val="26"/>
          <w:szCs w:val="26"/>
          <w:lang w:eastAsia="zh-CN"/>
        </w:rPr>
        <w:t xml:space="preserve">4.1  </w:t>
      </w:r>
      <w:r w:rsidRPr="0016370B">
        <w:rPr>
          <w:rFonts w:ascii="Times New Roman" w:hAnsi="Times New Roman" w:cs="Times New Roman" w:hint="eastAsia"/>
          <w:b/>
          <w:sz w:val="26"/>
          <w:szCs w:val="26"/>
          <w:lang w:eastAsia="zh-CN"/>
        </w:rPr>
        <w:t>手机</w:t>
      </w:r>
      <w:r w:rsidRPr="0016370B">
        <w:rPr>
          <w:rFonts w:ascii="Times New Roman" w:hAnsi="Times New Roman" w:cs="Times New Roman"/>
          <w:b/>
          <w:sz w:val="26"/>
          <w:szCs w:val="26"/>
          <w:lang w:eastAsia="zh-CN"/>
        </w:rPr>
        <w:t>充值</w:t>
      </w:r>
      <w:bookmarkEnd w:id="21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98"/>
        <w:gridCol w:w="2539"/>
        <w:gridCol w:w="2321"/>
        <w:gridCol w:w="2179"/>
      </w:tblGrid>
      <w:tr w:rsidR="0016370B" w14:paraId="20A539E9" w14:textId="77777777" w:rsidTr="0016370B">
        <w:trPr>
          <w:trHeight w:val="3320"/>
        </w:trPr>
        <w:tc>
          <w:tcPr>
            <w:tcW w:w="1998" w:type="dxa"/>
          </w:tcPr>
          <w:p w14:paraId="2A3B1548" w14:textId="75188AB9" w:rsidR="00D7009D" w:rsidRDefault="0018200C" w:rsidP="00D7009D">
            <w:pPr>
              <w:rPr>
                <w:rFonts w:ascii="Times New Roman" w:hAnsi="Times New Roman" w:cs="Times New Roman"/>
                <w:b/>
                <w:sz w:val="26"/>
                <w:szCs w:val="26"/>
                <w:lang w:eastAsia="zh-CN"/>
              </w:rPr>
            </w:pPr>
            <w:r>
              <w:rPr>
                <w:noProof/>
                <w:lang w:eastAsia="zh-CN"/>
              </w:rPr>
              <w:pict w14:anchorId="5CCF0763">
                <v:shape id="_x0000_s1051" type="#_x0000_t32" style="position:absolute;margin-left:44.7pt;margin-top:97.1pt;width:15.4pt;height:17pt;flip:x;z-index:251675648" o:connectortype="straight" strokecolor="red">
                  <v:stroke endarrow="block"/>
                </v:shape>
              </w:pict>
            </w:r>
            <w:r>
              <w:rPr>
                <w:noProof/>
                <w:lang w:eastAsia="zh-CN"/>
              </w:rPr>
              <w:pict w14:anchorId="07FE5800">
                <v:oval id="_x0000_s1050" style="position:absolute;margin-left:30.45pt;margin-top:114.5pt;width:18.6pt;height:20.25pt;z-index:251674624" filled="f" fillcolor="red" strokecolor="red"/>
              </w:pict>
            </w:r>
            <w:r w:rsidR="00D7009D">
              <w:rPr>
                <w:noProof/>
                <w:lang w:eastAsia="zh-CN"/>
              </w:rPr>
              <w:drawing>
                <wp:inline distT="0" distB="0" distL="0" distR="0" wp14:anchorId="0186BE9B" wp14:editId="00F5255A">
                  <wp:extent cx="1029956" cy="2288791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9956" cy="22887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39" w:type="dxa"/>
          </w:tcPr>
          <w:p w14:paraId="37AC382F" w14:textId="06FD2E7C" w:rsidR="00D7009D" w:rsidRDefault="0018200C" w:rsidP="00D7009D">
            <w:pPr>
              <w:rPr>
                <w:rFonts w:ascii="Times New Roman" w:hAnsi="Times New Roman" w:cs="Times New Roman"/>
                <w:b/>
                <w:sz w:val="26"/>
                <w:szCs w:val="26"/>
                <w:lang w:eastAsia="zh-CN"/>
              </w:rPr>
            </w:pPr>
            <w:r>
              <w:rPr>
                <w:noProof/>
                <w:lang w:eastAsia="zh-CN"/>
              </w:rPr>
              <w:pict w14:anchorId="39ECF60E">
                <v:rect id="_x0000_s1055" style="position:absolute;margin-left:-1.25pt;margin-top:56.45pt;width:101.65pt;height:16.65pt;z-index:251678720;mso-position-horizontal-relative:text;mso-position-vertical-relative:text" filled="f" fillcolor="red" strokecolor="red"/>
              </w:pict>
            </w:r>
            <w:r>
              <w:rPr>
                <w:noProof/>
                <w:lang w:eastAsia="zh-CN"/>
              </w:rPr>
              <w:pict w14:anchorId="5CCF0763">
                <v:shape id="_x0000_s1054" type="#_x0000_t32" style="position:absolute;margin-left:43.6pt;margin-top:46.95pt;width:15.4pt;height:17pt;flip:x;z-index:251677696;mso-position-horizontal-relative:text;mso-position-vertical-relative:text" o:connectortype="straight" strokecolor="red">
                  <v:stroke endarrow="block"/>
                </v:shape>
              </w:pict>
            </w:r>
            <w:r>
              <w:rPr>
                <w:noProof/>
                <w:lang w:eastAsia="zh-CN"/>
              </w:rPr>
              <w:pict w14:anchorId="66D16F78">
                <v:rect id="_x0000_s1053" style="position:absolute;margin-left:-.05pt;margin-top:92.85pt;width:103.65pt;height:34.85pt;z-index:251676672;mso-position-horizontal-relative:text;mso-position-vertical-relative:text" filled="f" strokecolor="red"/>
              </w:pict>
            </w:r>
            <w:r w:rsidR="00D7009D">
              <w:rPr>
                <w:noProof/>
                <w:lang w:eastAsia="zh-CN"/>
              </w:rPr>
              <w:drawing>
                <wp:inline distT="0" distB="0" distL="0" distR="0" wp14:anchorId="39D87BF2" wp14:editId="5A9C496B">
                  <wp:extent cx="1293294" cy="2159779"/>
                  <wp:effectExtent l="0" t="0" r="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3"/>
                          <a:srcRect t="3473" b="21378"/>
                          <a:stretch/>
                        </pic:blipFill>
                        <pic:spPr bwMode="auto">
                          <a:xfrm>
                            <a:off x="0" y="0"/>
                            <a:ext cx="1293294" cy="21597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1" w:type="dxa"/>
          </w:tcPr>
          <w:p w14:paraId="64F4326C" w14:textId="1D5061E7" w:rsidR="00D7009D" w:rsidRDefault="00D7009D" w:rsidP="00D7009D">
            <w:pPr>
              <w:rPr>
                <w:rFonts w:ascii="Times New Roman" w:hAnsi="Times New Roman" w:cs="Times New Roman"/>
                <w:b/>
                <w:sz w:val="26"/>
                <w:szCs w:val="26"/>
                <w:lang w:eastAsia="zh-CN"/>
              </w:rPr>
            </w:pPr>
            <w:r>
              <w:rPr>
                <w:noProof/>
                <w:lang w:eastAsia="zh-CN"/>
              </w:rPr>
              <w:drawing>
                <wp:inline distT="0" distB="0" distL="0" distR="0" wp14:anchorId="2FC8AFBE" wp14:editId="3B48DDA8">
                  <wp:extent cx="1125415" cy="2272696"/>
                  <wp:effectExtent l="0" t="0" r="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4"/>
                          <a:srcRect t="4381" b="4745"/>
                          <a:stretch/>
                        </pic:blipFill>
                        <pic:spPr bwMode="auto">
                          <a:xfrm>
                            <a:off x="0" y="0"/>
                            <a:ext cx="1125415" cy="22726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9" w:type="dxa"/>
          </w:tcPr>
          <w:p w14:paraId="073F40CA" w14:textId="0B490D07" w:rsidR="00D7009D" w:rsidRDefault="0061155C" w:rsidP="00D7009D">
            <w:pPr>
              <w:rPr>
                <w:rFonts w:ascii="Times New Roman" w:hAnsi="Times New Roman" w:cs="Times New Roman"/>
                <w:b/>
                <w:sz w:val="26"/>
                <w:szCs w:val="26"/>
                <w:lang w:eastAsia="zh-CN"/>
              </w:rPr>
            </w:pPr>
            <w:r>
              <w:rPr>
                <w:noProof/>
                <w:lang w:eastAsia="zh-CN"/>
              </w:rPr>
              <w:drawing>
                <wp:inline distT="0" distB="0" distL="0" distR="0" wp14:anchorId="0C858622" wp14:editId="1CBC1CBB">
                  <wp:extent cx="1093914" cy="2197896"/>
                  <wp:effectExtent l="0" t="0" r="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5"/>
                          <a:srcRect t="3768" b="5819"/>
                          <a:stretch/>
                        </pic:blipFill>
                        <pic:spPr bwMode="auto">
                          <a:xfrm>
                            <a:off x="0" y="0"/>
                            <a:ext cx="1093914" cy="21978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370B" w14:paraId="51793B42" w14:textId="77777777" w:rsidTr="0016370B">
        <w:tc>
          <w:tcPr>
            <w:tcW w:w="1998" w:type="dxa"/>
          </w:tcPr>
          <w:p w14:paraId="7DAB5FC8" w14:textId="708BC5D2" w:rsidR="00D7009D" w:rsidRPr="0016370B" w:rsidRDefault="0016370B" w:rsidP="0016370B">
            <w:pPr>
              <w:rPr>
                <w:rFonts w:ascii="Times New Roman" w:hAnsi="Times New Roman" w:cs="Times New Roman"/>
                <w:sz w:val="26"/>
                <w:szCs w:val="26"/>
                <w:lang w:eastAsia="zh-CN"/>
              </w:rPr>
            </w:pPr>
            <w:r w:rsidRPr="0016370B">
              <w:rPr>
                <w:rFonts w:ascii="Times New Roman" w:hAnsi="Times New Roman" w:cs="Times New Roman" w:hint="eastAsia"/>
                <w:sz w:val="26"/>
                <w:szCs w:val="26"/>
                <w:lang w:eastAsia="zh-CN"/>
              </w:rPr>
              <w:t>第一步</w:t>
            </w:r>
            <w:r w:rsidRPr="0016370B"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：客户点击在上面的</w:t>
            </w:r>
            <w:r w:rsidRPr="0016370B">
              <w:rPr>
                <w:rFonts w:ascii="Times New Roman" w:hAnsi="Times New Roman" w:cs="Times New Roman" w:hint="eastAsia"/>
                <w:sz w:val="26"/>
                <w:szCs w:val="26"/>
                <w:lang w:eastAsia="zh-CN"/>
              </w:rPr>
              <w:t>图标（</w:t>
            </w:r>
            <w:r w:rsidRPr="0016370B">
              <w:rPr>
                <w:rFonts w:ascii="Times New Roman" w:hAnsi="Times New Roman" w:cs="Times New Roman"/>
                <w:sz w:val="26"/>
                <w:szCs w:val="26"/>
                <w:lang w:val="vi-VN" w:eastAsia="zh-CN"/>
              </w:rPr>
              <w:t>Topup</w:t>
            </w:r>
            <w:r w:rsidRPr="0016370B">
              <w:rPr>
                <w:rFonts w:ascii="Times New Roman" w:hAnsi="Times New Roman" w:cs="Times New Roman" w:hint="eastAsia"/>
                <w:sz w:val="26"/>
                <w:szCs w:val="26"/>
                <w:lang w:eastAsia="zh-CN"/>
              </w:rPr>
              <w:t>）</w:t>
            </w:r>
          </w:p>
        </w:tc>
        <w:tc>
          <w:tcPr>
            <w:tcW w:w="2539" w:type="dxa"/>
          </w:tcPr>
          <w:p w14:paraId="32866814" w14:textId="0F597D09" w:rsidR="00D7009D" w:rsidRPr="0016370B" w:rsidRDefault="0016370B" w:rsidP="00D7009D">
            <w:pPr>
              <w:rPr>
                <w:rFonts w:ascii="Times New Roman" w:hAnsi="Times New Roman" w:cs="Times New Roman"/>
                <w:sz w:val="26"/>
                <w:szCs w:val="26"/>
                <w:lang w:eastAsia="zh-CN"/>
              </w:rPr>
            </w:pPr>
            <w:r w:rsidRPr="0016370B">
              <w:rPr>
                <w:rFonts w:ascii="Times New Roman" w:hAnsi="Times New Roman" w:cs="Times New Roman" w:hint="eastAsia"/>
                <w:sz w:val="26"/>
                <w:szCs w:val="26"/>
                <w:lang w:val="vi-VN" w:eastAsia="zh-CN"/>
              </w:rPr>
              <w:t>第二步</w:t>
            </w:r>
            <w:r w:rsidRPr="0016370B">
              <w:rPr>
                <w:rFonts w:ascii="Times New Roman" w:hAnsi="Times New Roman" w:cs="Times New Roman"/>
                <w:sz w:val="26"/>
                <w:szCs w:val="26"/>
                <w:lang w:val="vi-VN" w:eastAsia="zh-CN"/>
              </w:rPr>
              <w:t>：</w:t>
            </w:r>
            <w:r w:rsidRPr="0016370B">
              <w:rPr>
                <w:rFonts w:ascii="Times New Roman" w:hAnsi="Times New Roman" w:cs="Times New Roman" w:hint="eastAsia"/>
                <w:sz w:val="26"/>
                <w:szCs w:val="26"/>
                <w:lang w:val="vi-VN" w:eastAsia="zh-CN"/>
              </w:rPr>
              <w:t>输入</w:t>
            </w:r>
            <w:r w:rsidRPr="0016370B">
              <w:rPr>
                <w:rFonts w:ascii="Times New Roman" w:hAnsi="Times New Roman" w:cs="Times New Roman"/>
                <w:sz w:val="26"/>
                <w:szCs w:val="26"/>
                <w:lang w:val="vi-VN" w:eastAsia="zh-CN"/>
              </w:rPr>
              <w:t>充值的手机号码，然后选择金额</w:t>
            </w:r>
          </w:p>
        </w:tc>
        <w:tc>
          <w:tcPr>
            <w:tcW w:w="2321" w:type="dxa"/>
          </w:tcPr>
          <w:p w14:paraId="49C62BDF" w14:textId="77777777" w:rsidR="00634F5F" w:rsidRDefault="0016370B" w:rsidP="0016370B">
            <w:pPr>
              <w:rPr>
                <w:rFonts w:asciiTheme="minorEastAsia" w:hAnsiTheme="minorEastAsia"/>
                <w:sz w:val="26"/>
                <w:szCs w:val="26"/>
                <w:lang w:eastAsia="zh-CN"/>
              </w:rPr>
            </w:pPr>
            <w:r w:rsidRPr="0016370B">
              <w:rPr>
                <w:rFonts w:asciiTheme="minorEastAsia" w:hAnsiTheme="minorEastAsia" w:hint="eastAsia"/>
                <w:sz w:val="26"/>
                <w:szCs w:val="26"/>
                <w:lang w:eastAsia="zh-CN"/>
              </w:rPr>
              <w:t>第二步</w:t>
            </w:r>
            <w:r w:rsidRPr="0016370B">
              <w:rPr>
                <w:rFonts w:asciiTheme="minorEastAsia" w:hAnsiTheme="minorEastAsia"/>
                <w:sz w:val="26"/>
                <w:szCs w:val="26"/>
                <w:lang w:eastAsia="zh-CN"/>
              </w:rPr>
              <w:t>：</w:t>
            </w:r>
          </w:p>
          <w:p w14:paraId="69539ACF" w14:textId="528DD41D" w:rsidR="00D7009D" w:rsidRPr="00634F5F" w:rsidRDefault="0016370B" w:rsidP="00634F5F">
            <w:pPr>
              <w:jc w:val="both"/>
              <w:rPr>
                <w:rFonts w:asciiTheme="minorEastAsia" w:hAnsiTheme="minorEastAsia"/>
                <w:sz w:val="26"/>
                <w:szCs w:val="26"/>
                <w:lang w:eastAsia="zh-CN"/>
              </w:rPr>
            </w:pPr>
            <w:r w:rsidRPr="0016370B">
              <w:rPr>
                <w:rFonts w:asciiTheme="minorEastAsia" w:hAnsiTheme="minorEastAsia" w:hint="eastAsia"/>
                <w:sz w:val="26"/>
                <w:szCs w:val="26"/>
                <w:lang w:eastAsia="zh-CN"/>
              </w:rPr>
              <w:t>客户</w:t>
            </w:r>
            <w:r w:rsidRPr="0016370B">
              <w:rPr>
                <w:rFonts w:asciiTheme="minorEastAsia" w:hAnsiTheme="minorEastAsia"/>
                <w:sz w:val="26"/>
                <w:szCs w:val="26"/>
                <w:lang w:eastAsia="zh-CN"/>
              </w:rPr>
              <w:t>输入</w:t>
            </w:r>
            <w:r w:rsidRPr="0016370B">
              <w:rPr>
                <w:rFonts w:asciiTheme="minorEastAsia" w:hAnsiTheme="minorEastAsia" w:hint="eastAsia"/>
                <w:sz w:val="26"/>
                <w:szCs w:val="26"/>
                <w:lang w:eastAsia="zh-CN"/>
              </w:rPr>
              <w:t>转账密码</w:t>
            </w:r>
            <w:r w:rsidRPr="0016370B">
              <w:rPr>
                <w:rFonts w:asciiTheme="minorEastAsia" w:hAnsiTheme="minorEastAsia"/>
                <w:sz w:val="26"/>
                <w:szCs w:val="26"/>
                <w:lang w:eastAsia="zh-CN"/>
              </w:rPr>
              <w:br/>
            </w:r>
            <w:r w:rsidRPr="0016370B">
              <w:rPr>
                <w:rFonts w:asciiTheme="minorEastAsia" w:hAnsiTheme="minorEastAsia" w:hint="eastAsia"/>
                <w:sz w:val="26"/>
                <w:szCs w:val="26"/>
                <w:lang w:eastAsia="zh-CN"/>
              </w:rPr>
              <w:t>（六个数字</w:t>
            </w:r>
            <w:r w:rsidRPr="0016370B">
              <w:rPr>
                <w:rFonts w:asciiTheme="minorEastAsia" w:hAnsiTheme="minorEastAsia"/>
                <w:sz w:val="26"/>
                <w:szCs w:val="26"/>
                <w:lang w:eastAsia="zh-CN"/>
              </w:rPr>
              <w:t>密码</w:t>
            </w:r>
            <w:r w:rsidRPr="0016370B">
              <w:rPr>
                <w:rFonts w:asciiTheme="minorEastAsia" w:hAnsiTheme="minorEastAsia" w:hint="eastAsia"/>
                <w:sz w:val="26"/>
                <w:szCs w:val="26"/>
                <w:lang w:eastAsia="zh-CN"/>
              </w:rPr>
              <w:t>）</w:t>
            </w:r>
          </w:p>
        </w:tc>
        <w:tc>
          <w:tcPr>
            <w:tcW w:w="2179" w:type="dxa"/>
          </w:tcPr>
          <w:p w14:paraId="4766E558" w14:textId="548049BD" w:rsidR="00D7009D" w:rsidRPr="0016370B" w:rsidRDefault="0016370B" w:rsidP="00D7009D">
            <w:pPr>
              <w:rPr>
                <w:rFonts w:ascii="Times New Roman" w:hAnsi="Times New Roman" w:cs="Times New Roman"/>
                <w:sz w:val="26"/>
                <w:szCs w:val="26"/>
                <w:lang w:eastAsia="zh-CN"/>
              </w:rPr>
            </w:pPr>
            <w:r w:rsidRPr="0016370B">
              <w:rPr>
                <w:rFonts w:asciiTheme="minorEastAsia" w:hAnsiTheme="minorEastAsia" w:hint="eastAsia"/>
                <w:sz w:val="26"/>
                <w:szCs w:val="26"/>
                <w:lang w:eastAsia="zh-CN"/>
              </w:rPr>
              <w:t>客户</w:t>
            </w:r>
            <w:r w:rsidRPr="0016370B">
              <w:rPr>
                <w:rFonts w:asciiTheme="minorEastAsia" w:hAnsiTheme="minorEastAsia"/>
                <w:sz w:val="26"/>
                <w:szCs w:val="26"/>
                <w:lang w:eastAsia="zh-CN"/>
              </w:rPr>
              <w:t>按</w:t>
            </w:r>
            <w:r w:rsidRPr="0016370B">
              <w:rPr>
                <w:rFonts w:asciiTheme="minorEastAsia" w:hAnsiTheme="minorEastAsia" w:hint="eastAsia"/>
                <w:sz w:val="26"/>
                <w:szCs w:val="26"/>
                <w:lang w:eastAsia="zh-CN"/>
              </w:rPr>
              <w:t xml:space="preserve"> </w:t>
            </w:r>
            <w:r w:rsidRPr="0016370B">
              <w:rPr>
                <w:rFonts w:ascii="Times New Roman" w:hAnsi="Times New Roman" w:cs="Times New Roman"/>
                <w:sz w:val="26"/>
                <w:szCs w:val="26"/>
                <w:lang w:eastAsia="zh-CN"/>
              </w:rPr>
              <w:t>confirm</w:t>
            </w:r>
            <w:r w:rsidRPr="0016370B">
              <w:rPr>
                <w:rFonts w:asciiTheme="minorEastAsia" w:hAnsiTheme="minorEastAsia" w:hint="eastAsia"/>
                <w:sz w:val="26"/>
                <w:szCs w:val="26"/>
                <w:lang w:eastAsia="zh-CN"/>
              </w:rPr>
              <w:t>键</w:t>
            </w:r>
            <w:r w:rsidRPr="0016370B">
              <w:rPr>
                <w:rFonts w:asciiTheme="minorEastAsia" w:hAnsiTheme="minorEastAsia"/>
                <w:sz w:val="26"/>
                <w:szCs w:val="26"/>
                <w:lang w:eastAsia="zh-CN"/>
              </w:rPr>
              <w:t>就可</w:t>
            </w:r>
            <w:r w:rsidRPr="0016370B">
              <w:rPr>
                <w:rFonts w:asciiTheme="minorEastAsia" w:hAnsiTheme="minorEastAsia" w:hint="eastAsia"/>
                <w:sz w:val="26"/>
                <w:szCs w:val="26"/>
                <w:lang w:eastAsia="zh-CN"/>
              </w:rPr>
              <w:t>以</w:t>
            </w:r>
            <w:r w:rsidRPr="0016370B">
              <w:rPr>
                <w:rFonts w:asciiTheme="minorEastAsia" w:hAnsiTheme="minorEastAsia"/>
                <w:sz w:val="26"/>
                <w:szCs w:val="26"/>
                <w:lang w:eastAsia="zh-CN"/>
              </w:rPr>
              <w:t>充值成功</w:t>
            </w:r>
          </w:p>
        </w:tc>
      </w:tr>
    </w:tbl>
    <w:p w14:paraId="00A7889E" w14:textId="4161D7FE" w:rsidR="00EA6DF1" w:rsidRPr="00EA6DF1" w:rsidRDefault="00EA6DF1" w:rsidP="00EA6DF1">
      <w:pPr>
        <w:rPr>
          <w:rFonts w:ascii="Times New Roman" w:hAnsi="Times New Roman" w:cs="Times New Roman"/>
          <w:b/>
          <w:sz w:val="26"/>
          <w:szCs w:val="26"/>
          <w:lang w:eastAsia="zh-CN"/>
        </w:rPr>
      </w:pPr>
    </w:p>
    <w:p w14:paraId="06132805" w14:textId="77777777" w:rsidR="00EA6DF1" w:rsidRDefault="00EA6DF1" w:rsidP="00BA1B21">
      <w:pPr>
        <w:pStyle w:val="ListParagraph"/>
        <w:ind w:left="360"/>
        <w:rPr>
          <w:rFonts w:ascii="Times New Roman" w:hAnsi="Times New Roman" w:cs="Times New Roman"/>
          <w:b/>
          <w:sz w:val="26"/>
          <w:szCs w:val="26"/>
          <w:lang w:eastAsia="zh-CN"/>
        </w:rPr>
      </w:pPr>
    </w:p>
    <w:p w14:paraId="4C7B2376" w14:textId="6A686280" w:rsidR="00BA1B21" w:rsidRPr="00F578A4" w:rsidRDefault="00BA1B21" w:rsidP="00F578A4">
      <w:pPr>
        <w:pStyle w:val="ListParagraph"/>
        <w:ind w:left="360"/>
        <w:outlineLvl w:val="1"/>
        <w:rPr>
          <w:rFonts w:ascii="Times New Roman" w:hAnsi="Times New Roman" w:cs="Times New Roman"/>
          <w:b/>
          <w:sz w:val="26"/>
          <w:szCs w:val="26"/>
          <w:lang w:eastAsia="zh-CN"/>
        </w:rPr>
      </w:pPr>
      <w:bookmarkStart w:id="22" w:name="_Toc132788516"/>
      <w:r>
        <w:rPr>
          <w:rFonts w:ascii="Times New Roman" w:hAnsi="Times New Roman" w:cs="Times New Roman"/>
          <w:b/>
          <w:sz w:val="26"/>
          <w:szCs w:val="26"/>
          <w:lang w:eastAsia="zh-CN"/>
        </w:rPr>
        <w:t>4.2</w:t>
      </w:r>
      <w:r>
        <w:rPr>
          <w:rFonts w:ascii="Times New Roman" w:hAnsi="Times New Roman" w:cs="Times New Roman" w:hint="eastAsia"/>
          <w:b/>
          <w:sz w:val="26"/>
          <w:szCs w:val="26"/>
          <w:lang w:eastAsia="zh-CN"/>
        </w:rPr>
        <w:t xml:space="preserve"> </w:t>
      </w:r>
      <w:r>
        <w:rPr>
          <w:rFonts w:ascii="Times New Roman" w:hAnsi="Times New Roman" w:cs="Times New Roman" w:hint="eastAsia"/>
          <w:b/>
          <w:sz w:val="26"/>
          <w:szCs w:val="26"/>
          <w:lang w:eastAsia="zh-CN"/>
        </w:rPr>
        <w:t>查</w:t>
      </w:r>
      <w:r w:rsidR="00F578A4">
        <w:rPr>
          <w:rFonts w:ascii="Times New Roman" w:hAnsi="Times New Roman" w:cs="Times New Roman" w:hint="eastAsia"/>
          <w:b/>
          <w:sz w:val="26"/>
          <w:szCs w:val="26"/>
          <w:lang w:eastAsia="zh-CN"/>
        </w:rPr>
        <w:t>看</w:t>
      </w:r>
      <w:r w:rsidR="00F578A4">
        <w:rPr>
          <w:rFonts w:ascii="Times New Roman" w:hAnsi="Times New Roman" w:cs="Times New Roman"/>
          <w:b/>
          <w:sz w:val="26"/>
          <w:szCs w:val="26"/>
          <w:lang w:eastAsia="zh-CN"/>
        </w:rPr>
        <w:t>交易记录</w:t>
      </w:r>
      <w:bookmarkEnd w:id="22"/>
    </w:p>
    <w:tbl>
      <w:tblPr>
        <w:tblStyle w:val="TableGrid"/>
        <w:tblW w:w="0" w:type="auto"/>
        <w:tblInd w:w="360" w:type="dxa"/>
        <w:tblLook w:val="04A0" w:firstRow="1" w:lastRow="0" w:firstColumn="1" w:lastColumn="0" w:noHBand="0" w:noVBand="1"/>
      </w:tblPr>
      <w:tblGrid>
        <w:gridCol w:w="2628"/>
        <w:gridCol w:w="3060"/>
      </w:tblGrid>
      <w:tr w:rsidR="00BA1B21" w14:paraId="14F48E0E" w14:textId="77777777" w:rsidTr="00BA1B21">
        <w:tc>
          <w:tcPr>
            <w:tcW w:w="2628" w:type="dxa"/>
          </w:tcPr>
          <w:p w14:paraId="55FF8B7F" w14:textId="57D3E7D8" w:rsidR="00BA1B21" w:rsidRDefault="0018200C" w:rsidP="00BA1B21">
            <w:pPr>
              <w:pStyle w:val="ListParagraph"/>
              <w:ind w:left="0"/>
              <w:rPr>
                <w:rFonts w:ascii="Times New Roman" w:hAnsi="Times New Roman" w:cs="Times New Roman"/>
                <w:b/>
                <w:sz w:val="26"/>
                <w:szCs w:val="26"/>
                <w:lang w:eastAsia="zh-CN"/>
              </w:rPr>
            </w:pPr>
            <w:r>
              <w:rPr>
                <w:noProof/>
                <w:lang w:eastAsia="zh-CN"/>
              </w:rPr>
              <w:pict w14:anchorId="668BD6DB">
                <v:shape id="_x0000_s1057" type="#_x0000_t32" style="position:absolute;margin-left:70pt;margin-top:140.75pt;width:7.5pt;height:32.85pt;flip:x;z-index:251680768" o:connectortype="straight" strokecolor="red">
                  <v:stroke endarrow="block"/>
                </v:shape>
              </w:pict>
            </w:r>
            <w:r>
              <w:rPr>
                <w:noProof/>
                <w:lang w:eastAsia="zh-CN"/>
              </w:rPr>
              <w:pict w14:anchorId="3EF54EC5">
                <v:oval id="_x0000_s1056" style="position:absolute;margin-left:54.45pt;margin-top:173.2pt;width:20.6pt;height:23.35pt;z-index:251679744" filled="f" fillcolor="red" strokecolor="red"/>
              </w:pict>
            </w:r>
            <w:r w:rsidR="00BA1B21">
              <w:rPr>
                <w:noProof/>
                <w:lang w:eastAsia="zh-CN"/>
              </w:rPr>
              <w:drawing>
                <wp:inline distT="0" distB="0" distL="0" distR="0" wp14:anchorId="27C588D0" wp14:editId="586CAA59">
                  <wp:extent cx="1202626" cy="2454442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6"/>
                          <a:srcRect t="2958" b="5201"/>
                          <a:stretch/>
                        </pic:blipFill>
                        <pic:spPr bwMode="auto">
                          <a:xfrm>
                            <a:off x="0" y="0"/>
                            <a:ext cx="1211744" cy="24730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0" w:type="dxa"/>
          </w:tcPr>
          <w:p w14:paraId="47975DC1" w14:textId="647688B4" w:rsidR="00BA1B21" w:rsidRDefault="00BA1B21" w:rsidP="00BA1B21">
            <w:pPr>
              <w:pStyle w:val="ListParagraph"/>
              <w:ind w:left="0"/>
              <w:rPr>
                <w:rFonts w:ascii="Times New Roman" w:hAnsi="Times New Roman" w:cs="Times New Roman"/>
                <w:b/>
                <w:sz w:val="26"/>
                <w:szCs w:val="26"/>
                <w:lang w:eastAsia="zh-CN"/>
              </w:rPr>
            </w:pPr>
            <w:r>
              <w:rPr>
                <w:noProof/>
                <w:lang w:eastAsia="zh-CN"/>
              </w:rPr>
              <w:drawing>
                <wp:inline distT="0" distB="0" distL="0" distR="0" wp14:anchorId="32674306" wp14:editId="1BDC045B">
                  <wp:extent cx="1107685" cy="2219158"/>
                  <wp:effectExtent l="0" t="0" r="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7"/>
                          <a:srcRect t="3666" b="6179"/>
                          <a:stretch/>
                        </pic:blipFill>
                        <pic:spPr bwMode="auto">
                          <a:xfrm>
                            <a:off x="0" y="0"/>
                            <a:ext cx="1115743" cy="22353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1B21" w14:paraId="6A2AE3EE" w14:textId="77777777" w:rsidTr="00BA1B21">
        <w:tc>
          <w:tcPr>
            <w:tcW w:w="2628" w:type="dxa"/>
          </w:tcPr>
          <w:p w14:paraId="04FA79DE" w14:textId="65B6061E" w:rsidR="00BA1B21" w:rsidRPr="00BA1B21" w:rsidRDefault="00BA1B21" w:rsidP="00BA1B21">
            <w:pPr>
              <w:pStyle w:val="ListParagraph"/>
              <w:ind w:left="0"/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lang w:eastAsia="zh-CN"/>
              </w:rPr>
            </w:pPr>
            <w:r w:rsidRPr="00BA1B21">
              <w:rPr>
                <w:rStyle w:val="matched"/>
                <w:rFonts w:ascii="chalkboardseregular" w:hAnsi="chalkboardseregular" w:hint="eastAsia"/>
                <w:color w:val="000000" w:themeColor="text1"/>
                <w:sz w:val="26"/>
                <w:szCs w:val="26"/>
                <w:shd w:val="clear" w:color="auto" w:fill="FFFFFF"/>
                <w:lang w:eastAsia="zh-CN"/>
              </w:rPr>
              <w:t>第一步</w:t>
            </w:r>
            <w:r w:rsidRPr="00BA1B21">
              <w:rPr>
                <w:rStyle w:val="matched"/>
                <w:rFonts w:ascii="chalkboardseregular" w:hAnsi="chalkboardseregular"/>
                <w:color w:val="000000" w:themeColor="text1"/>
                <w:sz w:val="26"/>
                <w:szCs w:val="26"/>
                <w:shd w:val="clear" w:color="auto" w:fill="FFFFFF"/>
                <w:lang w:eastAsia="zh-CN"/>
              </w:rPr>
              <w:t>：客户</w:t>
            </w:r>
            <w:r w:rsidRPr="00BA1B21">
              <w:rPr>
                <w:rStyle w:val="matched"/>
                <w:rFonts w:ascii="chalkboardseregular" w:hAnsi="chalkboardseregular" w:hint="eastAsia"/>
                <w:color w:val="000000" w:themeColor="text1"/>
                <w:sz w:val="26"/>
                <w:szCs w:val="26"/>
                <w:shd w:val="clear" w:color="auto" w:fill="FFFFFF"/>
                <w:lang w:eastAsia="zh-CN"/>
              </w:rPr>
              <w:t>点击</w:t>
            </w:r>
            <w:r w:rsidRPr="00BA1B21">
              <w:rPr>
                <w:rStyle w:val="matched"/>
                <w:rFonts w:ascii="chalkboardseregular" w:hAnsi="chalkboardseregular"/>
                <w:color w:val="000000" w:themeColor="text1"/>
                <w:sz w:val="26"/>
                <w:szCs w:val="26"/>
                <w:shd w:val="clear" w:color="auto" w:fill="FFFFFF"/>
                <w:lang w:eastAsia="zh-CN"/>
              </w:rPr>
              <w:t>在铃</w:t>
            </w:r>
            <w:r w:rsidRPr="00BA1B21">
              <w:rPr>
                <w:rStyle w:val="matched"/>
                <w:rFonts w:ascii="SimSun" w:eastAsia="SimSun" w:hAnsi="SimSun" w:cs="SimSun" w:hint="eastAsia"/>
                <w:color w:val="000000" w:themeColor="text1"/>
                <w:sz w:val="26"/>
                <w:szCs w:val="26"/>
                <w:shd w:val="clear" w:color="auto" w:fill="FFFFFF"/>
                <w:lang w:eastAsia="zh-CN"/>
              </w:rPr>
              <w:t>铛的</w:t>
            </w:r>
            <w:r w:rsidRPr="00BA1B21">
              <w:rPr>
                <w:rStyle w:val="matched"/>
                <w:rFonts w:ascii="SimSun" w:eastAsia="SimSun" w:hAnsi="SimSun" w:cs="SimSun"/>
                <w:color w:val="000000" w:themeColor="text1"/>
                <w:sz w:val="26"/>
                <w:szCs w:val="26"/>
                <w:shd w:val="clear" w:color="auto" w:fill="FFFFFF"/>
                <w:lang w:eastAsia="zh-CN"/>
              </w:rPr>
              <w:t>图标</w:t>
            </w:r>
          </w:p>
        </w:tc>
        <w:tc>
          <w:tcPr>
            <w:tcW w:w="3060" w:type="dxa"/>
          </w:tcPr>
          <w:p w14:paraId="1821F7C4" w14:textId="66C4CE62" w:rsidR="00BA1B21" w:rsidRPr="00BA1B21" w:rsidRDefault="00BA1B21" w:rsidP="00BA1B21">
            <w:pPr>
              <w:pStyle w:val="ListParagraph"/>
              <w:ind w:left="0"/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lang w:eastAsia="zh-CN"/>
              </w:rPr>
            </w:pPr>
            <w:r w:rsidRPr="00BA1B21">
              <w:rPr>
                <w:rFonts w:ascii="Times New Roman" w:hAnsi="Times New Roman" w:cs="Times New Roman" w:hint="eastAsia"/>
                <w:color w:val="000000" w:themeColor="text1"/>
                <w:sz w:val="26"/>
                <w:szCs w:val="26"/>
                <w:lang w:eastAsia="zh-CN"/>
              </w:rPr>
              <w:t>第二步</w:t>
            </w:r>
            <w:r w:rsidRPr="00BA1B21"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lang w:eastAsia="zh-CN"/>
              </w:rPr>
              <w:t>：</w:t>
            </w:r>
            <w:r w:rsidRPr="00BA1B21">
              <w:rPr>
                <w:rFonts w:ascii="Times New Roman" w:hAnsi="Times New Roman" w:cs="Times New Roman" w:hint="eastAsia"/>
                <w:color w:val="000000" w:themeColor="text1"/>
                <w:sz w:val="26"/>
                <w:szCs w:val="26"/>
                <w:lang w:eastAsia="zh-CN"/>
              </w:rPr>
              <w:t>客户</w:t>
            </w:r>
            <w:r w:rsidRPr="00BA1B21"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lang w:eastAsia="zh-CN"/>
              </w:rPr>
              <w:t>点击在</w:t>
            </w:r>
            <w:r w:rsidRPr="00BA1B21"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lang w:val="vi-VN" w:eastAsia="zh-CN"/>
              </w:rPr>
              <w:t xml:space="preserve"> Balance alert</w:t>
            </w:r>
            <w:r w:rsidRPr="00BA1B21">
              <w:rPr>
                <w:rFonts w:ascii="Times New Roman" w:hAnsi="Times New Roman" w:cs="Times New Roman" w:hint="eastAsia"/>
                <w:color w:val="000000" w:themeColor="text1"/>
                <w:sz w:val="26"/>
                <w:szCs w:val="26"/>
                <w:lang w:eastAsia="zh-CN"/>
              </w:rPr>
              <w:t xml:space="preserve"> </w:t>
            </w:r>
            <w:r w:rsidRPr="00BA1B21">
              <w:rPr>
                <w:rFonts w:ascii="Times New Roman" w:hAnsi="Times New Roman" w:cs="Times New Roman" w:hint="eastAsia"/>
                <w:color w:val="000000" w:themeColor="text1"/>
                <w:sz w:val="26"/>
                <w:szCs w:val="26"/>
                <w:lang w:eastAsia="zh-CN"/>
              </w:rPr>
              <w:t>即可</w:t>
            </w:r>
            <w:r w:rsidR="00F578A4"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lang w:eastAsia="zh-CN"/>
              </w:rPr>
              <w:t>查看自己</w:t>
            </w:r>
            <w:r w:rsidR="00F578A4">
              <w:rPr>
                <w:rFonts w:ascii="Times New Roman" w:hAnsi="Times New Roman" w:cs="Times New Roman" w:hint="eastAsia"/>
                <w:color w:val="000000" w:themeColor="text1"/>
                <w:sz w:val="26"/>
                <w:szCs w:val="26"/>
                <w:lang w:eastAsia="zh-CN"/>
              </w:rPr>
              <w:t>交易记录</w:t>
            </w:r>
          </w:p>
        </w:tc>
      </w:tr>
    </w:tbl>
    <w:p w14:paraId="38D13E0B" w14:textId="77777777" w:rsidR="00BA1B21" w:rsidRPr="0016370B" w:rsidRDefault="00BA1B21" w:rsidP="00BA1B21">
      <w:pPr>
        <w:pStyle w:val="ListParagraph"/>
        <w:ind w:left="360"/>
        <w:rPr>
          <w:rFonts w:ascii="Times New Roman" w:hAnsi="Times New Roman" w:cs="Times New Roman"/>
          <w:b/>
          <w:sz w:val="26"/>
          <w:szCs w:val="26"/>
          <w:lang w:eastAsia="zh-CN"/>
        </w:rPr>
      </w:pPr>
    </w:p>
    <w:p w14:paraId="1073B7A3" w14:textId="77777777" w:rsidR="00D7009D" w:rsidRPr="00D7009D" w:rsidRDefault="00D7009D" w:rsidP="00D7009D">
      <w:pPr>
        <w:rPr>
          <w:rFonts w:ascii="Times New Roman" w:hAnsi="Times New Roman" w:cs="Times New Roman"/>
          <w:b/>
          <w:sz w:val="26"/>
          <w:szCs w:val="26"/>
          <w:lang w:eastAsia="zh-CN"/>
        </w:rPr>
      </w:pPr>
    </w:p>
    <w:p w14:paraId="12669B8B" w14:textId="77777777" w:rsidR="0013571C" w:rsidRDefault="0013571C" w:rsidP="0013571C">
      <w:pPr>
        <w:rPr>
          <w:lang w:eastAsia="zh-CN"/>
        </w:rPr>
      </w:pPr>
    </w:p>
    <w:sectPr w:rsidR="0013571C" w:rsidSect="007F1AD6">
      <w:headerReference w:type="default" r:id="rId58"/>
      <w:footerReference w:type="default" r:id="rId59"/>
      <w:pgSz w:w="12240" w:h="15840"/>
      <w:pgMar w:top="1440" w:right="1440" w:bottom="1440" w:left="1440" w:header="331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457E4F1" w14:textId="77777777" w:rsidR="0018200C" w:rsidRDefault="0018200C" w:rsidP="00F578A4">
      <w:pPr>
        <w:spacing w:after="0" w:line="240" w:lineRule="auto"/>
      </w:pPr>
      <w:r>
        <w:separator/>
      </w:r>
    </w:p>
  </w:endnote>
  <w:endnote w:type="continuationSeparator" w:id="0">
    <w:p w14:paraId="36D784AB" w14:textId="77777777" w:rsidR="0018200C" w:rsidRDefault="0018200C" w:rsidP="00F578A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halkboardseregular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1638349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BA67D26" w14:textId="61D450E8" w:rsidR="000B2225" w:rsidRDefault="00EA6DF1" w:rsidP="00EA6DF1">
        <w:pPr>
          <w:pStyle w:val="Footer"/>
          <w:jc w:val="right"/>
        </w:pPr>
        <w:r>
          <w:rPr>
            <w:noProof/>
            <w:lang w:eastAsia="zh-CN"/>
          </w:rPr>
          <w:drawing>
            <wp:inline distT="0" distB="0" distL="0" distR="0" wp14:anchorId="1D4FA71D" wp14:editId="37151FBC">
              <wp:extent cx="5943600" cy="350520"/>
              <wp:effectExtent l="0" t="0" r="0" b="0"/>
              <wp:docPr id="29" name="Picture 2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29" name="Footer - tach nen.png"/>
                      <pic:cNvPicPr/>
                    </pic:nvPicPr>
                    <pic:blipFill>
                      <a:blip r:embed="rId1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943600" cy="35052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306424D" w14:textId="77777777" w:rsidR="0018200C" w:rsidRDefault="0018200C" w:rsidP="00F578A4">
      <w:pPr>
        <w:spacing w:after="0" w:line="240" w:lineRule="auto"/>
      </w:pPr>
      <w:r>
        <w:separator/>
      </w:r>
    </w:p>
  </w:footnote>
  <w:footnote w:type="continuationSeparator" w:id="0">
    <w:p w14:paraId="7BF0E22A" w14:textId="77777777" w:rsidR="0018200C" w:rsidRDefault="0018200C" w:rsidP="00F578A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56D53C7" w14:textId="7CB5A09B" w:rsidR="00F578A4" w:rsidRPr="00EA6DF1" w:rsidRDefault="00EA6DF1">
    <w:pPr>
      <w:pStyle w:val="Header"/>
      <w:rPr>
        <w:rFonts w:asciiTheme="minorHAnsi" w:eastAsia="SimSun" w:hAnsiTheme="minorHAnsi"/>
        <w:b/>
        <w:bCs/>
        <w:sz w:val="32"/>
        <w:szCs w:val="32"/>
        <w:lang w:val="vi-VN"/>
      </w:rPr>
    </w:pPr>
    <w:r>
      <w:rPr>
        <w:rFonts w:asciiTheme="minorHAnsi" w:eastAsia="SimSun" w:hAnsiTheme="minorHAnsi"/>
        <w:b/>
        <w:bCs/>
        <w:noProof/>
        <w:sz w:val="32"/>
        <w:szCs w:val="32"/>
        <w:lang w:eastAsia="zh-CN"/>
      </w:rPr>
      <w:drawing>
        <wp:inline distT="0" distB="0" distL="0" distR="0" wp14:anchorId="5EDF63E0" wp14:editId="6386B76F">
          <wp:extent cx="6105525" cy="888365"/>
          <wp:effectExtent l="0" t="0" r="0" b="0"/>
          <wp:docPr id="28" name="Picture 2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" name="Header 1 - tach nen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105525" cy="88836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A4468172"/>
    <w:lvl w:ilvl="0">
      <w:start w:val="1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25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</w:rPr>
    </w:lvl>
  </w:abstractNum>
  <w:abstractNum w:abstractNumId="1" w15:restartNumberingAfterBreak="0">
    <w:nsid w:val="13FC5C70"/>
    <w:multiLevelType w:val="hybridMultilevel"/>
    <w:tmpl w:val="DC82168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804171B"/>
    <w:multiLevelType w:val="hybridMultilevel"/>
    <w:tmpl w:val="B18E34EA"/>
    <w:lvl w:ilvl="0" w:tplc="040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B1F1C6E"/>
    <w:multiLevelType w:val="multilevel"/>
    <w:tmpl w:val="97BA42EE"/>
    <w:lvl w:ilvl="0">
      <w:start w:val="1"/>
      <w:numFmt w:val="decimal"/>
      <w:lvlText w:val="%1"/>
      <w:lvlJc w:val="left"/>
      <w:pPr>
        <w:ind w:left="360" w:hanging="360"/>
      </w:pPr>
      <w:rPr>
        <w:rFonts w:eastAsiaTheme="minorEastAsia"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eastAsiaTheme="minorEastAsia"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eastAsiaTheme="minorEastAsia"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eastAsiaTheme="minorEastAsia"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eastAsiaTheme="minorEastAsia"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eastAsiaTheme="minorEastAsia"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eastAsiaTheme="minorEastAsia"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eastAsiaTheme="minorEastAsia"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eastAsiaTheme="minorEastAsia" w:hint="default"/>
      </w:rPr>
    </w:lvl>
  </w:abstractNum>
  <w:abstractNum w:abstractNumId="4" w15:restartNumberingAfterBreak="0">
    <w:nsid w:val="34C7693D"/>
    <w:multiLevelType w:val="hybridMultilevel"/>
    <w:tmpl w:val="2FF677B0"/>
    <w:lvl w:ilvl="0" w:tplc="BD5CE55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CBB0F0B"/>
    <w:multiLevelType w:val="hybridMultilevel"/>
    <w:tmpl w:val="6DF6D212"/>
    <w:lvl w:ilvl="0" w:tplc="B69E48BA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40404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1B76A7C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  <w:color w:val="404040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" w15:restartNumberingAfterBreak="0">
    <w:nsid w:val="694F3939"/>
    <w:multiLevelType w:val="hybridMultilevel"/>
    <w:tmpl w:val="AD3C6408"/>
    <w:lvl w:ilvl="0" w:tplc="040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F892D09"/>
    <w:multiLevelType w:val="multilevel"/>
    <w:tmpl w:val="F21E04C8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9" w15:restartNumberingAfterBreak="0">
    <w:nsid w:val="778861E3"/>
    <w:multiLevelType w:val="hybridMultilevel"/>
    <w:tmpl w:val="7BDAE4F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0"/>
  </w:num>
  <w:num w:numId="3">
    <w:abstractNumId w:val="3"/>
  </w:num>
  <w:num w:numId="4">
    <w:abstractNumId w:val="5"/>
  </w:num>
  <w:num w:numId="5">
    <w:abstractNumId w:val="8"/>
  </w:num>
  <w:num w:numId="6">
    <w:abstractNumId w:val="4"/>
  </w:num>
  <w:num w:numId="7">
    <w:abstractNumId w:val="1"/>
  </w:num>
  <w:num w:numId="8">
    <w:abstractNumId w:val="7"/>
  </w:num>
  <w:num w:numId="9">
    <w:abstractNumId w:val="2"/>
  </w:num>
  <w:num w:numId="1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A1455A"/>
    <w:rsid w:val="000033E1"/>
    <w:rsid w:val="00020B8B"/>
    <w:rsid w:val="000B0CDD"/>
    <w:rsid w:val="000B2225"/>
    <w:rsid w:val="00100776"/>
    <w:rsid w:val="0012242A"/>
    <w:rsid w:val="00130CF9"/>
    <w:rsid w:val="0013571C"/>
    <w:rsid w:val="001574C7"/>
    <w:rsid w:val="0016370B"/>
    <w:rsid w:val="0018200C"/>
    <w:rsid w:val="00194698"/>
    <w:rsid w:val="001B586D"/>
    <w:rsid w:val="00267955"/>
    <w:rsid w:val="002A7175"/>
    <w:rsid w:val="00345C31"/>
    <w:rsid w:val="00384D4E"/>
    <w:rsid w:val="003B136E"/>
    <w:rsid w:val="003B56D7"/>
    <w:rsid w:val="003C0B92"/>
    <w:rsid w:val="003F0F40"/>
    <w:rsid w:val="004107FB"/>
    <w:rsid w:val="0045124F"/>
    <w:rsid w:val="00494C7F"/>
    <w:rsid w:val="00497EEE"/>
    <w:rsid w:val="00502D77"/>
    <w:rsid w:val="0051298C"/>
    <w:rsid w:val="00525BAA"/>
    <w:rsid w:val="005267A0"/>
    <w:rsid w:val="005D31B5"/>
    <w:rsid w:val="0061155C"/>
    <w:rsid w:val="006321A4"/>
    <w:rsid w:val="00634F5F"/>
    <w:rsid w:val="00660C65"/>
    <w:rsid w:val="00691B83"/>
    <w:rsid w:val="006C5E39"/>
    <w:rsid w:val="00741F43"/>
    <w:rsid w:val="007F1AD6"/>
    <w:rsid w:val="008416BE"/>
    <w:rsid w:val="00900DEF"/>
    <w:rsid w:val="00914099"/>
    <w:rsid w:val="00963F67"/>
    <w:rsid w:val="009F6F28"/>
    <w:rsid w:val="00A04E12"/>
    <w:rsid w:val="00A1455A"/>
    <w:rsid w:val="00A21A43"/>
    <w:rsid w:val="00A7222A"/>
    <w:rsid w:val="00AD75E3"/>
    <w:rsid w:val="00B13C80"/>
    <w:rsid w:val="00B2022D"/>
    <w:rsid w:val="00B31994"/>
    <w:rsid w:val="00B76120"/>
    <w:rsid w:val="00BA1B21"/>
    <w:rsid w:val="00BC4654"/>
    <w:rsid w:val="00BE6430"/>
    <w:rsid w:val="00CC2DFB"/>
    <w:rsid w:val="00D4311F"/>
    <w:rsid w:val="00D6667B"/>
    <w:rsid w:val="00D7009D"/>
    <w:rsid w:val="00DD6D82"/>
    <w:rsid w:val="00DE303F"/>
    <w:rsid w:val="00DE5C4B"/>
    <w:rsid w:val="00E25C1F"/>
    <w:rsid w:val="00E6201E"/>
    <w:rsid w:val="00E75320"/>
    <w:rsid w:val="00E80B1A"/>
    <w:rsid w:val="00E87EB5"/>
    <w:rsid w:val="00EA6DF1"/>
    <w:rsid w:val="00EF1F99"/>
    <w:rsid w:val="00F050E7"/>
    <w:rsid w:val="00F578A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  <o:rules v:ext="edit">
        <o:r id="V:Rule1" type="connector" idref="#_x0000_s1029"/>
        <o:r id="V:Rule2" type="connector" idref="#_x0000_s1030"/>
        <o:r id="V:Rule3" type="connector" idref="#_x0000_s1034"/>
        <o:r id="V:Rule4" type="connector" idref="#_x0000_s1048"/>
        <o:r id="V:Rule5" type="connector" idref="#_x0000_s1060"/>
        <o:r id="V:Rule6" type="connector" idref="#_x0000_s1051"/>
        <o:r id="V:Rule7" type="connector" idref="#_x0000_s1039"/>
        <o:r id="V:Rule8" type="connector" idref="#_x0000_s1065"/>
        <o:r id="V:Rule9" type="connector" idref="#_x0000_s1054"/>
        <o:r id="V:Rule10" type="connector" idref="#_x0000_s1057"/>
      </o:rules>
    </o:shapelayout>
  </w:shapeDefaults>
  <w:decimalSymbol w:val="."/>
  <w:listSeparator w:val=","/>
  <w14:docId w14:val="3D121E94"/>
  <w15:docId w15:val="{458AB3E9-8BA6-4421-B55F-BC8031BB48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Theme="minorEastAsia" w:hAnsi="Calibri" w:cs="SimSun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sid w:val="0013571C"/>
    <w:pPr>
      <w:spacing w:after="120" w:line="264" w:lineRule="auto"/>
    </w:pPr>
    <w:rPr>
      <w:rFonts w:cs="Calibri"/>
      <w:sz w:val="20"/>
      <w:szCs w:val="20"/>
    </w:rPr>
  </w:style>
  <w:style w:type="paragraph" w:styleId="Heading1">
    <w:name w:val="heading 1"/>
    <w:basedOn w:val="Normal"/>
    <w:next w:val="Normal"/>
    <w:link w:val="Heading1Char"/>
    <w:uiPriority w:val="9"/>
    <w:qFormat/>
    <w:rsid w:val="004107FB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rsid w:val="00A1455A"/>
    <w:pPr>
      <w:keepNext/>
      <w:keepLines/>
      <w:spacing w:before="80" w:after="0" w:line="240" w:lineRule="auto"/>
      <w:outlineLvl w:val="1"/>
    </w:pPr>
    <w:rPr>
      <w:rFonts w:ascii="Cambria" w:eastAsia="Cambria" w:hAnsi="Cambria" w:cs="Cambria"/>
      <w:color w:val="404040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578A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rsid w:val="00A1455A"/>
    <w:rPr>
      <w:rFonts w:ascii="Cambria" w:eastAsia="Cambria" w:hAnsi="Cambria" w:cs="Cambria"/>
      <w:color w:val="404040"/>
      <w:sz w:val="28"/>
      <w:szCs w:val="28"/>
    </w:rPr>
  </w:style>
  <w:style w:type="table" w:customStyle="1" w:styleId="99">
    <w:name w:val="99"/>
    <w:basedOn w:val="TableNormal"/>
    <w:rsid w:val="00A1455A"/>
    <w:pPr>
      <w:spacing w:after="0" w:line="240" w:lineRule="auto"/>
    </w:pPr>
    <w:rPr>
      <w:rFonts w:cs="Calibri"/>
      <w:sz w:val="20"/>
      <w:szCs w:val="20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98">
    <w:name w:val="98"/>
    <w:basedOn w:val="TableNormal"/>
    <w:rsid w:val="00A1455A"/>
    <w:pPr>
      <w:spacing w:after="0" w:line="240" w:lineRule="auto"/>
    </w:pPr>
    <w:rPr>
      <w:rFonts w:cs="Calibri"/>
      <w:sz w:val="20"/>
      <w:szCs w:val="20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97">
    <w:name w:val="97"/>
    <w:basedOn w:val="TableNormal"/>
    <w:rsid w:val="00A1455A"/>
    <w:pPr>
      <w:spacing w:after="0" w:line="240" w:lineRule="auto"/>
    </w:pPr>
    <w:rPr>
      <w:rFonts w:cs="Calibri"/>
      <w:sz w:val="20"/>
      <w:szCs w:val="20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96">
    <w:name w:val="96"/>
    <w:basedOn w:val="TableNormal"/>
    <w:rsid w:val="00A1455A"/>
    <w:pPr>
      <w:spacing w:after="0" w:line="240" w:lineRule="auto"/>
    </w:pPr>
    <w:rPr>
      <w:rFonts w:cs="Calibri"/>
      <w:sz w:val="20"/>
      <w:szCs w:val="20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95">
    <w:name w:val="95"/>
    <w:basedOn w:val="TableNormal"/>
    <w:rsid w:val="00A1455A"/>
    <w:pPr>
      <w:spacing w:after="0" w:line="240" w:lineRule="auto"/>
    </w:pPr>
    <w:rPr>
      <w:rFonts w:cs="Calibri"/>
      <w:sz w:val="20"/>
      <w:szCs w:val="20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paragraph" w:styleId="ListParagraph">
    <w:name w:val="List Paragraph"/>
    <w:basedOn w:val="Normal"/>
    <w:link w:val="ListParagraphChar"/>
    <w:uiPriority w:val="1"/>
    <w:qFormat/>
    <w:rsid w:val="00A1455A"/>
    <w:pPr>
      <w:ind w:left="720"/>
      <w:contextualSpacing/>
    </w:pPr>
  </w:style>
  <w:style w:type="character" w:customStyle="1" w:styleId="ListParagraphChar">
    <w:name w:val="List Paragraph Char"/>
    <w:link w:val="ListParagraph"/>
    <w:uiPriority w:val="1"/>
    <w:qFormat/>
    <w:rsid w:val="00A1455A"/>
    <w:rPr>
      <w:rFonts w:ascii="Calibri" w:eastAsia="Calibri" w:hAnsi="Calibri" w:cs="Calibri"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02D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02D77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963F6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12242A"/>
  </w:style>
  <w:style w:type="character" w:customStyle="1" w:styleId="DateChar">
    <w:name w:val="Date Char"/>
    <w:basedOn w:val="DefaultParagraphFont"/>
    <w:link w:val="Date"/>
    <w:uiPriority w:val="99"/>
    <w:semiHidden/>
    <w:rsid w:val="0012242A"/>
    <w:rPr>
      <w:rFonts w:cs="Calibri"/>
      <w:sz w:val="20"/>
      <w:szCs w:val="20"/>
    </w:rPr>
  </w:style>
  <w:style w:type="character" w:customStyle="1" w:styleId="matched">
    <w:name w:val="matched"/>
    <w:basedOn w:val="DefaultParagraphFont"/>
    <w:rsid w:val="00BA1B21"/>
  </w:style>
  <w:style w:type="character" w:customStyle="1" w:styleId="Heading1Char">
    <w:name w:val="Heading 1 Char"/>
    <w:basedOn w:val="DefaultParagraphFont"/>
    <w:link w:val="Heading1"/>
    <w:uiPriority w:val="9"/>
    <w:rsid w:val="004107FB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4107FB"/>
    <w:pPr>
      <w:spacing w:line="259" w:lineRule="auto"/>
      <w:outlineLvl w:val="9"/>
    </w:pPr>
  </w:style>
  <w:style w:type="paragraph" w:styleId="TOC2">
    <w:name w:val="toc 2"/>
    <w:basedOn w:val="Normal"/>
    <w:next w:val="Normal"/>
    <w:autoRedefine/>
    <w:uiPriority w:val="39"/>
    <w:unhideWhenUsed/>
    <w:rsid w:val="004107FB"/>
    <w:pPr>
      <w:spacing w:after="100"/>
      <w:ind w:left="200"/>
    </w:pPr>
  </w:style>
  <w:style w:type="paragraph" w:styleId="TOC3">
    <w:name w:val="toc 3"/>
    <w:basedOn w:val="Normal"/>
    <w:next w:val="Normal"/>
    <w:autoRedefine/>
    <w:uiPriority w:val="39"/>
    <w:unhideWhenUsed/>
    <w:rsid w:val="004107FB"/>
    <w:pPr>
      <w:spacing w:after="100"/>
      <w:ind w:left="400"/>
    </w:pPr>
  </w:style>
  <w:style w:type="character" w:styleId="Hyperlink">
    <w:name w:val="Hyperlink"/>
    <w:basedOn w:val="DefaultParagraphFont"/>
    <w:uiPriority w:val="99"/>
    <w:unhideWhenUsed/>
    <w:rsid w:val="004107FB"/>
    <w:rPr>
      <w:color w:val="0000FF" w:themeColor="hyperlink"/>
      <w:u w:val="single"/>
    </w:rPr>
  </w:style>
  <w:style w:type="paragraph" w:styleId="TOC1">
    <w:name w:val="toc 1"/>
    <w:basedOn w:val="Normal"/>
    <w:next w:val="Normal"/>
    <w:autoRedefine/>
    <w:uiPriority w:val="39"/>
    <w:unhideWhenUsed/>
    <w:rsid w:val="004107FB"/>
    <w:pPr>
      <w:spacing w:after="100"/>
    </w:pPr>
  </w:style>
  <w:style w:type="paragraph" w:styleId="Header">
    <w:name w:val="header"/>
    <w:basedOn w:val="Normal"/>
    <w:link w:val="HeaderChar"/>
    <w:uiPriority w:val="99"/>
    <w:unhideWhenUsed/>
    <w:rsid w:val="00F578A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578A4"/>
    <w:rPr>
      <w:rFonts w:cs="Calibri"/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F578A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578A4"/>
    <w:rPr>
      <w:rFonts w:cs="Calibri"/>
      <w:sz w:val="20"/>
      <w:szCs w:val="20"/>
    </w:rPr>
  </w:style>
  <w:style w:type="character" w:customStyle="1" w:styleId="Heading3Char">
    <w:name w:val="Heading 3 Char"/>
    <w:basedOn w:val="DefaultParagraphFont"/>
    <w:link w:val="Heading3"/>
    <w:uiPriority w:val="9"/>
    <w:rsid w:val="00F578A4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styleId="LineNumber">
    <w:name w:val="line number"/>
    <w:basedOn w:val="DefaultParagraphFont"/>
    <w:uiPriority w:val="99"/>
    <w:semiHidden/>
    <w:unhideWhenUsed/>
    <w:rsid w:val="00691B83"/>
  </w:style>
  <w:style w:type="paragraph" w:styleId="NoSpacing">
    <w:name w:val="No Spacing"/>
    <w:link w:val="NoSpacingChar"/>
    <w:uiPriority w:val="1"/>
    <w:qFormat/>
    <w:rsid w:val="00691B83"/>
    <w:pPr>
      <w:spacing w:after="0" w:line="240" w:lineRule="auto"/>
    </w:pPr>
    <w:rPr>
      <w:rFonts w:asciiTheme="minorHAnsi" w:hAnsiTheme="minorHAnsi" w:cstheme="minorBidi"/>
    </w:rPr>
  </w:style>
  <w:style w:type="character" w:customStyle="1" w:styleId="NoSpacingChar">
    <w:name w:val="No Spacing Char"/>
    <w:basedOn w:val="DefaultParagraphFont"/>
    <w:link w:val="NoSpacing"/>
    <w:uiPriority w:val="1"/>
    <w:rsid w:val="00691B83"/>
    <w:rPr>
      <w:rFonts w:asciiTheme="minorHAnsi" w:hAnsiTheme="minorHAnsi" w:cstheme="minorBid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pn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header" Target="header1.xml"/><Relationship Id="rId5" Type="http://schemas.openxmlformats.org/officeDocument/2006/relationships/webSettings" Target="webSettings.xml"/><Relationship Id="rId61" Type="http://schemas.openxmlformats.org/officeDocument/2006/relationships/theme" Target="theme/theme1.xml"/><Relationship Id="rId19" Type="http://schemas.openxmlformats.org/officeDocument/2006/relationships/image" Target="media/image12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footer" Target="footer1.xml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5D4650C-FB97-461F-B220-1AFCDDFEE3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904</TotalTime>
  <Pages>11</Pages>
  <Words>476</Words>
  <Characters>2718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3188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Nguyen Thi Do Quyen</dc:creator>
  <cp:keywords/>
  <dc:description/>
  <cp:lastModifiedBy>Noah_Live</cp:lastModifiedBy>
  <cp:revision>14</cp:revision>
  <dcterms:created xsi:type="dcterms:W3CDTF">2022-11-11T01:13:00Z</dcterms:created>
  <dcterms:modified xsi:type="dcterms:W3CDTF">2023-11-07T08:45:00Z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9fd610343f3e453b845f9587f90955ab</vt:lpwstr>
  </property>
</Properties>
</file>